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0ACA2" w14:textId="77777777" w:rsidR="000E234E" w:rsidRDefault="00157FAB">
      <w:r>
        <w:rPr>
          <w:noProof/>
          <w:lang w:eastAsia="en-GB"/>
        </w:rPr>
        <mc:AlternateContent>
          <mc:Choice Requires="wps">
            <w:drawing>
              <wp:anchor distT="0" distB="0" distL="114300" distR="114300" simplePos="0" relativeHeight="251657215" behindDoc="0" locked="0" layoutInCell="1" allowOverlap="1" wp14:anchorId="2C9B021D" wp14:editId="4898E925">
                <wp:simplePos x="0" y="0"/>
                <wp:positionH relativeFrom="column">
                  <wp:posOffset>-528955</wp:posOffset>
                </wp:positionH>
                <wp:positionV relativeFrom="paragraph">
                  <wp:posOffset>6096635</wp:posOffset>
                </wp:positionV>
                <wp:extent cx="4462780" cy="249745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2780" cy="2497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A1E616" w14:textId="77777777" w:rsidR="00A15515" w:rsidRDefault="00A15515" w:rsidP="000E234E">
                            <w:pPr>
                              <w:rPr>
                                <w:b/>
                                <w:sz w:val="48"/>
                                <w:szCs w:val="48"/>
                              </w:rPr>
                            </w:pPr>
                            <w:r>
                              <w:rPr>
                                <w:b/>
                                <w:sz w:val="48"/>
                                <w:szCs w:val="48"/>
                              </w:rPr>
                              <w:t>SEN and Disability</w:t>
                            </w:r>
                          </w:p>
                          <w:p w14:paraId="2604CD29" w14:textId="77777777" w:rsidR="002222C8" w:rsidRDefault="00A15515" w:rsidP="000E234E">
                            <w:pPr>
                              <w:rPr>
                                <w:b/>
                                <w:sz w:val="48"/>
                                <w:szCs w:val="48"/>
                              </w:rPr>
                            </w:pPr>
                            <w:r w:rsidRPr="007545A7">
                              <w:rPr>
                                <w:b/>
                                <w:sz w:val="48"/>
                                <w:szCs w:val="48"/>
                              </w:rPr>
                              <w:t xml:space="preserve">Local Offer: </w:t>
                            </w:r>
                          </w:p>
                          <w:p w14:paraId="677376D8" w14:textId="77777777" w:rsidR="006D620A" w:rsidRDefault="006D620A" w:rsidP="000E234E">
                            <w:pPr>
                              <w:rPr>
                                <w:b/>
                                <w:sz w:val="48"/>
                                <w:szCs w:val="48"/>
                              </w:rPr>
                            </w:pPr>
                            <w:r w:rsidRPr="006D620A">
                              <w:rPr>
                                <w:b/>
                                <w:sz w:val="48"/>
                                <w:szCs w:val="48"/>
                              </w:rPr>
                              <w:t xml:space="preserve">Royles Brook Primary </w:t>
                            </w:r>
                            <w:proofErr w:type="gramStart"/>
                            <w:r w:rsidRPr="006D620A">
                              <w:rPr>
                                <w:b/>
                                <w:sz w:val="48"/>
                                <w:szCs w:val="48"/>
                              </w:rPr>
                              <w:t>School  (</w:t>
                            </w:r>
                            <w:proofErr w:type="gramEnd"/>
                            <w:r w:rsidRPr="006D620A">
                              <w:rPr>
                                <w:b/>
                                <w:sz w:val="48"/>
                                <w:szCs w:val="48"/>
                              </w:rPr>
                              <w:t xml:space="preserve">02/036) </w:t>
                            </w:r>
                          </w:p>
                          <w:p w14:paraId="13BC8495" w14:textId="2D350E54" w:rsidR="006D620A" w:rsidRDefault="006D620A" w:rsidP="000E234E">
                            <w:pPr>
                              <w:rPr>
                                <w:b/>
                                <w:sz w:val="48"/>
                                <w:szCs w:val="48"/>
                              </w:rPr>
                            </w:pPr>
                            <w:r w:rsidRPr="006D620A">
                              <w:rPr>
                                <w:b/>
                                <w:sz w:val="48"/>
                                <w:szCs w:val="48"/>
                              </w:rPr>
                              <w:t>September 202</w:t>
                            </w:r>
                            <w:r>
                              <w:rPr>
                                <w:b/>
                                <w:sz w:val="48"/>
                                <w:szCs w:val="4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B021D" id="_x0000_t202" coordsize="21600,21600" o:spt="202" path="m,l,21600r21600,l21600,xe">
                <v:stroke joinstyle="miter"/>
                <v:path gradientshapeok="t" o:connecttype="rect"/>
              </v:shapetype>
              <v:shape id="Text Box 4" o:spid="_x0000_s1026" type="#_x0000_t202" style="position:absolute;left:0;text-align:left;margin-left:-41.65pt;margin-top:480.05pt;width:351.4pt;height:196.6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" stroked="f">
                <v:textbox>
                  <w:txbxContent>
                    <w:p w14:paraId="68A1E616" w14:textId="77777777" w:rsidR="00A15515" w:rsidRDefault="00A15515" w:rsidP="000E234E">
                      <w:pPr>
                        <w:rPr>
                          <w:b/>
                          <w:sz w:val="48"/>
                          <w:szCs w:val="48"/>
                        </w:rPr>
                      </w:pPr>
                      <w:r>
                        <w:rPr>
                          <w:b/>
                          <w:sz w:val="48"/>
                          <w:szCs w:val="48"/>
                        </w:rPr>
                        <w:t>SEN and Disability</w:t>
                      </w:r>
                    </w:p>
                    <w:p w14:paraId="2604CD29" w14:textId="77777777" w:rsidR="002222C8" w:rsidRDefault="00A15515" w:rsidP="000E234E">
                      <w:pPr>
                        <w:rPr>
                          <w:b/>
                          <w:sz w:val="48"/>
                          <w:szCs w:val="48"/>
                        </w:rPr>
                      </w:pPr>
                      <w:r w:rsidRPr="007545A7">
                        <w:rPr>
                          <w:b/>
                          <w:sz w:val="48"/>
                          <w:szCs w:val="48"/>
                        </w:rPr>
                        <w:t xml:space="preserve">Local Offer: </w:t>
                      </w:r>
                    </w:p>
                    <w:p w14:paraId="677376D8" w14:textId="77777777" w:rsidR="006D620A" w:rsidRDefault="006D620A" w:rsidP="000E234E">
                      <w:pPr>
                        <w:rPr>
                          <w:b/>
                          <w:sz w:val="48"/>
                          <w:szCs w:val="48"/>
                        </w:rPr>
                      </w:pPr>
                      <w:r w:rsidRPr="006D620A">
                        <w:rPr>
                          <w:b/>
                          <w:sz w:val="48"/>
                          <w:szCs w:val="48"/>
                        </w:rPr>
                        <w:t xml:space="preserve">Royles Brook Primary </w:t>
                      </w:r>
                      <w:proofErr w:type="gramStart"/>
                      <w:r w:rsidRPr="006D620A">
                        <w:rPr>
                          <w:b/>
                          <w:sz w:val="48"/>
                          <w:szCs w:val="48"/>
                        </w:rPr>
                        <w:t>School  (</w:t>
                      </w:r>
                      <w:proofErr w:type="gramEnd"/>
                      <w:r w:rsidRPr="006D620A">
                        <w:rPr>
                          <w:b/>
                          <w:sz w:val="48"/>
                          <w:szCs w:val="48"/>
                        </w:rPr>
                        <w:t xml:space="preserve">02/036) </w:t>
                      </w:r>
                    </w:p>
                    <w:p w14:paraId="13BC8495" w14:textId="2D350E54" w:rsidR="006D620A" w:rsidRDefault="006D620A" w:rsidP="000E234E">
                      <w:pPr>
                        <w:rPr>
                          <w:b/>
                          <w:sz w:val="48"/>
                          <w:szCs w:val="48"/>
                        </w:rPr>
                      </w:pPr>
                      <w:r w:rsidRPr="006D620A">
                        <w:rPr>
                          <w:b/>
                          <w:sz w:val="48"/>
                          <w:szCs w:val="48"/>
                        </w:rPr>
                        <w:t>September 202</w:t>
                      </w:r>
                      <w:r>
                        <w:rPr>
                          <w:b/>
                          <w:sz w:val="48"/>
                          <w:szCs w:val="48"/>
                        </w:rPr>
                        <w:t>6</w:t>
                      </w:r>
                    </w:p>
                  </w:txbxContent>
                </v:textbox>
              </v:shape>
            </w:pict>
          </mc:Fallback>
        </mc:AlternateContent>
      </w:r>
      <w:r w:rsidR="000E234E">
        <w:rPr>
          <w:noProof/>
          <w:lang w:eastAsia="en-GB"/>
        </w:rPr>
        <w:drawing>
          <wp:anchor distT="0" distB="0" distL="114300" distR="114300" simplePos="0" relativeHeight="251658240" behindDoc="1" locked="0" layoutInCell="1" allowOverlap="1" wp14:anchorId="703A4476" wp14:editId="06615117">
            <wp:simplePos x="0" y="0"/>
            <wp:positionH relativeFrom="column">
              <wp:posOffset>-942647</wp:posOffset>
            </wp:positionH>
            <wp:positionV relativeFrom="paragraph">
              <wp:posOffset>-800100</wp:posOffset>
            </wp:positionV>
            <wp:extent cx="7564164" cy="10720551"/>
            <wp:effectExtent l="19050" t="0" r="0" b="0"/>
            <wp:wrapNone/>
            <wp:docPr id="2" name="Picture 0" descr="Word Cover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ord Cover_Report.jpg"/>
                    <pic:cNvPicPr>
                      <a:picLocks noChangeAspect="1" noChangeArrowheads="1"/>
                    </pic:cNvPicPr>
                  </pic:nvPicPr>
                  <pic:blipFill>
                    <a:blip r:embed="rId10" cstate="print"/>
                    <a:srcRect/>
                    <a:stretch>
                      <a:fillRect/>
                    </a:stretch>
                  </pic:blipFill>
                  <pic:spPr bwMode="auto">
                    <a:xfrm>
                      <a:off x="0" y="0"/>
                      <a:ext cx="7564164" cy="10720551"/>
                    </a:xfrm>
                    <a:prstGeom prst="rect">
                      <a:avLst/>
                    </a:prstGeom>
                    <a:noFill/>
                    <a:ln w="9525">
                      <a:noFill/>
                      <a:miter lim="800000"/>
                      <a:headEnd/>
                      <a:tailEnd/>
                    </a:ln>
                  </pic:spPr>
                </pic:pic>
              </a:graphicData>
            </a:graphic>
          </wp:anchor>
        </w:drawing>
      </w:r>
      <w:r w:rsidR="000E234E">
        <w:br w:type="page"/>
      </w:r>
    </w:p>
    <w:p w14:paraId="2DBE4341" w14:textId="5452C79F" w:rsidR="00314D6B" w:rsidRPr="006D620A" w:rsidRDefault="006D620A" w:rsidP="00427733">
      <w:pPr>
        <w:spacing w:after="0"/>
        <w:rPr>
          <w:bCs/>
          <w:sz w:val="28"/>
        </w:rPr>
      </w:pPr>
      <w:r w:rsidRPr="006D620A">
        <w:rPr>
          <w:bCs/>
          <w:sz w:val="28"/>
        </w:rPr>
        <w:lastRenderedPageBreak/>
        <w:t>Royles Brook is a very caring and fully inclusive school and it is our aim to provide fully for every child’s needs. In order to develop and achieve to their full potential we believe that your child must feel secure and safe in every aspect of school life. Ensuring that their time at school is a happy and productive experience, we endeavour to remove any barriers which would otherwise prevent this.</w:t>
      </w:r>
    </w:p>
    <w:p w14:paraId="054F4AA3" w14:textId="77777777" w:rsidR="002222C8" w:rsidRDefault="002222C8" w:rsidP="00427733">
      <w:pPr>
        <w:spacing w:after="0"/>
        <w:rPr>
          <w:bCs/>
        </w:rPr>
      </w:pPr>
    </w:p>
    <w:p w14:paraId="4DEF0011" w14:textId="77777777" w:rsidR="00427733" w:rsidRDefault="00427733" w:rsidP="00427733">
      <w:pPr>
        <w:jc w:val="left"/>
      </w:pPr>
    </w:p>
    <w:tbl>
      <w:tblPr>
        <w:tblStyle w:val="TableGrid"/>
        <w:tblW w:w="0" w:type="auto"/>
        <w:tblLayout w:type="fixed"/>
        <w:tblLook w:val="04A0" w:firstRow="1" w:lastRow="0" w:firstColumn="1" w:lastColumn="0" w:noHBand="0" w:noVBand="1"/>
      </w:tblPr>
      <w:tblGrid>
        <w:gridCol w:w="9242"/>
      </w:tblGrid>
      <w:tr w:rsidR="000D5D73" w14:paraId="266699F6" w14:textId="77777777" w:rsidTr="00407F3C">
        <w:tc>
          <w:tcPr>
            <w:tcW w:w="9242" w:type="dxa"/>
            <w:shd w:val="clear" w:color="auto" w:fill="000000" w:themeFill="text1"/>
          </w:tcPr>
          <w:p w14:paraId="5EE8DCAC" w14:textId="77C637C9" w:rsidR="000D5D73" w:rsidRPr="00A910B0" w:rsidRDefault="000D5D73" w:rsidP="00A910B0">
            <w:pPr>
              <w:jc w:val="left"/>
              <w:rPr>
                <w:rFonts w:cs="Arial"/>
                <w:b/>
                <w:color w:val="FFFFFF" w:themeColor="background1"/>
              </w:rPr>
            </w:pPr>
            <w:r w:rsidRPr="00407F3C">
              <w:rPr>
                <w:rFonts w:cs="Arial"/>
                <w:b/>
                <w:color w:val="FFFFFF" w:themeColor="background1"/>
              </w:rPr>
              <w:t>Accessibility and Inclusion</w:t>
            </w:r>
          </w:p>
        </w:tc>
      </w:tr>
      <w:tr w:rsidR="000D5D73" w14:paraId="257662D2" w14:textId="77777777" w:rsidTr="00A15515">
        <w:trPr>
          <w:trHeight w:val="275"/>
        </w:trPr>
        <w:tc>
          <w:tcPr>
            <w:tcW w:w="9242" w:type="dxa"/>
          </w:tcPr>
          <w:p w14:paraId="492D4649" w14:textId="53A31D80" w:rsidR="00927C42" w:rsidRDefault="0032311B" w:rsidP="00A15515">
            <w:pPr>
              <w:spacing w:after="0"/>
              <w:rPr>
                <w:b/>
              </w:rPr>
            </w:pPr>
            <w:r>
              <w:rPr>
                <w:b/>
              </w:rPr>
              <w:t>What the school provides</w:t>
            </w:r>
            <w:r w:rsidR="006D620A">
              <w:rPr>
                <w:b/>
              </w:rPr>
              <w:t>:</w:t>
            </w:r>
          </w:p>
          <w:p w14:paraId="5A28D608" w14:textId="77777777" w:rsidR="006D620A" w:rsidRPr="006D620A" w:rsidRDefault="006D620A" w:rsidP="006D620A">
            <w:pPr>
              <w:pStyle w:val="ListParagraph"/>
              <w:numPr>
                <w:ilvl w:val="0"/>
                <w:numId w:val="11"/>
              </w:numPr>
              <w:spacing w:after="0"/>
              <w:rPr>
                <w:bCs/>
              </w:rPr>
            </w:pPr>
            <w:r w:rsidRPr="006D620A">
              <w:rPr>
                <w:bCs/>
              </w:rPr>
              <w:t xml:space="preserve">Royles Brook Primary School is fully wheelchair accessible. </w:t>
            </w:r>
          </w:p>
          <w:p w14:paraId="33C23D66" w14:textId="77777777" w:rsidR="006D620A" w:rsidRPr="006D620A" w:rsidRDefault="006D620A" w:rsidP="006D620A">
            <w:pPr>
              <w:pStyle w:val="ListParagraph"/>
              <w:numPr>
                <w:ilvl w:val="0"/>
                <w:numId w:val="11"/>
              </w:numPr>
              <w:spacing w:after="0"/>
              <w:rPr>
                <w:bCs/>
              </w:rPr>
            </w:pPr>
            <w:r w:rsidRPr="006D620A">
              <w:rPr>
                <w:bCs/>
              </w:rPr>
              <w:t>In our car park we have a designated disabled parking space, and we ensure that any of our families who have a disability are able to park in the school car park to access the school if required.</w:t>
            </w:r>
          </w:p>
          <w:p w14:paraId="4A786D05" w14:textId="77777777" w:rsidR="006D620A" w:rsidRPr="006D620A" w:rsidRDefault="006D620A" w:rsidP="006D620A">
            <w:pPr>
              <w:pStyle w:val="ListParagraph"/>
              <w:numPr>
                <w:ilvl w:val="0"/>
                <w:numId w:val="11"/>
              </w:numPr>
              <w:spacing w:after="0"/>
              <w:rPr>
                <w:bCs/>
              </w:rPr>
            </w:pPr>
            <w:r w:rsidRPr="006D620A">
              <w:rPr>
                <w:bCs/>
              </w:rPr>
              <w:t xml:space="preserve">We have an accessible disabled toilet. </w:t>
            </w:r>
          </w:p>
          <w:p w14:paraId="30EA8992" w14:textId="51345662" w:rsidR="006D620A" w:rsidRPr="006D620A" w:rsidRDefault="006D620A" w:rsidP="006D620A">
            <w:pPr>
              <w:pStyle w:val="ListParagraph"/>
              <w:numPr>
                <w:ilvl w:val="0"/>
                <w:numId w:val="11"/>
              </w:numPr>
              <w:spacing w:after="0"/>
              <w:rPr>
                <w:bCs/>
              </w:rPr>
            </w:pPr>
            <w:r w:rsidRPr="006D620A">
              <w:rPr>
                <w:bCs/>
              </w:rPr>
              <w:t xml:space="preserve">As a school we ensure that any information is accessible for all our members of our school community. We can provide different font sizes on request. </w:t>
            </w:r>
          </w:p>
          <w:p w14:paraId="14F0D408" w14:textId="32325D5C" w:rsidR="006D620A" w:rsidRPr="006D620A" w:rsidRDefault="006D620A" w:rsidP="006D620A">
            <w:pPr>
              <w:pStyle w:val="ListParagraph"/>
              <w:numPr>
                <w:ilvl w:val="0"/>
                <w:numId w:val="11"/>
              </w:numPr>
              <w:spacing w:after="0"/>
              <w:rPr>
                <w:bCs/>
              </w:rPr>
            </w:pPr>
            <w:r w:rsidRPr="006D620A">
              <w:rPr>
                <w:bCs/>
              </w:rPr>
              <w:t>We make personal provision for families with additional needs that we are aware of.</w:t>
            </w:r>
          </w:p>
          <w:p w14:paraId="25AE43BB" w14:textId="1D5A7475" w:rsidR="006D620A" w:rsidRPr="006D620A" w:rsidRDefault="006D620A" w:rsidP="006D620A">
            <w:pPr>
              <w:pStyle w:val="ListParagraph"/>
              <w:numPr>
                <w:ilvl w:val="0"/>
                <w:numId w:val="11"/>
              </w:numPr>
              <w:spacing w:after="0"/>
              <w:rPr>
                <w:bCs/>
              </w:rPr>
            </w:pPr>
            <w:r w:rsidRPr="006D620A">
              <w:rPr>
                <w:bCs/>
              </w:rPr>
              <w:t xml:space="preserve">Any modifications to the school building comply with the current regulations </w:t>
            </w:r>
          </w:p>
          <w:p w14:paraId="18973C69" w14:textId="77777777" w:rsidR="006D620A" w:rsidRPr="006D620A" w:rsidRDefault="006D620A" w:rsidP="006D620A">
            <w:pPr>
              <w:pStyle w:val="ListParagraph"/>
              <w:numPr>
                <w:ilvl w:val="0"/>
                <w:numId w:val="11"/>
              </w:numPr>
              <w:spacing w:after="0"/>
              <w:rPr>
                <w:bCs/>
              </w:rPr>
            </w:pPr>
            <w:r w:rsidRPr="006D620A">
              <w:rPr>
                <w:bCs/>
              </w:rPr>
              <w:t xml:space="preserve">All the resources in our school are appropriate for the age and the ability of our children, and they have equal access to them. Furniture is appropriate and needs specific. </w:t>
            </w:r>
          </w:p>
          <w:p w14:paraId="639091BF" w14:textId="77777777" w:rsidR="006D620A" w:rsidRPr="006D620A" w:rsidRDefault="006D620A" w:rsidP="006D620A">
            <w:pPr>
              <w:pStyle w:val="ListParagraph"/>
              <w:numPr>
                <w:ilvl w:val="0"/>
                <w:numId w:val="11"/>
              </w:numPr>
              <w:spacing w:after="0"/>
              <w:rPr>
                <w:bCs/>
              </w:rPr>
            </w:pPr>
            <w:r w:rsidRPr="006D620A">
              <w:rPr>
                <w:bCs/>
              </w:rPr>
              <w:t>The school has a range of ICT programmes for pupils with SEND. There are PCs and laptops, and every classroom has an Interactive Whiteboard.</w:t>
            </w:r>
          </w:p>
          <w:p w14:paraId="3C235D45" w14:textId="77777777" w:rsidR="006D620A" w:rsidRPr="006D620A" w:rsidRDefault="006D620A" w:rsidP="006D620A">
            <w:pPr>
              <w:pStyle w:val="ListParagraph"/>
              <w:numPr>
                <w:ilvl w:val="0"/>
                <w:numId w:val="11"/>
              </w:numPr>
              <w:spacing w:after="0"/>
              <w:rPr>
                <w:bCs/>
              </w:rPr>
            </w:pPr>
            <w:r w:rsidRPr="006D620A">
              <w:rPr>
                <w:bCs/>
              </w:rPr>
              <w:t xml:space="preserve">We gain access to any specialist equipment where necessary. </w:t>
            </w:r>
          </w:p>
          <w:p w14:paraId="2A1DF577" w14:textId="1042A447" w:rsidR="006D620A" w:rsidRPr="006D620A" w:rsidRDefault="006D620A" w:rsidP="006D620A">
            <w:pPr>
              <w:pStyle w:val="ListParagraph"/>
              <w:numPr>
                <w:ilvl w:val="0"/>
                <w:numId w:val="11"/>
              </w:numPr>
              <w:spacing w:after="0"/>
              <w:rPr>
                <w:bCs/>
              </w:rPr>
            </w:pPr>
            <w:r w:rsidRPr="006D620A">
              <w:rPr>
                <w:bCs/>
              </w:rPr>
              <w:t>Information for parents and carers is available on the school website in addition to regular newsletters</w:t>
            </w:r>
            <w:r w:rsidR="00A34C4E">
              <w:rPr>
                <w:bCs/>
              </w:rPr>
              <w:t xml:space="preserve"> and via dojo</w:t>
            </w:r>
            <w:r w:rsidRPr="006D620A">
              <w:rPr>
                <w:bCs/>
              </w:rPr>
              <w:t xml:space="preserve">. </w:t>
            </w:r>
          </w:p>
          <w:p w14:paraId="72B21967" w14:textId="28974704" w:rsidR="006D620A" w:rsidRPr="006D620A" w:rsidRDefault="006D620A" w:rsidP="006D620A">
            <w:pPr>
              <w:pStyle w:val="ListParagraph"/>
              <w:numPr>
                <w:ilvl w:val="0"/>
                <w:numId w:val="11"/>
              </w:numPr>
              <w:spacing w:after="0"/>
              <w:rPr>
                <w:bCs/>
              </w:rPr>
            </w:pPr>
            <w:r w:rsidRPr="006D620A">
              <w:rPr>
                <w:bCs/>
              </w:rPr>
              <w:t xml:space="preserve">Messages to parents and carers are also sent by dojo message.  </w:t>
            </w:r>
          </w:p>
          <w:p w14:paraId="6EBB609D" w14:textId="77777777" w:rsidR="00A15515" w:rsidRPr="00A15515" w:rsidRDefault="00A15515" w:rsidP="00A15515">
            <w:pPr>
              <w:spacing w:after="0"/>
              <w:rPr>
                <w:b/>
              </w:rPr>
            </w:pPr>
          </w:p>
        </w:tc>
      </w:tr>
    </w:tbl>
    <w:p w14:paraId="49B9C876" w14:textId="77777777" w:rsidR="00A15515" w:rsidRDefault="00A15515" w:rsidP="00A15515">
      <w:pPr>
        <w:spacing w:after="0"/>
      </w:pPr>
    </w:p>
    <w:tbl>
      <w:tblPr>
        <w:tblStyle w:val="TableGrid"/>
        <w:tblW w:w="0" w:type="auto"/>
        <w:tblLayout w:type="fixed"/>
        <w:tblLook w:val="04A0" w:firstRow="1" w:lastRow="0" w:firstColumn="1" w:lastColumn="0" w:noHBand="0" w:noVBand="1"/>
      </w:tblPr>
      <w:tblGrid>
        <w:gridCol w:w="9242"/>
      </w:tblGrid>
      <w:tr w:rsidR="000D5D73" w:rsidRPr="00407F3C" w14:paraId="10967FCE" w14:textId="77777777" w:rsidTr="00407F3C">
        <w:tc>
          <w:tcPr>
            <w:tcW w:w="9242" w:type="dxa"/>
            <w:shd w:val="clear" w:color="auto" w:fill="000000" w:themeFill="text1"/>
          </w:tcPr>
          <w:p w14:paraId="42D56BD4" w14:textId="34E2426E" w:rsidR="000D5D73" w:rsidRPr="00A910B0" w:rsidRDefault="000D5D73">
            <w:pPr>
              <w:rPr>
                <w:b/>
                <w:color w:val="FFFFFF" w:themeColor="background1"/>
              </w:rPr>
            </w:pPr>
            <w:r w:rsidRPr="00407F3C">
              <w:rPr>
                <w:b/>
                <w:color w:val="FFFFFF" w:themeColor="background1"/>
              </w:rPr>
              <w:t>Teaching and Learning</w:t>
            </w:r>
          </w:p>
        </w:tc>
      </w:tr>
      <w:tr w:rsidR="000D5D73" w14:paraId="2B9E8236" w14:textId="77777777" w:rsidTr="00A15515">
        <w:trPr>
          <w:trHeight w:val="201"/>
        </w:trPr>
        <w:tc>
          <w:tcPr>
            <w:tcW w:w="9242" w:type="dxa"/>
          </w:tcPr>
          <w:p w14:paraId="78B1C8DD" w14:textId="06C10617" w:rsidR="003B79F1" w:rsidRDefault="000D5D73" w:rsidP="00A15515">
            <w:pPr>
              <w:spacing w:after="0"/>
              <w:rPr>
                <w:b/>
              </w:rPr>
            </w:pPr>
            <w:r w:rsidRPr="00365635">
              <w:rPr>
                <w:b/>
              </w:rPr>
              <w:t>What the school provides</w:t>
            </w:r>
            <w:r w:rsidR="006D620A">
              <w:rPr>
                <w:b/>
              </w:rPr>
              <w:t>:</w:t>
            </w:r>
          </w:p>
          <w:p w14:paraId="3A4FE4FB" w14:textId="77777777" w:rsidR="006D620A" w:rsidRDefault="006D620A" w:rsidP="006D620A">
            <w:pPr>
              <w:pStyle w:val="ListParagraph"/>
              <w:numPr>
                <w:ilvl w:val="0"/>
                <w:numId w:val="12"/>
              </w:numPr>
              <w:spacing w:after="0"/>
            </w:pPr>
            <w:r w:rsidRPr="006D620A">
              <w:t xml:space="preserve">We use various sources to identify any SEND needs that our pupils may have. This may be as a result of teacher or parent referral, or identification by external agencies. </w:t>
            </w:r>
          </w:p>
          <w:p w14:paraId="0E0884C0" w14:textId="314CBD61" w:rsidR="006D620A" w:rsidRDefault="006D620A" w:rsidP="006D620A">
            <w:pPr>
              <w:pStyle w:val="ListParagraph"/>
              <w:numPr>
                <w:ilvl w:val="0"/>
                <w:numId w:val="12"/>
              </w:numPr>
              <w:spacing w:after="0"/>
            </w:pPr>
            <w:r w:rsidRPr="006D620A">
              <w:t xml:space="preserve">Assessment data is used regularly throughout the school to track pupils and identify areas where intervention and support is required.  </w:t>
            </w:r>
          </w:p>
          <w:p w14:paraId="604DFD2D" w14:textId="77777777" w:rsidR="006D620A" w:rsidRDefault="006D620A" w:rsidP="006D620A">
            <w:pPr>
              <w:pStyle w:val="ListParagraph"/>
              <w:numPr>
                <w:ilvl w:val="0"/>
                <w:numId w:val="12"/>
              </w:numPr>
              <w:spacing w:after="0"/>
            </w:pPr>
            <w:r w:rsidRPr="006D620A">
              <w:t xml:space="preserve">We have a group of teaching assistants who work with identified children, either 1:1 or in small groups, and teachers plan accordingly to meet all the needs of the children in their class. </w:t>
            </w:r>
          </w:p>
          <w:p w14:paraId="5FC67C96" w14:textId="77777777" w:rsidR="006D620A" w:rsidRDefault="006D620A" w:rsidP="006D620A">
            <w:pPr>
              <w:pStyle w:val="ListParagraph"/>
              <w:numPr>
                <w:ilvl w:val="0"/>
                <w:numId w:val="12"/>
              </w:numPr>
              <w:spacing w:after="0"/>
            </w:pPr>
            <w:r w:rsidRPr="006D620A">
              <w:t xml:space="preserve">We work closely with external agencies who advise on SEND issues and support us in using appropriate resources with the children. </w:t>
            </w:r>
          </w:p>
          <w:p w14:paraId="3628F2C6" w14:textId="77777777" w:rsidR="006D620A" w:rsidRDefault="006D620A" w:rsidP="006D620A">
            <w:pPr>
              <w:pStyle w:val="ListParagraph"/>
              <w:numPr>
                <w:ilvl w:val="0"/>
                <w:numId w:val="12"/>
              </w:numPr>
              <w:spacing w:after="0"/>
            </w:pPr>
            <w:r w:rsidRPr="006D620A">
              <w:t xml:space="preserve">All staff have access to appropriate training throughout the year.  </w:t>
            </w:r>
          </w:p>
          <w:p w14:paraId="2149E41C" w14:textId="1464D5B2" w:rsidR="006D620A" w:rsidRDefault="006D620A" w:rsidP="006D620A">
            <w:pPr>
              <w:pStyle w:val="ListParagraph"/>
              <w:numPr>
                <w:ilvl w:val="0"/>
                <w:numId w:val="12"/>
              </w:numPr>
              <w:spacing w:after="0"/>
            </w:pPr>
            <w:r w:rsidRPr="006D620A">
              <w:t xml:space="preserve">The SENCO oversees the SEND in school, ensuring that all children can access the curriculum effectively and that parents and staff feel appropriately supported to ensure good outcomes for all.  </w:t>
            </w:r>
          </w:p>
          <w:p w14:paraId="1700EC68" w14:textId="77777777" w:rsidR="006D620A" w:rsidRDefault="006D620A" w:rsidP="006D620A">
            <w:pPr>
              <w:pStyle w:val="ListParagraph"/>
              <w:numPr>
                <w:ilvl w:val="0"/>
                <w:numId w:val="12"/>
              </w:numPr>
              <w:spacing w:after="0"/>
            </w:pPr>
            <w:r w:rsidRPr="006D620A">
              <w:lastRenderedPageBreak/>
              <w:t xml:space="preserve">We carefully consider any children with SEND when testing is taking place and follow National Guidelines in making applications for special consideration where appropriate. </w:t>
            </w:r>
          </w:p>
          <w:p w14:paraId="20651398" w14:textId="6F60D78A" w:rsidR="006D620A" w:rsidRDefault="006D620A" w:rsidP="006D620A">
            <w:pPr>
              <w:pStyle w:val="ListParagraph"/>
              <w:numPr>
                <w:ilvl w:val="0"/>
                <w:numId w:val="12"/>
              </w:numPr>
              <w:spacing w:after="0"/>
            </w:pPr>
            <w:r w:rsidRPr="006D620A">
              <w:t>Each year an audit of SEND provision is carried out and any relevant information is passed on to the child’s next teacher</w:t>
            </w:r>
          </w:p>
          <w:p w14:paraId="5038A210" w14:textId="77777777" w:rsidR="006D620A" w:rsidRDefault="006D620A" w:rsidP="006D620A">
            <w:pPr>
              <w:pStyle w:val="ListParagraph"/>
              <w:numPr>
                <w:ilvl w:val="0"/>
                <w:numId w:val="12"/>
              </w:numPr>
              <w:spacing w:after="0"/>
            </w:pPr>
            <w:r w:rsidRPr="006D620A">
              <w:t>Our bank of resources is added to whenever advice is given and throughout the year, where possible, we purchase new resources specifically for our SEND children and to support staff in delivering the curriculum.</w:t>
            </w:r>
          </w:p>
          <w:p w14:paraId="4DD36816" w14:textId="77777777" w:rsidR="006D620A" w:rsidRDefault="006D620A" w:rsidP="006D620A">
            <w:pPr>
              <w:pStyle w:val="ListParagraph"/>
              <w:numPr>
                <w:ilvl w:val="0"/>
                <w:numId w:val="12"/>
              </w:numPr>
              <w:spacing w:after="0"/>
            </w:pPr>
            <w:r w:rsidRPr="006D620A">
              <w:t xml:space="preserve">In the case of children with Hearing Impairment, Visual Impairment or medical needs, specialist support, equipment and training are provided by Specialist Agencies. </w:t>
            </w:r>
          </w:p>
          <w:p w14:paraId="30850E52" w14:textId="03DF06C6" w:rsidR="006D620A" w:rsidRDefault="006D620A" w:rsidP="006D620A">
            <w:pPr>
              <w:pStyle w:val="ListParagraph"/>
              <w:numPr>
                <w:ilvl w:val="0"/>
                <w:numId w:val="12"/>
              </w:numPr>
              <w:spacing w:after="0"/>
            </w:pPr>
            <w:r w:rsidRPr="006D620A">
              <w:t xml:space="preserve">Several staff have a paediatric first aid qualification and there is always a qualified first aider on site.  </w:t>
            </w:r>
          </w:p>
          <w:p w14:paraId="150CEAF5" w14:textId="77777777" w:rsidR="00A15515" w:rsidRPr="00A15515" w:rsidRDefault="00A15515" w:rsidP="00A15515">
            <w:pPr>
              <w:spacing w:after="0"/>
            </w:pPr>
          </w:p>
        </w:tc>
      </w:tr>
    </w:tbl>
    <w:p w14:paraId="7AF616D9" w14:textId="77777777" w:rsidR="00A15515" w:rsidRDefault="00A15515"/>
    <w:tbl>
      <w:tblPr>
        <w:tblStyle w:val="TableGrid"/>
        <w:tblW w:w="0" w:type="auto"/>
        <w:tblLayout w:type="fixed"/>
        <w:tblLook w:val="04A0" w:firstRow="1" w:lastRow="0" w:firstColumn="1" w:lastColumn="0" w:noHBand="0" w:noVBand="1"/>
      </w:tblPr>
      <w:tblGrid>
        <w:gridCol w:w="9242"/>
      </w:tblGrid>
      <w:tr w:rsidR="00AB2BB4" w14:paraId="516734FF" w14:textId="77777777" w:rsidTr="00407F3C">
        <w:tc>
          <w:tcPr>
            <w:tcW w:w="9242" w:type="dxa"/>
            <w:shd w:val="clear" w:color="auto" w:fill="000000" w:themeFill="text1"/>
          </w:tcPr>
          <w:p w14:paraId="5ED94CE1" w14:textId="6ADBCAC6" w:rsidR="00AB2BB4" w:rsidRPr="00A910B0" w:rsidRDefault="00AB2BB4" w:rsidP="00A15515">
            <w:pPr>
              <w:rPr>
                <w:b/>
                <w:color w:val="FFFFFF" w:themeColor="background1"/>
              </w:rPr>
            </w:pPr>
            <w:r w:rsidRPr="00407F3C">
              <w:rPr>
                <w:color w:val="FFFFFF" w:themeColor="background1"/>
              </w:rPr>
              <w:br w:type="page"/>
            </w:r>
            <w:r w:rsidRPr="00407F3C">
              <w:rPr>
                <w:color w:val="FFFFFF" w:themeColor="background1"/>
              </w:rPr>
              <w:br w:type="page"/>
            </w:r>
            <w:r w:rsidRPr="00407F3C">
              <w:rPr>
                <w:color w:val="FFFFFF" w:themeColor="background1"/>
              </w:rPr>
              <w:br w:type="page"/>
            </w:r>
            <w:r w:rsidRPr="00407F3C">
              <w:rPr>
                <w:b/>
                <w:color w:val="FFFFFF" w:themeColor="background1"/>
              </w:rPr>
              <w:t>Reviewing and Evaluating Outcomes</w:t>
            </w:r>
          </w:p>
        </w:tc>
      </w:tr>
      <w:tr w:rsidR="000D5D73" w14:paraId="0D8096A2" w14:textId="77777777" w:rsidTr="00A15515">
        <w:trPr>
          <w:trHeight w:val="235"/>
        </w:trPr>
        <w:tc>
          <w:tcPr>
            <w:tcW w:w="9242" w:type="dxa"/>
          </w:tcPr>
          <w:p w14:paraId="7F68EBA1" w14:textId="52B1BA35" w:rsidR="000D5D73" w:rsidRDefault="000D5D73" w:rsidP="00A15515">
            <w:pPr>
              <w:spacing w:after="0"/>
              <w:rPr>
                <w:b/>
              </w:rPr>
            </w:pPr>
            <w:r w:rsidRPr="00365635">
              <w:rPr>
                <w:b/>
              </w:rPr>
              <w:t>What the school provides</w:t>
            </w:r>
            <w:r w:rsidR="00826A25">
              <w:rPr>
                <w:b/>
              </w:rPr>
              <w:t>:</w:t>
            </w:r>
          </w:p>
          <w:p w14:paraId="10309547" w14:textId="77777777" w:rsidR="00826A25" w:rsidRPr="00826A25" w:rsidRDefault="00826A25" w:rsidP="00826A25">
            <w:pPr>
              <w:pStyle w:val="ListParagraph"/>
              <w:numPr>
                <w:ilvl w:val="0"/>
                <w:numId w:val="13"/>
              </w:numPr>
              <w:spacing w:after="0"/>
              <w:rPr>
                <w:bCs/>
              </w:rPr>
            </w:pPr>
            <w:r w:rsidRPr="00826A25">
              <w:rPr>
                <w:bCs/>
              </w:rPr>
              <w:t xml:space="preserve">We hold regular meetings for all children in our school. Those who have Education, Health and Care Plan, or who have other additional needs have an annual review meeting. All key staff, parents, the pupil (if appropriate) in addition to external agencies are invited to contribute to determine the best outcomes for the child. </w:t>
            </w:r>
          </w:p>
          <w:p w14:paraId="0AD39749" w14:textId="77777777" w:rsidR="00826A25" w:rsidRPr="00826A25" w:rsidRDefault="00826A25" w:rsidP="00826A25">
            <w:pPr>
              <w:pStyle w:val="ListParagraph"/>
              <w:numPr>
                <w:ilvl w:val="0"/>
                <w:numId w:val="13"/>
              </w:numPr>
              <w:spacing w:after="0"/>
              <w:rPr>
                <w:bCs/>
              </w:rPr>
            </w:pPr>
            <w:r w:rsidRPr="00826A25">
              <w:rPr>
                <w:bCs/>
              </w:rPr>
              <w:t xml:space="preserve">The SEND register is reviewed regularly, and adjustments are made accordingly. </w:t>
            </w:r>
          </w:p>
          <w:p w14:paraId="1D604063" w14:textId="77777777" w:rsidR="00826A25" w:rsidRPr="00826A25" w:rsidRDefault="00826A25" w:rsidP="00826A25">
            <w:pPr>
              <w:pStyle w:val="ListParagraph"/>
              <w:numPr>
                <w:ilvl w:val="0"/>
                <w:numId w:val="13"/>
              </w:numPr>
              <w:spacing w:after="0"/>
              <w:rPr>
                <w:bCs/>
              </w:rPr>
            </w:pPr>
            <w:r w:rsidRPr="00826A25">
              <w:rPr>
                <w:bCs/>
              </w:rPr>
              <w:t xml:space="preserve">We monitor the progress of our SEND children as individuals at least termly and also as a group annually. Tracking is used effectively to ensure that best progress is being made.  </w:t>
            </w:r>
          </w:p>
          <w:p w14:paraId="059A5A23" w14:textId="1565D375" w:rsidR="00A15515" w:rsidRPr="00826A25" w:rsidRDefault="00826A25" w:rsidP="00A15515">
            <w:pPr>
              <w:pStyle w:val="ListParagraph"/>
              <w:numPr>
                <w:ilvl w:val="0"/>
                <w:numId w:val="13"/>
              </w:numPr>
              <w:spacing w:after="0"/>
              <w:rPr>
                <w:b/>
              </w:rPr>
            </w:pPr>
            <w:r w:rsidRPr="00826A25">
              <w:rPr>
                <w:bCs/>
              </w:rPr>
              <w:t>All parents and carers of all pupils receive two written reports a year. They are also invited to two parent’s evenings per year</w:t>
            </w:r>
          </w:p>
        </w:tc>
      </w:tr>
    </w:tbl>
    <w:p w14:paraId="191F74E2" w14:textId="77777777" w:rsidR="00B7065D" w:rsidRDefault="00B7065D" w:rsidP="00A15515">
      <w:pPr>
        <w:spacing w:after="0"/>
      </w:pPr>
    </w:p>
    <w:tbl>
      <w:tblPr>
        <w:tblStyle w:val="TableGrid"/>
        <w:tblW w:w="0" w:type="auto"/>
        <w:tblLayout w:type="fixed"/>
        <w:tblLook w:val="04A0" w:firstRow="1" w:lastRow="0" w:firstColumn="1" w:lastColumn="0" w:noHBand="0" w:noVBand="1"/>
      </w:tblPr>
      <w:tblGrid>
        <w:gridCol w:w="9242"/>
      </w:tblGrid>
      <w:tr w:rsidR="000D5D73" w14:paraId="6F51CBE9" w14:textId="77777777" w:rsidTr="00407F3C">
        <w:tc>
          <w:tcPr>
            <w:tcW w:w="9242" w:type="dxa"/>
            <w:shd w:val="clear" w:color="auto" w:fill="000000" w:themeFill="text1"/>
          </w:tcPr>
          <w:p w14:paraId="656503DB" w14:textId="53D56F58" w:rsidR="000D5D73" w:rsidRPr="00A910B0" w:rsidRDefault="000D5D73">
            <w:pPr>
              <w:rPr>
                <w:b/>
                <w:color w:val="FFFFFF" w:themeColor="background1"/>
              </w:rPr>
            </w:pPr>
            <w:r w:rsidRPr="00407F3C">
              <w:rPr>
                <w:b/>
                <w:color w:val="FFFFFF" w:themeColor="background1"/>
              </w:rPr>
              <w:t>Keeping Children Safe</w:t>
            </w:r>
          </w:p>
        </w:tc>
      </w:tr>
      <w:tr w:rsidR="000D5D73" w14:paraId="6C2B56C1" w14:textId="77777777" w:rsidTr="00A15515">
        <w:trPr>
          <w:trHeight w:val="77"/>
        </w:trPr>
        <w:tc>
          <w:tcPr>
            <w:tcW w:w="9242" w:type="dxa"/>
          </w:tcPr>
          <w:p w14:paraId="3008A44E" w14:textId="2746D19E" w:rsidR="005C7FE9" w:rsidRDefault="000D5D73" w:rsidP="00A15515">
            <w:pPr>
              <w:spacing w:after="0"/>
              <w:rPr>
                <w:b/>
              </w:rPr>
            </w:pPr>
            <w:r w:rsidRPr="00365635">
              <w:rPr>
                <w:b/>
              </w:rPr>
              <w:t>What the school provides</w:t>
            </w:r>
            <w:r w:rsidR="001F5564">
              <w:rPr>
                <w:b/>
              </w:rPr>
              <w:t>:</w:t>
            </w:r>
          </w:p>
          <w:p w14:paraId="5B881333" w14:textId="77777777" w:rsidR="001F5564" w:rsidRPr="00F812E8" w:rsidRDefault="001F5564" w:rsidP="001F5564">
            <w:pPr>
              <w:pStyle w:val="ListParagraph"/>
              <w:numPr>
                <w:ilvl w:val="0"/>
                <w:numId w:val="14"/>
              </w:numPr>
              <w:spacing w:after="0"/>
              <w:rPr>
                <w:bCs/>
              </w:rPr>
            </w:pPr>
            <w:r w:rsidRPr="00F812E8">
              <w:rPr>
                <w:bCs/>
              </w:rPr>
              <w:t xml:space="preserve">Risk Assessments in place at our school for the wide range of activities within our curriculum with clear control measures implemented and adhered to. </w:t>
            </w:r>
          </w:p>
          <w:p w14:paraId="383A3B4E" w14:textId="77777777" w:rsidR="005F02FB" w:rsidRPr="00F812E8" w:rsidRDefault="001F5564" w:rsidP="001F5564">
            <w:pPr>
              <w:pStyle w:val="ListParagraph"/>
              <w:numPr>
                <w:ilvl w:val="0"/>
                <w:numId w:val="14"/>
              </w:numPr>
              <w:spacing w:after="0"/>
              <w:rPr>
                <w:bCs/>
              </w:rPr>
            </w:pPr>
            <w:r w:rsidRPr="00F812E8">
              <w:rPr>
                <w:bCs/>
              </w:rPr>
              <w:t xml:space="preserve">We also use independent consultants, e.g. Fire Service, where more specialised/detailed risk assessments are required in order to ensure statutory legal compliance. </w:t>
            </w:r>
          </w:p>
          <w:p w14:paraId="03CE79F7" w14:textId="77777777" w:rsidR="005F02FB" w:rsidRPr="00F812E8" w:rsidRDefault="001F5564" w:rsidP="001F5564">
            <w:pPr>
              <w:pStyle w:val="ListParagraph"/>
              <w:numPr>
                <w:ilvl w:val="0"/>
                <w:numId w:val="14"/>
              </w:numPr>
              <w:spacing w:after="0"/>
              <w:rPr>
                <w:bCs/>
              </w:rPr>
            </w:pPr>
            <w:r w:rsidRPr="00F812E8">
              <w:rPr>
                <w:bCs/>
              </w:rPr>
              <w:t xml:space="preserve">The school utilises the services of Lancashire PROP Services to ensure that the site/infrastructure is continuously compliant in relation to premises management regulations under the 1974 Health and Safety at Work Act. </w:t>
            </w:r>
          </w:p>
          <w:p w14:paraId="6E4C9C5C" w14:textId="463FCD68" w:rsidR="001F5564" w:rsidRPr="00F812E8" w:rsidRDefault="001F5564" w:rsidP="001F5564">
            <w:pPr>
              <w:pStyle w:val="ListParagraph"/>
              <w:numPr>
                <w:ilvl w:val="0"/>
                <w:numId w:val="14"/>
              </w:numPr>
              <w:spacing w:after="0"/>
              <w:rPr>
                <w:bCs/>
              </w:rPr>
            </w:pPr>
            <w:r w:rsidRPr="00F812E8">
              <w:rPr>
                <w:bCs/>
              </w:rPr>
              <w:t>More specific risk assessments are undertaken as and when we feel those are required and necessary, including educational visits. The Lancashire ‘Evolve’ system is used for this.</w:t>
            </w:r>
          </w:p>
          <w:p w14:paraId="7784ABBE" w14:textId="77777777" w:rsidR="00F812E8" w:rsidRPr="00F812E8" w:rsidRDefault="005F02FB" w:rsidP="001F5564">
            <w:pPr>
              <w:pStyle w:val="ListParagraph"/>
              <w:numPr>
                <w:ilvl w:val="0"/>
                <w:numId w:val="14"/>
              </w:numPr>
              <w:spacing w:after="0"/>
              <w:rPr>
                <w:bCs/>
              </w:rPr>
            </w:pPr>
            <w:r w:rsidRPr="00F812E8">
              <w:rPr>
                <w:bCs/>
              </w:rPr>
              <w:t xml:space="preserve">Additional adults always accompany school trips and the majority of these adults are school staff. The school always meets minimum supervision ratios but usually include additional adults so that the adult: child ratio is small. All visits are fully risk assessed and permission is gained from the Local Authority when necessary. </w:t>
            </w:r>
          </w:p>
          <w:p w14:paraId="36597BC5" w14:textId="3933AC28" w:rsidR="00F812E8" w:rsidRPr="00F812E8" w:rsidRDefault="005F02FB" w:rsidP="001F5564">
            <w:pPr>
              <w:pStyle w:val="ListParagraph"/>
              <w:numPr>
                <w:ilvl w:val="0"/>
                <w:numId w:val="14"/>
              </w:numPr>
              <w:spacing w:after="0"/>
              <w:rPr>
                <w:bCs/>
              </w:rPr>
            </w:pPr>
            <w:r w:rsidRPr="00F812E8">
              <w:rPr>
                <w:bCs/>
              </w:rPr>
              <w:lastRenderedPageBreak/>
              <w:t xml:space="preserve">All staff including teachers, support staff and welfare staff are trained annually in Level 1 Child Protection training. our Designated Safeguarding Lead (DSL) and the backup DSLs are regularly updated with their training. The Chair of Governors is also trained in Level 1. </w:t>
            </w:r>
          </w:p>
          <w:p w14:paraId="433F7729" w14:textId="77777777" w:rsidR="00F812E8" w:rsidRPr="00F812E8" w:rsidRDefault="005F02FB" w:rsidP="001F5564">
            <w:pPr>
              <w:pStyle w:val="ListParagraph"/>
              <w:numPr>
                <w:ilvl w:val="0"/>
                <w:numId w:val="14"/>
              </w:numPr>
              <w:spacing w:after="0"/>
              <w:rPr>
                <w:bCs/>
              </w:rPr>
            </w:pPr>
            <w:r w:rsidRPr="00F812E8">
              <w:rPr>
                <w:bCs/>
              </w:rPr>
              <w:t xml:space="preserve">Our school doors open early in a morning to allow for a calm and settled entry into school with appropriate adult supervision in place both inside and outside of school. </w:t>
            </w:r>
          </w:p>
          <w:p w14:paraId="2615FF12" w14:textId="77777777" w:rsidR="00F812E8" w:rsidRPr="00F812E8" w:rsidRDefault="005F02FB" w:rsidP="001F5564">
            <w:pPr>
              <w:pStyle w:val="ListParagraph"/>
              <w:numPr>
                <w:ilvl w:val="0"/>
                <w:numId w:val="14"/>
              </w:numPr>
              <w:spacing w:after="0"/>
              <w:rPr>
                <w:bCs/>
              </w:rPr>
            </w:pPr>
            <w:r w:rsidRPr="00F812E8">
              <w:rPr>
                <w:bCs/>
              </w:rPr>
              <w:t>At the end of a school day, children are handed over to the designated carer by each class teacher.</w:t>
            </w:r>
          </w:p>
          <w:p w14:paraId="1F29546B" w14:textId="77777777" w:rsidR="00F812E8" w:rsidRPr="00F812E8" w:rsidRDefault="005F02FB" w:rsidP="001F5564">
            <w:pPr>
              <w:pStyle w:val="ListParagraph"/>
              <w:numPr>
                <w:ilvl w:val="0"/>
                <w:numId w:val="14"/>
              </w:numPr>
              <w:spacing w:after="0"/>
              <w:rPr>
                <w:bCs/>
              </w:rPr>
            </w:pPr>
            <w:r w:rsidRPr="00F812E8">
              <w:rPr>
                <w:bCs/>
              </w:rPr>
              <w:t>Our parents are aware of parking arrangements and when the school car park can / can’t be used for safety reasons. We do make exceptions at times for those families with a specific need.</w:t>
            </w:r>
          </w:p>
          <w:p w14:paraId="63D40C07" w14:textId="77777777" w:rsidR="00F812E8" w:rsidRPr="00F812E8" w:rsidRDefault="005F02FB" w:rsidP="001F5564">
            <w:pPr>
              <w:pStyle w:val="ListParagraph"/>
              <w:numPr>
                <w:ilvl w:val="0"/>
                <w:numId w:val="14"/>
              </w:numPr>
              <w:spacing w:after="0"/>
              <w:rPr>
                <w:bCs/>
              </w:rPr>
            </w:pPr>
            <w:r w:rsidRPr="00F812E8">
              <w:rPr>
                <w:bCs/>
              </w:rPr>
              <w:t xml:space="preserve">We ensure that our children are appropriately supervised during break and lunchtimes, following County guidelines. </w:t>
            </w:r>
          </w:p>
          <w:p w14:paraId="604785BF" w14:textId="53F82B0E" w:rsidR="005F02FB" w:rsidRPr="00F812E8" w:rsidRDefault="005F02FB" w:rsidP="001F5564">
            <w:pPr>
              <w:pStyle w:val="ListParagraph"/>
              <w:numPr>
                <w:ilvl w:val="0"/>
                <w:numId w:val="14"/>
              </w:numPr>
              <w:spacing w:after="0"/>
              <w:rPr>
                <w:bCs/>
              </w:rPr>
            </w:pPr>
            <w:r w:rsidRPr="00F812E8">
              <w:rPr>
                <w:bCs/>
              </w:rPr>
              <w:t>Our Anti-Bullying and ‘Behaviour’ policies are available to all parents on request and are also published on our school website.</w:t>
            </w:r>
          </w:p>
          <w:p w14:paraId="2F1C4FBA" w14:textId="77777777" w:rsidR="00A15515" w:rsidRPr="005C7FE9" w:rsidRDefault="00A15515" w:rsidP="00A15515">
            <w:pPr>
              <w:spacing w:after="0"/>
            </w:pPr>
          </w:p>
        </w:tc>
      </w:tr>
    </w:tbl>
    <w:p w14:paraId="55AC0F31" w14:textId="77777777" w:rsidR="00A15515" w:rsidRDefault="00A15515" w:rsidP="00A15515">
      <w:pPr>
        <w:spacing w:after="0"/>
      </w:pPr>
    </w:p>
    <w:tbl>
      <w:tblPr>
        <w:tblStyle w:val="TableGrid"/>
        <w:tblW w:w="0" w:type="auto"/>
        <w:tblLayout w:type="fixed"/>
        <w:tblLook w:val="04A0" w:firstRow="1" w:lastRow="0" w:firstColumn="1" w:lastColumn="0" w:noHBand="0" w:noVBand="1"/>
      </w:tblPr>
      <w:tblGrid>
        <w:gridCol w:w="9242"/>
      </w:tblGrid>
      <w:tr w:rsidR="000D5D73" w14:paraId="74B957AB" w14:textId="77777777" w:rsidTr="00407F3C">
        <w:tc>
          <w:tcPr>
            <w:tcW w:w="9242" w:type="dxa"/>
            <w:shd w:val="clear" w:color="auto" w:fill="000000" w:themeFill="text1"/>
          </w:tcPr>
          <w:p w14:paraId="6D1FB6EB" w14:textId="4F1D0569" w:rsidR="000D5D73" w:rsidRPr="00A910B0" w:rsidRDefault="00427733">
            <w:pPr>
              <w:rPr>
                <w:b/>
                <w:color w:val="FFFFFF" w:themeColor="background1"/>
              </w:rPr>
            </w:pPr>
            <w:r w:rsidRPr="00407F3C">
              <w:rPr>
                <w:color w:val="FFFFFF" w:themeColor="background1"/>
              </w:rPr>
              <w:br w:type="page"/>
            </w:r>
            <w:r w:rsidR="000D5D73" w:rsidRPr="00407F3C">
              <w:rPr>
                <w:b/>
                <w:color w:val="FFFFFF" w:themeColor="background1"/>
              </w:rPr>
              <w:t>Health (including Emotional Health and Wellbeing)</w:t>
            </w:r>
          </w:p>
        </w:tc>
      </w:tr>
      <w:tr w:rsidR="000D5D73" w14:paraId="79CE9B0B" w14:textId="77777777" w:rsidTr="00A15515">
        <w:trPr>
          <w:trHeight w:val="131"/>
        </w:trPr>
        <w:tc>
          <w:tcPr>
            <w:tcW w:w="9242" w:type="dxa"/>
          </w:tcPr>
          <w:p w14:paraId="05653688" w14:textId="02F532A4" w:rsidR="005C7FE9" w:rsidRDefault="000D5D73" w:rsidP="00A15515">
            <w:pPr>
              <w:spacing w:after="0"/>
              <w:rPr>
                <w:b/>
              </w:rPr>
            </w:pPr>
            <w:r w:rsidRPr="00365635">
              <w:rPr>
                <w:b/>
              </w:rPr>
              <w:t>What the school provides</w:t>
            </w:r>
            <w:r w:rsidR="00D731FF">
              <w:rPr>
                <w:b/>
              </w:rPr>
              <w:t>:</w:t>
            </w:r>
          </w:p>
          <w:p w14:paraId="10EDCC07" w14:textId="77777777" w:rsidR="00604C0D" w:rsidRPr="005C1D17" w:rsidRDefault="00604C0D" w:rsidP="00604C0D">
            <w:pPr>
              <w:pStyle w:val="ListParagraph"/>
              <w:numPr>
                <w:ilvl w:val="0"/>
                <w:numId w:val="15"/>
              </w:numPr>
              <w:spacing w:after="0"/>
              <w:rPr>
                <w:bCs/>
              </w:rPr>
            </w:pPr>
            <w:r w:rsidRPr="005C1D17">
              <w:rPr>
                <w:bCs/>
              </w:rPr>
              <w:t xml:space="preserve">Any medication (apart from inhalers) which are kept in school are stored safely in locked areas and according to Lancashire County Council guidelines. </w:t>
            </w:r>
          </w:p>
          <w:p w14:paraId="48594B44" w14:textId="77777777" w:rsidR="00604C0D" w:rsidRPr="005C1D17" w:rsidRDefault="00604C0D" w:rsidP="00604C0D">
            <w:pPr>
              <w:pStyle w:val="ListParagraph"/>
              <w:numPr>
                <w:ilvl w:val="0"/>
                <w:numId w:val="15"/>
              </w:numPr>
              <w:spacing w:after="0"/>
              <w:rPr>
                <w:bCs/>
              </w:rPr>
            </w:pPr>
            <w:r w:rsidRPr="005C1D17">
              <w:rPr>
                <w:bCs/>
              </w:rPr>
              <w:t xml:space="preserve">If a care plan is necessary to ensure a child’s safety and well-being, parents, staff and the school nurse/SENDCo work in collaboration to do this. </w:t>
            </w:r>
          </w:p>
          <w:p w14:paraId="71BB1A0D" w14:textId="77777777" w:rsidR="00604C0D" w:rsidRPr="005C1D17" w:rsidRDefault="00604C0D" w:rsidP="00604C0D">
            <w:pPr>
              <w:pStyle w:val="ListParagraph"/>
              <w:numPr>
                <w:ilvl w:val="0"/>
                <w:numId w:val="15"/>
              </w:numPr>
              <w:spacing w:after="0"/>
              <w:rPr>
                <w:bCs/>
              </w:rPr>
            </w:pPr>
            <w:r w:rsidRPr="005C1D17">
              <w:rPr>
                <w:bCs/>
              </w:rPr>
              <w:t xml:space="preserve">We ensure that all the staff are familiar with the plans and that relevant training has been provided. </w:t>
            </w:r>
          </w:p>
          <w:p w14:paraId="500B22C6" w14:textId="77777777" w:rsidR="00604C0D" w:rsidRPr="005C1D17" w:rsidRDefault="00604C0D" w:rsidP="00604C0D">
            <w:pPr>
              <w:pStyle w:val="ListParagraph"/>
              <w:numPr>
                <w:ilvl w:val="0"/>
                <w:numId w:val="15"/>
              </w:numPr>
              <w:spacing w:after="0"/>
              <w:rPr>
                <w:bCs/>
              </w:rPr>
            </w:pPr>
            <w:r w:rsidRPr="005C1D17">
              <w:rPr>
                <w:bCs/>
              </w:rPr>
              <w:t xml:space="preserve">Most of our staff have been trained as first aiders and we meet the requirements for paediatric first aid personnel. </w:t>
            </w:r>
          </w:p>
          <w:p w14:paraId="35FE65ED" w14:textId="77777777" w:rsidR="00604C0D" w:rsidRPr="005C1D17" w:rsidRDefault="00604C0D" w:rsidP="00604C0D">
            <w:pPr>
              <w:pStyle w:val="ListParagraph"/>
              <w:numPr>
                <w:ilvl w:val="0"/>
                <w:numId w:val="15"/>
              </w:numPr>
              <w:spacing w:after="0"/>
              <w:rPr>
                <w:bCs/>
              </w:rPr>
            </w:pPr>
            <w:r w:rsidRPr="005C1D17">
              <w:rPr>
                <w:bCs/>
              </w:rPr>
              <w:t>Our Reception and Year 6 have their weights and heights monitored as part of an annual programme.</w:t>
            </w:r>
          </w:p>
          <w:p w14:paraId="11072C1B" w14:textId="77777777" w:rsidR="00604C0D" w:rsidRPr="005C1D17" w:rsidRDefault="00604C0D" w:rsidP="00604C0D">
            <w:pPr>
              <w:pStyle w:val="ListParagraph"/>
              <w:numPr>
                <w:ilvl w:val="0"/>
                <w:numId w:val="15"/>
              </w:numPr>
              <w:spacing w:after="0"/>
              <w:rPr>
                <w:bCs/>
              </w:rPr>
            </w:pPr>
            <w:r w:rsidRPr="005C1D17">
              <w:rPr>
                <w:bCs/>
              </w:rPr>
              <w:t xml:space="preserve">Team Around the Family meetings are also held where relevant, with the school working collaboratively with Health and Social Professionals. </w:t>
            </w:r>
          </w:p>
          <w:p w14:paraId="3A9C88DA" w14:textId="77777777" w:rsidR="00604C0D" w:rsidRPr="005C1D17" w:rsidRDefault="00604C0D" w:rsidP="00604C0D">
            <w:pPr>
              <w:pStyle w:val="ListParagraph"/>
              <w:numPr>
                <w:ilvl w:val="0"/>
                <w:numId w:val="15"/>
              </w:numPr>
              <w:spacing w:after="0"/>
              <w:rPr>
                <w:bCs/>
              </w:rPr>
            </w:pPr>
            <w:r w:rsidRPr="005C1D17">
              <w:rPr>
                <w:bCs/>
              </w:rPr>
              <w:t xml:space="preserve">We also have a Family Support Worker who works with pupils and their families and has close link with outside agencies.  </w:t>
            </w:r>
          </w:p>
          <w:p w14:paraId="1422CA8A" w14:textId="49E38119" w:rsidR="00D731FF" w:rsidRPr="005C1D17" w:rsidRDefault="00604C0D" w:rsidP="005C1D17">
            <w:pPr>
              <w:pStyle w:val="ListParagraph"/>
              <w:numPr>
                <w:ilvl w:val="0"/>
                <w:numId w:val="15"/>
              </w:numPr>
              <w:spacing w:after="0"/>
              <w:rPr>
                <w:bCs/>
              </w:rPr>
            </w:pPr>
            <w:r w:rsidRPr="005C1D17">
              <w:rPr>
                <w:bCs/>
              </w:rPr>
              <w:t xml:space="preserve">The Family Support Worker also works closely with Trinity, offering a range of support from counselling to Transition to High School.  </w:t>
            </w:r>
          </w:p>
          <w:p w14:paraId="47F3EA08" w14:textId="77777777" w:rsidR="00EF33C2" w:rsidRPr="00EF33C2" w:rsidRDefault="00C27806" w:rsidP="00C27806">
            <w:pPr>
              <w:pStyle w:val="ListParagraph"/>
              <w:numPr>
                <w:ilvl w:val="0"/>
                <w:numId w:val="15"/>
              </w:numPr>
              <w:spacing w:after="0"/>
              <w:rPr>
                <w:bCs/>
              </w:rPr>
            </w:pPr>
            <w:r w:rsidRPr="00EF33C2">
              <w:rPr>
                <w:bCs/>
              </w:rPr>
              <w:t>Parents are welcomed into school at the school office at any time throughout the school day. Our open-door policy enables parents, where appropriate, to relay messages to the class teacher at the beginning and</w:t>
            </w:r>
            <w:r w:rsidRPr="00C27806">
              <w:rPr>
                <w:b/>
              </w:rPr>
              <w:t xml:space="preserve"> </w:t>
            </w:r>
            <w:r w:rsidRPr="00EF33C2">
              <w:rPr>
                <w:bCs/>
              </w:rPr>
              <w:t>the end of the school day at the doors. Where there are more detailed conversations required, an appointment system is established.</w:t>
            </w:r>
          </w:p>
          <w:p w14:paraId="3C0BAC6A" w14:textId="77777777" w:rsidR="00EF33C2" w:rsidRPr="00EF33C2" w:rsidRDefault="00C27806" w:rsidP="00C27806">
            <w:pPr>
              <w:pStyle w:val="ListParagraph"/>
              <w:numPr>
                <w:ilvl w:val="0"/>
                <w:numId w:val="15"/>
              </w:numPr>
              <w:spacing w:after="0"/>
              <w:rPr>
                <w:bCs/>
              </w:rPr>
            </w:pPr>
            <w:r w:rsidRPr="00EF33C2">
              <w:rPr>
                <w:bCs/>
              </w:rPr>
              <w:t>DOJO is our main platform for communication with parent / carers.</w:t>
            </w:r>
          </w:p>
          <w:p w14:paraId="780609C1" w14:textId="77777777" w:rsidR="00EF33C2" w:rsidRPr="00EF33C2" w:rsidRDefault="00C27806" w:rsidP="00C27806">
            <w:pPr>
              <w:pStyle w:val="ListParagraph"/>
              <w:numPr>
                <w:ilvl w:val="0"/>
                <w:numId w:val="15"/>
              </w:numPr>
              <w:spacing w:after="0"/>
              <w:rPr>
                <w:bCs/>
              </w:rPr>
            </w:pPr>
            <w:r w:rsidRPr="00EF33C2">
              <w:rPr>
                <w:bCs/>
              </w:rPr>
              <w:t xml:space="preserve">Emergency contact details are held for each child in the school office. </w:t>
            </w:r>
          </w:p>
          <w:p w14:paraId="2A2B50BE" w14:textId="77777777" w:rsidR="00EF33C2" w:rsidRPr="00EF33C2" w:rsidRDefault="00C27806" w:rsidP="00C27806">
            <w:pPr>
              <w:pStyle w:val="ListParagraph"/>
              <w:numPr>
                <w:ilvl w:val="0"/>
                <w:numId w:val="15"/>
              </w:numPr>
              <w:spacing w:after="0"/>
              <w:rPr>
                <w:bCs/>
              </w:rPr>
            </w:pPr>
            <w:r w:rsidRPr="00EF33C2">
              <w:rPr>
                <w:bCs/>
              </w:rPr>
              <w:t>Parents are invited to complete a parental attitude questionnaire annually. Findings from this questionnaire are reported to the Governing Body and are reflected within the actions of the School Development Plan.</w:t>
            </w:r>
          </w:p>
          <w:p w14:paraId="57391F6D" w14:textId="77777777" w:rsidR="00EF33C2" w:rsidRPr="00EF33C2" w:rsidRDefault="00C27806" w:rsidP="00C27806">
            <w:pPr>
              <w:pStyle w:val="ListParagraph"/>
              <w:numPr>
                <w:ilvl w:val="0"/>
                <w:numId w:val="15"/>
              </w:numPr>
              <w:spacing w:after="0"/>
              <w:rPr>
                <w:bCs/>
              </w:rPr>
            </w:pPr>
            <w:r w:rsidRPr="00EF33C2">
              <w:rPr>
                <w:bCs/>
              </w:rPr>
              <w:lastRenderedPageBreak/>
              <w:t xml:space="preserve">Parent meetings are held twice a year with class teachers, which allows parents to comment in person and we also have </w:t>
            </w:r>
            <w:proofErr w:type="gramStart"/>
            <w:r w:rsidRPr="00EF33C2">
              <w:rPr>
                <w:bCs/>
              </w:rPr>
              <w:t>make</w:t>
            </w:r>
            <w:proofErr w:type="gramEnd"/>
            <w:r w:rsidRPr="00EF33C2">
              <w:rPr>
                <w:bCs/>
              </w:rPr>
              <w:t xml:space="preserve"> the provision for parents to provide feedback following the reading of their child’s annual report.  </w:t>
            </w:r>
          </w:p>
          <w:p w14:paraId="16E9B92E" w14:textId="7E36EA97" w:rsidR="00A15515" w:rsidRPr="00EF33C2" w:rsidRDefault="00C27806" w:rsidP="00C27806">
            <w:pPr>
              <w:pStyle w:val="ListParagraph"/>
              <w:numPr>
                <w:ilvl w:val="0"/>
                <w:numId w:val="15"/>
              </w:numPr>
              <w:spacing w:after="0"/>
              <w:rPr>
                <w:bCs/>
              </w:rPr>
            </w:pPr>
            <w:r w:rsidRPr="00EF33C2">
              <w:rPr>
                <w:bCs/>
              </w:rPr>
              <w:t>Families new to the school are encouraged to look around the school individually during the school day so that parents can experience the school in action. An Induction Evening for parents of children entering into Early Years is carried out in the Summer Term prior to their child’s arrival.</w:t>
            </w:r>
          </w:p>
          <w:p w14:paraId="1F71CEEA" w14:textId="77777777" w:rsidR="00A15515" w:rsidRDefault="00A15515" w:rsidP="00A15515">
            <w:pPr>
              <w:spacing w:after="0"/>
              <w:rPr>
                <w:b/>
              </w:rPr>
            </w:pPr>
          </w:p>
          <w:p w14:paraId="6C1B9922" w14:textId="77777777" w:rsidR="00A15515" w:rsidRPr="005C7FE9" w:rsidRDefault="00A15515" w:rsidP="00A15515">
            <w:pPr>
              <w:spacing w:after="0"/>
            </w:pPr>
          </w:p>
        </w:tc>
      </w:tr>
    </w:tbl>
    <w:p w14:paraId="17C2A783" w14:textId="2A1C3BE1" w:rsidR="00A34C4E" w:rsidRDefault="00A34C4E">
      <w:pPr>
        <w:autoSpaceDE/>
        <w:autoSpaceDN/>
        <w:adjustRightInd/>
        <w:spacing w:after="200" w:line="276" w:lineRule="auto"/>
        <w:jc w:val="left"/>
      </w:pPr>
    </w:p>
    <w:tbl>
      <w:tblPr>
        <w:tblStyle w:val="TableGrid"/>
        <w:tblW w:w="0" w:type="auto"/>
        <w:tblLayout w:type="fixed"/>
        <w:tblLook w:val="04A0" w:firstRow="1" w:lastRow="0" w:firstColumn="1" w:lastColumn="0" w:noHBand="0" w:noVBand="1"/>
      </w:tblPr>
      <w:tblGrid>
        <w:gridCol w:w="9242"/>
      </w:tblGrid>
      <w:tr w:rsidR="000D5D73" w14:paraId="0BBABF88" w14:textId="77777777" w:rsidTr="00407F3C">
        <w:tc>
          <w:tcPr>
            <w:tcW w:w="9242" w:type="dxa"/>
            <w:shd w:val="clear" w:color="auto" w:fill="000000" w:themeFill="text1"/>
          </w:tcPr>
          <w:p w14:paraId="34390D29" w14:textId="2B5836B6" w:rsidR="000D5D73" w:rsidRPr="00A910B0" w:rsidRDefault="00B040CE">
            <w:pPr>
              <w:rPr>
                <w:b/>
                <w:color w:val="FFFFFF" w:themeColor="background1"/>
              </w:rPr>
            </w:pPr>
            <w:r w:rsidRPr="00407F3C">
              <w:rPr>
                <w:b/>
                <w:color w:val="FFFFFF" w:themeColor="background1"/>
              </w:rPr>
              <w:t>Communication with Parents</w:t>
            </w:r>
          </w:p>
        </w:tc>
      </w:tr>
      <w:tr w:rsidR="000D5D73" w14:paraId="5F794C52" w14:textId="77777777" w:rsidTr="00A15515">
        <w:trPr>
          <w:trHeight w:val="77"/>
        </w:trPr>
        <w:tc>
          <w:tcPr>
            <w:tcW w:w="9242" w:type="dxa"/>
          </w:tcPr>
          <w:p w14:paraId="600E499D" w14:textId="2F0EDA0E" w:rsidR="00D2699F" w:rsidRDefault="00B040CE" w:rsidP="00A15515">
            <w:pPr>
              <w:spacing w:after="0"/>
              <w:rPr>
                <w:b/>
              </w:rPr>
            </w:pPr>
            <w:r w:rsidRPr="00365635">
              <w:rPr>
                <w:b/>
              </w:rPr>
              <w:t>What the school provides</w:t>
            </w:r>
            <w:r w:rsidR="00D2699F">
              <w:rPr>
                <w:b/>
              </w:rPr>
              <w:t>:</w:t>
            </w:r>
          </w:p>
          <w:p w14:paraId="6D490735" w14:textId="77777777" w:rsidR="00D2699F" w:rsidRPr="00D2699F" w:rsidRDefault="00D2699F" w:rsidP="00D2699F">
            <w:pPr>
              <w:pStyle w:val="ListParagraph"/>
              <w:numPr>
                <w:ilvl w:val="0"/>
                <w:numId w:val="16"/>
              </w:numPr>
              <w:spacing w:after="0"/>
              <w:jc w:val="left"/>
              <w:rPr>
                <w:bCs/>
              </w:rPr>
            </w:pPr>
            <w:r w:rsidRPr="00D2699F">
              <w:rPr>
                <w:bCs/>
              </w:rPr>
              <w:t>The school communicates with parents and keeps them up to date via DOJO.</w:t>
            </w:r>
          </w:p>
          <w:p w14:paraId="066A0ADF" w14:textId="1938DFE1" w:rsidR="00D2699F" w:rsidRPr="00D2699F" w:rsidRDefault="00D2699F" w:rsidP="00D2699F">
            <w:pPr>
              <w:pStyle w:val="ListParagraph"/>
              <w:numPr>
                <w:ilvl w:val="0"/>
                <w:numId w:val="16"/>
              </w:numPr>
              <w:spacing w:after="0"/>
              <w:jc w:val="left"/>
              <w:rPr>
                <w:bCs/>
              </w:rPr>
            </w:pPr>
            <w:r w:rsidRPr="00D2699F">
              <w:rPr>
                <w:bCs/>
              </w:rPr>
              <w:t xml:space="preserve">The school website is accessible for all </w:t>
            </w:r>
            <w:hyperlink r:id="rId11" w:history="1">
              <w:r w:rsidRPr="00D2699F">
                <w:rPr>
                  <w:rStyle w:val="Hyperlink"/>
                  <w:rFonts w:cs="Helvetica-Light"/>
                  <w:bCs/>
                </w:rPr>
                <w:t>www.roylesbrookprimaryschool.co.uk</w:t>
              </w:r>
            </w:hyperlink>
          </w:p>
          <w:p w14:paraId="12D301FE" w14:textId="77777777" w:rsidR="00D2699F" w:rsidRPr="00D2699F" w:rsidRDefault="00D2699F" w:rsidP="00D2699F">
            <w:pPr>
              <w:pStyle w:val="ListParagraph"/>
              <w:numPr>
                <w:ilvl w:val="0"/>
                <w:numId w:val="16"/>
              </w:numPr>
              <w:spacing w:after="0"/>
              <w:jc w:val="left"/>
              <w:rPr>
                <w:bCs/>
              </w:rPr>
            </w:pPr>
            <w:r w:rsidRPr="00D2699F">
              <w:rPr>
                <w:bCs/>
              </w:rPr>
              <w:t>Policies are available on the school website</w:t>
            </w:r>
          </w:p>
          <w:p w14:paraId="3200506D" w14:textId="77777777" w:rsidR="00D2699F" w:rsidRPr="00D2699F" w:rsidRDefault="00D2699F" w:rsidP="00D2699F">
            <w:pPr>
              <w:pStyle w:val="ListParagraph"/>
              <w:numPr>
                <w:ilvl w:val="0"/>
                <w:numId w:val="16"/>
              </w:numPr>
              <w:spacing w:after="0"/>
              <w:jc w:val="left"/>
              <w:rPr>
                <w:bCs/>
              </w:rPr>
            </w:pPr>
            <w:r w:rsidRPr="00D2699F">
              <w:rPr>
                <w:bCs/>
              </w:rPr>
              <w:t>The school endeavours to give parents advance notification of events in as much time as possible</w:t>
            </w:r>
          </w:p>
          <w:p w14:paraId="4D09454E" w14:textId="7530B3B2" w:rsidR="00D2699F" w:rsidRPr="00D2699F" w:rsidRDefault="00D2699F" w:rsidP="00D2699F">
            <w:pPr>
              <w:pStyle w:val="ListParagraph"/>
              <w:numPr>
                <w:ilvl w:val="0"/>
                <w:numId w:val="16"/>
              </w:numPr>
              <w:spacing w:after="0"/>
              <w:jc w:val="left"/>
              <w:rPr>
                <w:bCs/>
              </w:rPr>
            </w:pPr>
            <w:r w:rsidRPr="00D2699F">
              <w:rPr>
                <w:bCs/>
              </w:rPr>
              <w:t>Staff are available on the playground before and after school.</w:t>
            </w:r>
          </w:p>
          <w:p w14:paraId="7A88718E" w14:textId="77777777" w:rsidR="00A15515" w:rsidRPr="00A15515" w:rsidRDefault="00A15515" w:rsidP="00A15515">
            <w:pPr>
              <w:spacing w:after="0"/>
              <w:rPr>
                <w:b/>
              </w:rPr>
            </w:pPr>
          </w:p>
        </w:tc>
      </w:tr>
    </w:tbl>
    <w:p w14:paraId="4B71C9D1" w14:textId="77777777" w:rsidR="00A15515" w:rsidRDefault="00A15515" w:rsidP="00A15515">
      <w:pPr>
        <w:spacing w:after="0"/>
      </w:pPr>
    </w:p>
    <w:tbl>
      <w:tblPr>
        <w:tblStyle w:val="TableGrid"/>
        <w:tblW w:w="0" w:type="auto"/>
        <w:tblLayout w:type="fixed"/>
        <w:tblLook w:val="04A0" w:firstRow="1" w:lastRow="0" w:firstColumn="1" w:lastColumn="0" w:noHBand="0" w:noVBand="1"/>
      </w:tblPr>
      <w:tblGrid>
        <w:gridCol w:w="9242"/>
      </w:tblGrid>
      <w:tr w:rsidR="00B040CE" w14:paraId="4025206A" w14:textId="77777777" w:rsidTr="00A34C4E">
        <w:trPr>
          <w:trHeight w:val="400"/>
        </w:trPr>
        <w:tc>
          <w:tcPr>
            <w:tcW w:w="9242" w:type="dxa"/>
            <w:shd w:val="clear" w:color="auto" w:fill="000000" w:themeFill="text1"/>
          </w:tcPr>
          <w:p w14:paraId="67584392" w14:textId="3429C5DE" w:rsidR="00B040CE" w:rsidRPr="00407F3C" w:rsidRDefault="00427733">
            <w:pPr>
              <w:rPr>
                <w:color w:val="FFFFFF" w:themeColor="background1"/>
              </w:rPr>
            </w:pPr>
            <w:r w:rsidRPr="00407F3C">
              <w:rPr>
                <w:color w:val="FFFFFF" w:themeColor="background1"/>
              </w:rPr>
              <w:br w:type="page"/>
            </w:r>
            <w:r w:rsidR="00172DBD" w:rsidRPr="00407F3C">
              <w:rPr>
                <w:color w:val="FFFFFF" w:themeColor="background1"/>
              </w:rPr>
              <w:br w:type="page"/>
            </w:r>
            <w:r w:rsidR="00A910B0">
              <w:rPr>
                <w:b/>
                <w:color w:val="FFFFFF" w:themeColor="background1"/>
              </w:rPr>
              <w:t>W</w:t>
            </w:r>
            <w:r w:rsidR="00B040CE" w:rsidRPr="00407F3C">
              <w:rPr>
                <w:b/>
                <w:color w:val="FFFFFF" w:themeColor="background1"/>
              </w:rPr>
              <w:t>orking Together</w:t>
            </w:r>
          </w:p>
        </w:tc>
      </w:tr>
      <w:tr w:rsidR="00B040CE" w14:paraId="0C81DC0D" w14:textId="77777777" w:rsidTr="00A15515">
        <w:trPr>
          <w:trHeight w:val="259"/>
        </w:trPr>
        <w:tc>
          <w:tcPr>
            <w:tcW w:w="9242" w:type="dxa"/>
          </w:tcPr>
          <w:p w14:paraId="6B595D52" w14:textId="67D01E08" w:rsidR="005C7FE9" w:rsidRDefault="00B040CE" w:rsidP="00A15515">
            <w:pPr>
              <w:spacing w:after="0"/>
              <w:rPr>
                <w:b/>
              </w:rPr>
            </w:pPr>
            <w:r w:rsidRPr="00365635">
              <w:rPr>
                <w:b/>
              </w:rPr>
              <w:t>What the school provides</w:t>
            </w:r>
            <w:r w:rsidR="008C0EBC">
              <w:rPr>
                <w:b/>
              </w:rPr>
              <w:t>:</w:t>
            </w:r>
          </w:p>
          <w:p w14:paraId="40D15386" w14:textId="77777777" w:rsidR="008C0EBC" w:rsidRPr="008C0EBC" w:rsidRDefault="008C0EBC" w:rsidP="008C0EBC">
            <w:pPr>
              <w:pStyle w:val="ListParagraph"/>
              <w:numPr>
                <w:ilvl w:val="0"/>
                <w:numId w:val="17"/>
              </w:numPr>
              <w:spacing w:after="0"/>
              <w:rPr>
                <w:bCs/>
              </w:rPr>
            </w:pPr>
            <w:r w:rsidRPr="008C0EBC">
              <w:rPr>
                <w:bCs/>
              </w:rPr>
              <w:t>We have a School Council who are elected by the children themselves on an annual basis. The Council meets regularly to discuss issues brought up by staff and also to incorporate the children’s own thoughts. Suggestions from the school council, where necessary, are presented to the Governing Body for discussion. It is on the Governing Body annual agenda that members of the school council present in person at the meeting. Where appropriate, the School Council are active members of the interviewing panel for newly appointed staff.</w:t>
            </w:r>
          </w:p>
          <w:p w14:paraId="74DDB362" w14:textId="77777777" w:rsidR="008C0EBC" w:rsidRPr="008C0EBC" w:rsidRDefault="008C0EBC" w:rsidP="008C0EBC">
            <w:pPr>
              <w:pStyle w:val="ListParagraph"/>
              <w:numPr>
                <w:ilvl w:val="0"/>
                <w:numId w:val="17"/>
              </w:numPr>
              <w:spacing w:after="0"/>
              <w:rPr>
                <w:bCs/>
              </w:rPr>
            </w:pPr>
            <w:r w:rsidRPr="008C0EBC">
              <w:rPr>
                <w:bCs/>
              </w:rPr>
              <w:t xml:space="preserve">As previously mentioned, our parents work in partnership with the school about their child’s education.  </w:t>
            </w:r>
          </w:p>
          <w:p w14:paraId="2FBFF0DE" w14:textId="77777777" w:rsidR="008C0EBC" w:rsidRPr="008C0EBC" w:rsidRDefault="008C0EBC" w:rsidP="008C0EBC">
            <w:pPr>
              <w:pStyle w:val="ListParagraph"/>
              <w:numPr>
                <w:ilvl w:val="0"/>
                <w:numId w:val="17"/>
              </w:numPr>
              <w:spacing w:after="0"/>
              <w:rPr>
                <w:bCs/>
              </w:rPr>
            </w:pPr>
            <w:r w:rsidRPr="008C0EBC">
              <w:rPr>
                <w:bCs/>
              </w:rPr>
              <w:t>Our PTFA meets regularly and hold regular fundraising and social events for children, parents and staff.</w:t>
            </w:r>
          </w:p>
          <w:p w14:paraId="7B536940" w14:textId="64C93D15" w:rsidR="008C0EBC" w:rsidRPr="008C0EBC" w:rsidRDefault="008C0EBC" w:rsidP="008C0EBC">
            <w:pPr>
              <w:pStyle w:val="ListParagraph"/>
              <w:numPr>
                <w:ilvl w:val="0"/>
                <w:numId w:val="17"/>
              </w:numPr>
              <w:spacing w:after="0"/>
              <w:rPr>
                <w:bCs/>
              </w:rPr>
            </w:pPr>
            <w:r w:rsidRPr="008C0EBC">
              <w:rPr>
                <w:bCs/>
              </w:rPr>
              <w:t>We have good representation from our parents on our Governing Body.</w:t>
            </w:r>
          </w:p>
          <w:p w14:paraId="084DC433" w14:textId="77777777" w:rsidR="008C0EBC" w:rsidRDefault="008C0EBC" w:rsidP="008C0EBC">
            <w:pPr>
              <w:pStyle w:val="ListParagraph"/>
              <w:numPr>
                <w:ilvl w:val="0"/>
                <w:numId w:val="17"/>
              </w:numPr>
              <w:spacing w:after="0"/>
              <w:rPr>
                <w:bCs/>
              </w:rPr>
            </w:pPr>
            <w:r w:rsidRPr="008C0EBC">
              <w:rPr>
                <w:bCs/>
              </w:rPr>
              <w:t xml:space="preserve">We have a nominated Governor for SEND. </w:t>
            </w:r>
          </w:p>
          <w:p w14:paraId="3DA6C744" w14:textId="77777777" w:rsidR="003544E4" w:rsidRDefault="003544E4" w:rsidP="008C0EBC">
            <w:pPr>
              <w:pStyle w:val="ListParagraph"/>
              <w:numPr>
                <w:ilvl w:val="0"/>
                <w:numId w:val="17"/>
              </w:numPr>
              <w:spacing w:after="0"/>
              <w:rPr>
                <w:bCs/>
              </w:rPr>
            </w:pPr>
            <w:r w:rsidRPr="003544E4">
              <w:rPr>
                <w:bCs/>
              </w:rPr>
              <w:t xml:space="preserve">The Governing Body are trained in Level 1 Child Protection and they have also attended curriculum / child protection training alongside our staff. </w:t>
            </w:r>
          </w:p>
          <w:p w14:paraId="6997AB02" w14:textId="228ED036" w:rsidR="003544E4" w:rsidRPr="008C0EBC" w:rsidRDefault="003544E4" w:rsidP="008C0EBC">
            <w:pPr>
              <w:pStyle w:val="ListParagraph"/>
              <w:numPr>
                <w:ilvl w:val="0"/>
                <w:numId w:val="17"/>
              </w:numPr>
              <w:spacing w:after="0"/>
              <w:rPr>
                <w:bCs/>
              </w:rPr>
            </w:pPr>
            <w:r w:rsidRPr="003544E4">
              <w:rPr>
                <w:bCs/>
              </w:rPr>
              <w:t xml:space="preserve">The Governing Body also manages financial assessment, school effectiveness and any training requirements.  </w:t>
            </w:r>
          </w:p>
          <w:p w14:paraId="0D32B11A" w14:textId="77777777" w:rsidR="008C0EBC" w:rsidRPr="008C0EBC" w:rsidRDefault="008C0EBC" w:rsidP="008C0EBC">
            <w:pPr>
              <w:pStyle w:val="ListParagraph"/>
              <w:numPr>
                <w:ilvl w:val="0"/>
                <w:numId w:val="17"/>
              </w:numPr>
              <w:spacing w:after="0"/>
              <w:rPr>
                <w:bCs/>
              </w:rPr>
            </w:pPr>
            <w:r w:rsidRPr="008C0EBC">
              <w:rPr>
                <w:bCs/>
              </w:rPr>
              <w:t xml:space="preserve">We have good links with outside agencies enabling us to provide relevant and effective support to our families when they are in need. A whole range of external agencies work with our children in school as well as supporting our families directly. </w:t>
            </w:r>
          </w:p>
          <w:p w14:paraId="10097605" w14:textId="2A38B104" w:rsidR="008C0EBC" w:rsidRPr="008C0EBC" w:rsidRDefault="008C0EBC" w:rsidP="008C0EBC">
            <w:pPr>
              <w:pStyle w:val="ListParagraph"/>
              <w:numPr>
                <w:ilvl w:val="0"/>
                <w:numId w:val="17"/>
              </w:numPr>
              <w:spacing w:after="0"/>
              <w:rPr>
                <w:bCs/>
              </w:rPr>
            </w:pPr>
            <w:r w:rsidRPr="008C0EBC">
              <w:rPr>
                <w:bCs/>
              </w:rPr>
              <w:t xml:space="preserve">Referrals are made to Social Care where it is appropriate by the DSL.  </w:t>
            </w:r>
          </w:p>
          <w:p w14:paraId="334F83D9" w14:textId="77777777" w:rsidR="00A15515" w:rsidRPr="00A15515" w:rsidRDefault="00A15515" w:rsidP="00A15515">
            <w:pPr>
              <w:spacing w:after="0"/>
              <w:rPr>
                <w:b/>
              </w:rPr>
            </w:pPr>
          </w:p>
        </w:tc>
      </w:tr>
    </w:tbl>
    <w:p w14:paraId="6CE38562" w14:textId="77777777" w:rsidR="000D5D73" w:rsidRDefault="000D5D73" w:rsidP="00A15515">
      <w:pPr>
        <w:spacing w:after="0"/>
      </w:pPr>
    </w:p>
    <w:p w14:paraId="4EB4FD50" w14:textId="77777777" w:rsidR="00A34C4E" w:rsidRDefault="00A34C4E" w:rsidP="00A15515">
      <w:pPr>
        <w:spacing w:after="0"/>
      </w:pPr>
    </w:p>
    <w:tbl>
      <w:tblPr>
        <w:tblStyle w:val="TableGrid"/>
        <w:tblW w:w="0" w:type="auto"/>
        <w:tblLayout w:type="fixed"/>
        <w:tblLook w:val="04A0" w:firstRow="1" w:lastRow="0" w:firstColumn="1" w:lastColumn="0" w:noHBand="0" w:noVBand="1"/>
      </w:tblPr>
      <w:tblGrid>
        <w:gridCol w:w="9242"/>
      </w:tblGrid>
      <w:tr w:rsidR="00B040CE" w14:paraId="70E93BDE" w14:textId="77777777" w:rsidTr="00407F3C">
        <w:tc>
          <w:tcPr>
            <w:tcW w:w="9242" w:type="dxa"/>
            <w:shd w:val="clear" w:color="auto" w:fill="000000" w:themeFill="text1"/>
          </w:tcPr>
          <w:p w14:paraId="417642B0" w14:textId="7C8115CE" w:rsidR="00B040CE" w:rsidRPr="00A910B0" w:rsidRDefault="0096689B">
            <w:pPr>
              <w:rPr>
                <w:b/>
                <w:color w:val="FFFFFF" w:themeColor="background1"/>
              </w:rPr>
            </w:pPr>
            <w:r w:rsidRPr="00407F3C">
              <w:rPr>
                <w:b/>
                <w:color w:val="FFFFFF" w:themeColor="background1"/>
              </w:rPr>
              <w:lastRenderedPageBreak/>
              <w:t>What help and support is available for the f</w:t>
            </w:r>
            <w:r w:rsidR="00B040CE" w:rsidRPr="00407F3C">
              <w:rPr>
                <w:b/>
                <w:color w:val="FFFFFF" w:themeColor="background1"/>
              </w:rPr>
              <w:t>amily?</w:t>
            </w:r>
          </w:p>
        </w:tc>
      </w:tr>
      <w:tr w:rsidR="00B040CE" w14:paraId="7145E289" w14:textId="77777777" w:rsidTr="008D4C65">
        <w:trPr>
          <w:trHeight w:val="1267"/>
        </w:trPr>
        <w:tc>
          <w:tcPr>
            <w:tcW w:w="9242" w:type="dxa"/>
          </w:tcPr>
          <w:p w14:paraId="3EAA9CFF" w14:textId="5BD65E3D" w:rsidR="005C7FE9" w:rsidRDefault="00B040CE" w:rsidP="00A15515">
            <w:pPr>
              <w:spacing w:after="0"/>
              <w:rPr>
                <w:b/>
              </w:rPr>
            </w:pPr>
            <w:r w:rsidRPr="00365635">
              <w:rPr>
                <w:b/>
              </w:rPr>
              <w:t>What the school provides</w:t>
            </w:r>
            <w:r w:rsidR="003544E4">
              <w:rPr>
                <w:b/>
              </w:rPr>
              <w:t>:</w:t>
            </w:r>
          </w:p>
          <w:p w14:paraId="105C3581" w14:textId="77777777" w:rsidR="003544E4" w:rsidRDefault="003544E4" w:rsidP="003544E4">
            <w:pPr>
              <w:pStyle w:val="ListParagraph"/>
              <w:numPr>
                <w:ilvl w:val="0"/>
                <w:numId w:val="18"/>
              </w:numPr>
              <w:spacing w:after="0"/>
              <w:rPr>
                <w:bCs/>
              </w:rPr>
            </w:pPr>
            <w:r w:rsidRPr="003544E4">
              <w:rPr>
                <w:bCs/>
              </w:rPr>
              <w:t xml:space="preserve">We support our families in many ways. We have an open-door policy and all staff are approachable.   </w:t>
            </w:r>
          </w:p>
          <w:p w14:paraId="03A21400" w14:textId="77777777" w:rsidR="003544E4" w:rsidRDefault="003544E4" w:rsidP="003544E4">
            <w:pPr>
              <w:pStyle w:val="ListParagraph"/>
              <w:numPr>
                <w:ilvl w:val="0"/>
                <w:numId w:val="18"/>
              </w:numPr>
              <w:spacing w:after="0"/>
              <w:rPr>
                <w:bCs/>
              </w:rPr>
            </w:pPr>
            <w:r w:rsidRPr="003544E4">
              <w:rPr>
                <w:bCs/>
              </w:rPr>
              <w:t xml:space="preserve">We support parents where necessary with form filling; this may come from the SENCO, class teacher or support staff, or in collaboration. </w:t>
            </w:r>
          </w:p>
          <w:p w14:paraId="33FE862B" w14:textId="77777777" w:rsidR="00513D11" w:rsidRDefault="003544E4" w:rsidP="003544E4">
            <w:pPr>
              <w:pStyle w:val="ListParagraph"/>
              <w:numPr>
                <w:ilvl w:val="0"/>
                <w:numId w:val="18"/>
              </w:numPr>
              <w:spacing w:after="0"/>
              <w:rPr>
                <w:bCs/>
              </w:rPr>
            </w:pPr>
            <w:r w:rsidRPr="003544E4">
              <w:rPr>
                <w:bCs/>
              </w:rPr>
              <w:t xml:space="preserve">Any relevant information given to the school is passed on to the parents of children with SEND if appropriate. We work with the LA on travel plans, supporting any eligible pupils to get to school. </w:t>
            </w:r>
          </w:p>
          <w:p w14:paraId="5ADAC19F" w14:textId="77777777" w:rsidR="00513D11" w:rsidRDefault="003544E4" w:rsidP="003544E4">
            <w:pPr>
              <w:pStyle w:val="ListParagraph"/>
              <w:numPr>
                <w:ilvl w:val="0"/>
                <w:numId w:val="18"/>
              </w:numPr>
              <w:spacing w:after="0"/>
              <w:rPr>
                <w:bCs/>
              </w:rPr>
            </w:pPr>
            <w:r w:rsidRPr="003544E4">
              <w:rPr>
                <w:bCs/>
              </w:rPr>
              <w:t xml:space="preserve">At Royles Brook, we have a family support worker and they work very closely with our families supporting them with a wide variety of needs. </w:t>
            </w:r>
          </w:p>
          <w:p w14:paraId="38D82A20" w14:textId="12BE3942" w:rsidR="003544E4" w:rsidRPr="003544E4" w:rsidRDefault="003544E4" w:rsidP="003544E4">
            <w:pPr>
              <w:pStyle w:val="ListParagraph"/>
              <w:numPr>
                <w:ilvl w:val="0"/>
                <w:numId w:val="18"/>
              </w:numPr>
              <w:spacing w:after="0"/>
              <w:rPr>
                <w:bCs/>
              </w:rPr>
            </w:pPr>
            <w:r w:rsidRPr="003544E4">
              <w:rPr>
                <w:bCs/>
              </w:rPr>
              <w:t>The family support worker also works / liaises with the school SENCO and SLT.</w:t>
            </w:r>
          </w:p>
          <w:p w14:paraId="4F5454CB" w14:textId="77777777" w:rsidR="00A15515" w:rsidRPr="005C7FE9" w:rsidRDefault="00A15515" w:rsidP="00A15515">
            <w:pPr>
              <w:spacing w:after="0"/>
            </w:pPr>
          </w:p>
        </w:tc>
      </w:tr>
    </w:tbl>
    <w:p w14:paraId="2110861A" w14:textId="77777777" w:rsidR="00427733" w:rsidRDefault="00427733"/>
    <w:tbl>
      <w:tblPr>
        <w:tblStyle w:val="TableGrid"/>
        <w:tblW w:w="0" w:type="auto"/>
        <w:tblLayout w:type="fixed"/>
        <w:tblLook w:val="04A0" w:firstRow="1" w:lastRow="0" w:firstColumn="1" w:lastColumn="0" w:noHBand="0" w:noVBand="1"/>
      </w:tblPr>
      <w:tblGrid>
        <w:gridCol w:w="9242"/>
      </w:tblGrid>
      <w:tr w:rsidR="00B040CE" w14:paraId="49A7CBED" w14:textId="77777777" w:rsidTr="00407F3C">
        <w:tc>
          <w:tcPr>
            <w:tcW w:w="9242" w:type="dxa"/>
            <w:shd w:val="clear" w:color="auto" w:fill="000000" w:themeFill="text1"/>
          </w:tcPr>
          <w:p w14:paraId="0AF08EED" w14:textId="1BA50A17" w:rsidR="00B040CE" w:rsidRPr="00A910B0" w:rsidRDefault="00B040CE">
            <w:pPr>
              <w:rPr>
                <w:b/>
                <w:color w:val="FFFFFF" w:themeColor="background1"/>
              </w:rPr>
            </w:pPr>
            <w:r w:rsidRPr="00407F3C">
              <w:rPr>
                <w:color w:val="FFFFFF" w:themeColor="background1"/>
              </w:rPr>
              <w:br w:type="page"/>
            </w:r>
            <w:r w:rsidR="0096689B" w:rsidRPr="00407F3C">
              <w:rPr>
                <w:b/>
                <w:color w:val="FFFFFF" w:themeColor="background1"/>
              </w:rPr>
              <w:t>Transition to Secondary</w:t>
            </w:r>
            <w:r w:rsidRPr="00407F3C">
              <w:rPr>
                <w:b/>
                <w:color w:val="FFFFFF" w:themeColor="background1"/>
              </w:rPr>
              <w:t xml:space="preserve"> School</w:t>
            </w:r>
          </w:p>
        </w:tc>
      </w:tr>
      <w:tr w:rsidR="00B040CE" w14:paraId="1CCD7A28" w14:textId="77777777" w:rsidTr="008D4C65">
        <w:trPr>
          <w:trHeight w:val="1175"/>
        </w:trPr>
        <w:tc>
          <w:tcPr>
            <w:tcW w:w="9242" w:type="dxa"/>
          </w:tcPr>
          <w:p w14:paraId="454714EB" w14:textId="77777777" w:rsidR="00A15515" w:rsidRDefault="00B040CE" w:rsidP="00A15515">
            <w:pPr>
              <w:spacing w:after="0"/>
              <w:rPr>
                <w:b/>
              </w:rPr>
            </w:pPr>
            <w:r w:rsidRPr="00365635">
              <w:rPr>
                <w:b/>
              </w:rPr>
              <w:t>What the school provides</w:t>
            </w:r>
          </w:p>
          <w:p w14:paraId="26F5095E" w14:textId="77777777" w:rsidR="007F544E" w:rsidRPr="007F544E" w:rsidRDefault="00513D11" w:rsidP="007F544E">
            <w:pPr>
              <w:pStyle w:val="ListParagraph"/>
              <w:numPr>
                <w:ilvl w:val="0"/>
                <w:numId w:val="19"/>
              </w:numPr>
              <w:spacing w:after="0"/>
              <w:rPr>
                <w:bCs/>
              </w:rPr>
            </w:pPr>
            <w:r w:rsidRPr="007F544E">
              <w:rPr>
                <w:bCs/>
              </w:rPr>
              <w:t xml:space="preserve">We meet with the relevant member of staff at the secondary school prior to transition to discuss further the needs of the children. </w:t>
            </w:r>
          </w:p>
          <w:p w14:paraId="56DF0DBE" w14:textId="6BFCB6B7" w:rsidR="007F544E" w:rsidRPr="007F544E" w:rsidRDefault="00513D11" w:rsidP="007F544E">
            <w:pPr>
              <w:pStyle w:val="ListParagraph"/>
              <w:numPr>
                <w:ilvl w:val="0"/>
                <w:numId w:val="19"/>
              </w:numPr>
              <w:spacing w:after="0"/>
              <w:rPr>
                <w:bCs/>
              </w:rPr>
            </w:pPr>
            <w:r w:rsidRPr="007F544E">
              <w:rPr>
                <w:bCs/>
              </w:rPr>
              <w:t xml:space="preserve">We also pass on information from the child’s individual SEND folder, which includes IEPs and assessments. </w:t>
            </w:r>
          </w:p>
          <w:p w14:paraId="51A59F70" w14:textId="77777777" w:rsidR="007F544E" w:rsidRPr="007F544E" w:rsidRDefault="00513D11" w:rsidP="007F544E">
            <w:pPr>
              <w:pStyle w:val="ListParagraph"/>
              <w:numPr>
                <w:ilvl w:val="0"/>
                <w:numId w:val="19"/>
              </w:numPr>
              <w:spacing w:after="0"/>
              <w:rPr>
                <w:bCs/>
              </w:rPr>
            </w:pPr>
            <w:r w:rsidRPr="007F544E">
              <w:rPr>
                <w:bCs/>
              </w:rPr>
              <w:t>Depending on the need of the child, additional visits to the setting may be appropriate, as may discussions involving the parents too.</w:t>
            </w:r>
          </w:p>
          <w:p w14:paraId="0A74685E" w14:textId="77777777" w:rsidR="007F544E" w:rsidRPr="007F544E" w:rsidRDefault="00513D11" w:rsidP="007F544E">
            <w:pPr>
              <w:pStyle w:val="ListParagraph"/>
              <w:numPr>
                <w:ilvl w:val="0"/>
                <w:numId w:val="19"/>
              </w:numPr>
              <w:spacing w:after="0"/>
              <w:rPr>
                <w:bCs/>
              </w:rPr>
            </w:pPr>
            <w:r w:rsidRPr="007F544E">
              <w:rPr>
                <w:bCs/>
              </w:rPr>
              <w:t xml:space="preserve">The school also accesses transition support groups for identified children. </w:t>
            </w:r>
          </w:p>
          <w:p w14:paraId="7816C697" w14:textId="0FE880A4" w:rsidR="002E7F20" w:rsidRPr="00DD11D6" w:rsidRDefault="00513D11" w:rsidP="00A15515">
            <w:pPr>
              <w:pStyle w:val="ListParagraph"/>
              <w:numPr>
                <w:ilvl w:val="0"/>
                <w:numId w:val="19"/>
              </w:numPr>
              <w:spacing w:after="0"/>
              <w:rPr>
                <w:bCs/>
              </w:rPr>
            </w:pPr>
            <w:r w:rsidRPr="007F544E">
              <w:rPr>
                <w:bCs/>
              </w:rPr>
              <w:t>Information is passed on via CPOMS if the receiving school has these program</w:t>
            </w:r>
            <w:r w:rsidR="00DD11D6">
              <w:rPr>
                <w:bCs/>
              </w:rPr>
              <w:t>me.</w:t>
            </w:r>
          </w:p>
        </w:tc>
      </w:tr>
    </w:tbl>
    <w:p w14:paraId="11D40835" w14:textId="77777777" w:rsidR="00B040CE" w:rsidRDefault="00B040CE" w:rsidP="002E7F20">
      <w:pPr>
        <w:spacing w:after="0"/>
      </w:pPr>
    </w:p>
    <w:tbl>
      <w:tblPr>
        <w:tblStyle w:val="TableGrid"/>
        <w:tblW w:w="0" w:type="auto"/>
        <w:tblLayout w:type="fixed"/>
        <w:tblLook w:val="04A0" w:firstRow="1" w:lastRow="0" w:firstColumn="1" w:lastColumn="0" w:noHBand="0" w:noVBand="1"/>
      </w:tblPr>
      <w:tblGrid>
        <w:gridCol w:w="9242"/>
      </w:tblGrid>
      <w:tr w:rsidR="00B040CE" w14:paraId="70CA6AFE" w14:textId="77777777" w:rsidTr="00407F3C">
        <w:tc>
          <w:tcPr>
            <w:tcW w:w="9242" w:type="dxa"/>
            <w:shd w:val="clear" w:color="auto" w:fill="000000" w:themeFill="text1"/>
          </w:tcPr>
          <w:p w14:paraId="03265653" w14:textId="6AF58055" w:rsidR="00B040CE" w:rsidRPr="00A910B0" w:rsidRDefault="00B040CE">
            <w:pPr>
              <w:rPr>
                <w:b/>
                <w:color w:val="FFFFFF" w:themeColor="background1"/>
              </w:rPr>
            </w:pPr>
            <w:proofErr w:type="spellStart"/>
            <w:r w:rsidRPr="00407F3C">
              <w:rPr>
                <w:b/>
                <w:color w:val="FFFFFF" w:themeColor="background1"/>
              </w:rPr>
              <w:t>Extra Curricular</w:t>
            </w:r>
            <w:proofErr w:type="spellEnd"/>
            <w:r w:rsidRPr="00407F3C">
              <w:rPr>
                <w:b/>
                <w:color w:val="FFFFFF" w:themeColor="background1"/>
              </w:rPr>
              <w:t xml:space="preserve"> Activities</w:t>
            </w:r>
          </w:p>
        </w:tc>
      </w:tr>
      <w:tr w:rsidR="00B040CE" w14:paraId="734B6C9B" w14:textId="77777777" w:rsidTr="008D4C65">
        <w:trPr>
          <w:trHeight w:val="1321"/>
        </w:trPr>
        <w:tc>
          <w:tcPr>
            <w:tcW w:w="9242" w:type="dxa"/>
          </w:tcPr>
          <w:p w14:paraId="20777F00" w14:textId="451747DF" w:rsidR="005C7FE9" w:rsidRDefault="00B040CE" w:rsidP="002E7F20">
            <w:pPr>
              <w:spacing w:after="0"/>
              <w:rPr>
                <w:b/>
              </w:rPr>
            </w:pPr>
            <w:r w:rsidRPr="00365635">
              <w:rPr>
                <w:b/>
              </w:rPr>
              <w:t>What the school provides</w:t>
            </w:r>
            <w:r w:rsidR="006F0732">
              <w:rPr>
                <w:b/>
              </w:rPr>
              <w:t>:</w:t>
            </w:r>
          </w:p>
          <w:p w14:paraId="285491ED" w14:textId="77777777" w:rsidR="006F0732" w:rsidRPr="006F0732" w:rsidRDefault="006F0732" w:rsidP="006F0732">
            <w:pPr>
              <w:pStyle w:val="ListParagraph"/>
              <w:numPr>
                <w:ilvl w:val="0"/>
                <w:numId w:val="20"/>
              </w:numPr>
              <w:spacing w:after="0"/>
              <w:rPr>
                <w:bCs/>
              </w:rPr>
            </w:pPr>
            <w:r w:rsidRPr="006F0732">
              <w:rPr>
                <w:bCs/>
              </w:rPr>
              <w:t xml:space="preserve">We offer childcare before and after school. This is from 7.30am to 5:45pm and is provided by an external organisation. This is available to all children. </w:t>
            </w:r>
          </w:p>
          <w:p w14:paraId="7E680B37" w14:textId="77777777" w:rsidR="006F0732" w:rsidRPr="006F0732" w:rsidRDefault="006F0732" w:rsidP="006F0732">
            <w:pPr>
              <w:pStyle w:val="ListParagraph"/>
              <w:numPr>
                <w:ilvl w:val="0"/>
                <w:numId w:val="20"/>
              </w:numPr>
              <w:spacing w:after="0"/>
              <w:rPr>
                <w:bCs/>
              </w:rPr>
            </w:pPr>
            <w:r w:rsidRPr="006F0732">
              <w:rPr>
                <w:bCs/>
              </w:rPr>
              <w:t xml:space="preserve">We offer a wide variety of extra-curricular clubs and sporting activities for all of our children. As most of these are run by the school’s staff, these are on offer at no cost to the families. However, we also host clubs from external agencies and where these do incur a charge, we are mindful of expense and ensure they are as reasonable as possible. All clubs and activities are inclusive; however, some are naturally age specific. Places can be limited as manageable numbers are required to ensure both safety and maximum enjoyment. </w:t>
            </w:r>
          </w:p>
          <w:p w14:paraId="0870783A" w14:textId="5745C271" w:rsidR="006F0732" w:rsidRPr="006F0732" w:rsidRDefault="006F0732" w:rsidP="006F0732">
            <w:pPr>
              <w:pStyle w:val="ListParagraph"/>
              <w:numPr>
                <w:ilvl w:val="0"/>
                <w:numId w:val="20"/>
              </w:numPr>
              <w:spacing w:after="0"/>
              <w:rPr>
                <w:bCs/>
              </w:rPr>
            </w:pPr>
            <w:r w:rsidRPr="006F0732">
              <w:rPr>
                <w:bCs/>
              </w:rPr>
              <w:t xml:space="preserve">We are proud that we are a friendly and very caring school. We know our children and families well. </w:t>
            </w:r>
          </w:p>
          <w:p w14:paraId="3F6CFF63" w14:textId="5862899A" w:rsidR="006F0732" w:rsidRPr="006F0732" w:rsidRDefault="006F0732" w:rsidP="006F0732">
            <w:pPr>
              <w:pStyle w:val="ListParagraph"/>
              <w:numPr>
                <w:ilvl w:val="0"/>
                <w:numId w:val="20"/>
              </w:numPr>
              <w:spacing w:after="0"/>
              <w:rPr>
                <w:bCs/>
              </w:rPr>
            </w:pPr>
            <w:r w:rsidRPr="006F0732">
              <w:rPr>
                <w:bCs/>
              </w:rPr>
              <w:t xml:space="preserve">The Family Support Worker supports individual or small groups of children if they are experiencing friendship or social difficulties.  </w:t>
            </w:r>
          </w:p>
          <w:p w14:paraId="3A6FEFB3" w14:textId="77777777" w:rsidR="002E7F20" w:rsidRPr="005C7FE9" w:rsidRDefault="002E7F20" w:rsidP="002E7F20">
            <w:pPr>
              <w:spacing w:after="0"/>
            </w:pPr>
          </w:p>
        </w:tc>
      </w:tr>
    </w:tbl>
    <w:p w14:paraId="2F927A8F" w14:textId="77777777" w:rsidR="00B040CE" w:rsidRDefault="00B040CE" w:rsidP="00427733"/>
    <w:p w14:paraId="4FBA7FA7" w14:textId="77777777" w:rsidR="00A34C4E" w:rsidRDefault="00A34C4E" w:rsidP="00427733"/>
    <w:p w14:paraId="2064CEA2" w14:textId="77777777" w:rsidR="00A34C4E" w:rsidRDefault="00A34C4E" w:rsidP="00427733"/>
    <w:tbl>
      <w:tblPr>
        <w:tblStyle w:val="TableGrid"/>
        <w:tblW w:w="0" w:type="auto"/>
        <w:tblLayout w:type="fixed"/>
        <w:tblLook w:val="04A0" w:firstRow="1" w:lastRow="0" w:firstColumn="1" w:lastColumn="0" w:noHBand="0" w:noVBand="1"/>
      </w:tblPr>
      <w:tblGrid>
        <w:gridCol w:w="9242"/>
      </w:tblGrid>
      <w:tr w:rsidR="002222C8" w14:paraId="22F83900" w14:textId="77777777" w:rsidTr="00E84367">
        <w:tc>
          <w:tcPr>
            <w:tcW w:w="9242" w:type="dxa"/>
            <w:shd w:val="clear" w:color="auto" w:fill="000000" w:themeFill="text1"/>
          </w:tcPr>
          <w:p w14:paraId="0EEC86B3" w14:textId="5974DDED" w:rsidR="002222C8" w:rsidRPr="00A910B0" w:rsidRDefault="002222C8" w:rsidP="00E84367">
            <w:pPr>
              <w:rPr>
                <w:b/>
                <w:color w:val="FFFFFF" w:themeColor="background1"/>
              </w:rPr>
            </w:pPr>
            <w:r>
              <w:rPr>
                <w:b/>
                <w:color w:val="FFFFFF" w:themeColor="background1"/>
              </w:rPr>
              <w:lastRenderedPageBreak/>
              <w:t>Feedback</w:t>
            </w:r>
          </w:p>
        </w:tc>
      </w:tr>
      <w:tr w:rsidR="002222C8" w14:paraId="00698D28" w14:textId="77777777" w:rsidTr="008D4C65">
        <w:trPr>
          <w:trHeight w:val="1081"/>
        </w:trPr>
        <w:tc>
          <w:tcPr>
            <w:tcW w:w="9242" w:type="dxa"/>
          </w:tcPr>
          <w:p w14:paraId="27AF82C7" w14:textId="08C4C07D" w:rsidR="002222C8" w:rsidRDefault="002222C8" w:rsidP="002222C8">
            <w:pPr>
              <w:autoSpaceDE/>
              <w:autoSpaceDN/>
              <w:adjustRightInd/>
              <w:spacing w:after="0"/>
              <w:jc w:val="left"/>
              <w:rPr>
                <w:b/>
              </w:rPr>
            </w:pPr>
            <w:r w:rsidRPr="002222C8">
              <w:rPr>
                <w:b/>
              </w:rPr>
              <w:t>What is the feedback mechanism</w:t>
            </w:r>
            <w:r w:rsidR="0080202D">
              <w:rPr>
                <w:b/>
              </w:rPr>
              <w:t>:</w:t>
            </w:r>
          </w:p>
          <w:p w14:paraId="1FDDD3A1" w14:textId="77777777" w:rsidR="0080202D" w:rsidRPr="0080202D" w:rsidRDefault="0080202D" w:rsidP="0080202D">
            <w:pPr>
              <w:pStyle w:val="ListParagraph"/>
              <w:numPr>
                <w:ilvl w:val="0"/>
                <w:numId w:val="22"/>
              </w:numPr>
              <w:autoSpaceDE/>
              <w:autoSpaceDN/>
              <w:adjustRightInd/>
              <w:spacing w:after="0"/>
              <w:jc w:val="left"/>
              <w:rPr>
                <w:bCs/>
              </w:rPr>
            </w:pPr>
            <w:r w:rsidRPr="0080202D">
              <w:rPr>
                <w:bCs/>
              </w:rPr>
              <w:t xml:space="preserve">Feedback is given in various ways to parents, it may be verbally, face to face, telephone, e-mail, via the website etc. </w:t>
            </w:r>
          </w:p>
          <w:p w14:paraId="06B50EC9" w14:textId="32E99452" w:rsidR="0080202D" w:rsidRPr="0080202D" w:rsidRDefault="0080202D" w:rsidP="0080202D">
            <w:pPr>
              <w:pStyle w:val="ListParagraph"/>
              <w:numPr>
                <w:ilvl w:val="0"/>
                <w:numId w:val="22"/>
              </w:numPr>
              <w:autoSpaceDE/>
              <w:autoSpaceDN/>
              <w:adjustRightInd/>
              <w:spacing w:after="0"/>
              <w:jc w:val="left"/>
              <w:rPr>
                <w:bCs/>
              </w:rPr>
            </w:pPr>
            <w:r w:rsidRPr="0080202D">
              <w:rPr>
                <w:bCs/>
              </w:rPr>
              <w:t>Feedback is responded to by the relevant people as soon as possible during working hours and it will be taken on board where necessary.</w:t>
            </w:r>
          </w:p>
          <w:p w14:paraId="1338D49A" w14:textId="77777777" w:rsidR="002222C8" w:rsidRDefault="002222C8" w:rsidP="002222C8">
            <w:pPr>
              <w:autoSpaceDE/>
              <w:autoSpaceDN/>
              <w:adjustRightInd/>
              <w:spacing w:after="0"/>
              <w:jc w:val="left"/>
            </w:pPr>
          </w:p>
          <w:p w14:paraId="0640D64A" w14:textId="77777777" w:rsidR="002222C8" w:rsidRPr="00B040CE" w:rsidRDefault="002222C8" w:rsidP="002222C8">
            <w:pPr>
              <w:autoSpaceDE/>
              <w:autoSpaceDN/>
              <w:adjustRightInd/>
              <w:spacing w:after="0"/>
              <w:jc w:val="left"/>
            </w:pPr>
          </w:p>
        </w:tc>
      </w:tr>
    </w:tbl>
    <w:p w14:paraId="6C58FAD1" w14:textId="77777777" w:rsidR="002222C8" w:rsidRDefault="002222C8" w:rsidP="00427733"/>
    <w:sectPr w:rsidR="002222C8" w:rsidSect="00314D6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072EB" w14:textId="77777777" w:rsidR="00A15515" w:rsidRDefault="00A15515" w:rsidP="000D5D73">
      <w:pPr>
        <w:spacing w:after="0"/>
      </w:pPr>
      <w:r>
        <w:separator/>
      </w:r>
    </w:p>
  </w:endnote>
  <w:endnote w:type="continuationSeparator" w:id="0">
    <w:p w14:paraId="1E61EA15" w14:textId="77777777" w:rsidR="00A15515" w:rsidRDefault="00A15515" w:rsidP="000D5D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72845"/>
      <w:docPartObj>
        <w:docPartGallery w:val="Page Numbers (Bottom of Page)"/>
        <w:docPartUnique/>
      </w:docPartObj>
    </w:sdtPr>
    <w:sdtEndPr/>
    <w:sdtContent>
      <w:p w14:paraId="06AB1577" w14:textId="77777777" w:rsidR="00A15515" w:rsidRDefault="00E14629">
        <w:pPr>
          <w:pStyle w:val="Footer"/>
          <w:jc w:val="center"/>
        </w:pPr>
        <w:r>
          <w:fldChar w:fldCharType="begin"/>
        </w:r>
        <w:r>
          <w:instrText xml:space="preserve"> PAGE   \* MERGEFORMAT </w:instrText>
        </w:r>
        <w:r>
          <w:fldChar w:fldCharType="separate"/>
        </w:r>
        <w:r w:rsidR="00A6258B">
          <w:rPr>
            <w:noProof/>
          </w:rPr>
          <w:t>1</w:t>
        </w:r>
        <w:r>
          <w:rPr>
            <w:noProof/>
          </w:rPr>
          <w:fldChar w:fldCharType="end"/>
        </w:r>
      </w:p>
    </w:sdtContent>
  </w:sdt>
  <w:p w14:paraId="6C63249C" w14:textId="77777777" w:rsidR="00A15515" w:rsidRDefault="00A15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D3A1F" w14:textId="77777777" w:rsidR="00A15515" w:rsidRDefault="00A15515" w:rsidP="000D5D73">
      <w:pPr>
        <w:spacing w:after="0"/>
      </w:pPr>
      <w:r>
        <w:separator/>
      </w:r>
    </w:p>
  </w:footnote>
  <w:footnote w:type="continuationSeparator" w:id="0">
    <w:p w14:paraId="6C74D609" w14:textId="77777777" w:rsidR="00A15515" w:rsidRDefault="00A15515" w:rsidP="000D5D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56278"/>
    <w:multiLevelType w:val="hybridMultilevel"/>
    <w:tmpl w:val="A4FCC000"/>
    <w:lvl w:ilvl="0" w:tplc="E3027FE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83C7E"/>
    <w:multiLevelType w:val="hybridMultilevel"/>
    <w:tmpl w:val="0214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248D3"/>
    <w:multiLevelType w:val="hybridMultilevel"/>
    <w:tmpl w:val="3BAC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7B164D"/>
    <w:multiLevelType w:val="hybridMultilevel"/>
    <w:tmpl w:val="78E2E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B96A08"/>
    <w:multiLevelType w:val="hybridMultilevel"/>
    <w:tmpl w:val="F8266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595E2D"/>
    <w:multiLevelType w:val="hybridMultilevel"/>
    <w:tmpl w:val="636CA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D1A80"/>
    <w:multiLevelType w:val="hybridMultilevel"/>
    <w:tmpl w:val="8C46B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0D5595"/>
    <w:multiLevelType w:val="hybridMultilevel"/>
    <w:tmpl w:val="16DE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37A7A"/>
    <w:multiLevelType w:val="hybridMultilevel"/>
    <w:tmpl w:val="EAFA3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D1924"/>
    <w:multiLevelType w:val="hybridMultilevel"/>
    <w:tmpl w:val="6AD61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537899"/>
    <w:multiLevelType w:val="hybridMultilevel"/>
    <w:tmpl w:val="9CE6B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350174"/>
    <w:multiLevelType w:val="hybridMultilevel"/>
    <w:tmpl w:val="BCF45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5F1829"/>
    <w:multiLevelType w:val="hybridMultilevel"/>
    <w:tmpl w:val="2848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E811EA"/>
    <w:multiLevelType w:val="hybridMultilevel"/>
    <w:tmpl w:val="F8AC6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BC5660"/>
    <w:multiLevelType w:val="hybridMultilevel"/>
    <w:tmpl w:val="C1EE6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680479"/>
    <w:multiLevelType w:val="hybridMultilevel"/>
    <w:tmpl w:val="A9F49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64799531">
    <w:abstractNumId w:val="16"/>
  </w:num>
  <w:num w:numId="2" w16cid:durableId="1252619699">
    <w:abstractNumId w:val="8"/>
  </w:num>
  <w:num w:numId="3" w16cid:durableId="1499269710">
    <w:abstractNumId w:val="4"/>
  </w:num>
  <w:num w:numId="4" w16cid:durableId="1994329596">
    <w:abstractNumId w:val="18"/>
  </w:num>
  <w:num w:numId="5" w16cid:durableId="1305045425">
    <w:abstractNumId w:val="5"/>
  </w:num>
  <w:num w:numId="6" w16cid:durableId="1329095662">
    <w:abstractNumId w:val="11"/>
  </w:num>
  <w:num w:numId="7" w16cid:durableId="1075125825">
    <w:abstractNumId w:val="6"/>
  </w:num>
  <w:num w:numId="8" w16cid:durableId="473375458">
    <w:abstractNumId w:val="3"/>
  </w:num>
  <w:num w:numId="9" w16cid:durableId="2081295235">
    <w:abstractNumId w:val="21"/>
  </w:num>
  <w:num w:numId="10" w16cid:durableId="115028724">
    <w:abstractNumId w:val="9"/>
  </w:num>
  <w:num w:numId="11" w16cid:durableId="881597573">
    <w:abstractNumId w:val="15"/>
  </w:num>
  <w:num w:numId="12" w16cid:durableId="191498703">
    <w:abstractNumId w:val="20"/>
  </w:num>
  <w:num w:numId="13" w16cid:durableId="309335742">
    <w:abstractNumId w:val="10"/>
  </w:num>
  <w:num w:numId="14" w16cid:durableId="1524829459">
    <w:abstractNumId w:val="13"/>
  </w:num>
  <w:num w:numId="15" w16cid:durableId="405614028">
    <w:abstractNumId w:val="12"/>
  </w:num>
  <w:num w:numId="16" w16cid:durableId="536164109">
    <w:abstractNumId w:val="7"/>
  </w:num>
  <w:num w:numId="17" w16cid:durableId="1397898486">
    <w:abstractNumId w:val="17"/>
  </w:num>
  <w:num w:numId="18" w16cid:durableId="1653362657">
    <w:abstractNumId w:val="14"/>
  </w:num>
  <w:num w:numId="19" w16cid:durableId="2123062968">
    <w:abstractNumId w:val="1"/>
  </w:num>
  <w:num w:numId="20" w16cid:durableId="2130318390">
    <w:abstractNumId w:val="2"/>
  </w:num>
  <w:num w:numId="21" w16cid:durableId="1208370212">
    <w:abstractNumId w:val="19"/>
  </w:num>
  <w:num w:numId="22" w16cid:durableId="1216434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D73"/>
    <w:rsid w:val="000421DB"/>
    <w:rsid w:val="000D5D73"/>
    <w:rsid w:val="000E234E"/>
    <w:rsid w:val="0011714B"/>
    <w:rsid w:val="0014169D"/>
    <w:rsid w:val="00157FAB"/>
    <w:rsid w:val="001651F8"/>
    <w:rsid w:val="00172DBD"/>
    <w:rsid w:val="001F5564"/>
    <w:rsid w:val="002222C8"/>
    <w:rsid w:val="002A2F46"/>
    <w:rsid w:val="002E7F20"/>
    <w:rsid w:val="00314D6B"/>
    <w:rsid w:val="0032311B"/>
    <w:rsid w:val="003544E4"/>
    <w:rsid w:val="00365635"/>
    <w:rsid w:val="003B49B8"/>
    <w:rsid w:val="003B79F1"/>
    <w:rsid w:val="003E5DD8"/>
    <w:rsid w:val="00407F3C"/>
    <w:rsid w:val="00415B10"/>
    <w:rsid w:val="00427733"/>
    <w:rsid w:val="00460F55"/>
    <w:rsid w:val="00494265"/>
    <w:rsid w:val="00513D11"/>
    <w:rsid w:val="00544391"/>
    <w:rsid w:val="00567D24"/>
    <w:rsid w:val="005C1D17"/>
    <w:rsid w:val="005C7FE9"/>
    <w:rsid w:val="005F02FB"/>
    <w:rsid w:val="00604C0D"/>
    <w:rsid w:val="00673E46"/>
    <w:rsid w:val="006A670B"/>
    <w:rsid w:val="006C07AA"/>
    <w:rsid w:val="006D620A"/>
    <w:rsid w:val="006F0732"/>
    <w:rsid w:val="006F4841"/>
    <w:rsid w:val="00753EC1"/>
    <w:rsid w:val="007545A7"/>
    <w:rsid w:val="00780BD6"/>
    <w:rsid w:val="00786BE1"/>
    <w:rsid w:val="007A7252"/>
    <w:rsid w:val="007F544E"/>
    <w:rsid w:val="0080202D"/>
    <w:rsid w:val="008223AB"/>
    <w:rsid w:val="00826A25"/>
    <w:rsid w:val="008921A0"/>
    <w:rsid w:val="008C0EBC"/>
    <w:rsid w:val="008C1E48"/>
    <w:rsid w:val="008D41B4"/>
    <w:rsid w:val="008D4C65"/>
    <w:rsid w:val="00927C42"/>
    <w:rsid w:val="0096689B"/>
    <w:rsid w:val="00A15515"/>
    <w:rsid w:val="00A34B0F"/>
    <w:rsid w:val="00A34C4E"/>
    <w:rsid w:val="00A6258B"/>
    <w:rsid w:val="00A910B0"/>
    <w:rsid w:val="00AB2BB4"/>
    <w:rsid w:val="00AD4956"/>
    <w:rsid w:val="00B040CE"/>
    <w:rsid w:val="00B52053"/>
    <w:rsid w:val="00B7065D"/>
    <w:rsid w:val="00C27806"/>
    <w:rsid w:val="00D2699F"/>
    <w:rsid w:val="00D70ACF"/>
    <w:rsid w:val="00D731FF"/>
    <w:rsid w:val="00DD11D6"/>
    <w:rsid w:val="00DF5F2C"/>
    <w:rsid w:val="00E14629"/>
    <w:rsid w:val="00EF33C2"/>
    <w:rsid w:val="00F63092"/>
    <w:rsid w:val="00F81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69888"/>
  <w15:docId w15:val="{3F263CEB-355B-4654-BF73-1EE7BFD2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2"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0D5D73"/>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Heading1">
    <w:name w:val="heading 1"/>
    <w:basedOn w:val="Normal"/>
    <w:next w:val="Normal"/>
    <w:link w:val="Heading1Char"/>
    <w:qFormat/>
    <w:rsid w:val="00314D6B"/>
    <w:pPr>
      <w:keepNext/>
      <w:spacing w:before="120"/>
      <w:outlineLvl w:val="0"/>
    </w:pPr>
    <w:rPr>
      <w:rFonts w:eastAsia="Times New Roman"/>
      <w:b/>
      <w:bCs/>
      <w:color w:val="auto"/>
      <w:sz w:val="40"/>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D73"/>
    <w:pPr>
      <w:tabs>
        <w:tab w:val="center" w:pos="4513"/>
        <w:tab w:val="right" w:pos="9026"/>
      </w:tabs>
      <w:spacing w:after="0"/>
    </w:pPr>
  </w:style>
  <w:style w:type="character" w:customStyle="1" w:styleId="HeaderChar">
    <w:name w:val="Header Char"/>
    <w:basedOn w:val="DefaultParagraphFont"/>
    <w:link w:val="Header"/>
    <w:uiPriority w:val="99"/>
    <w:rsid w:val="000D5D73"/>
    <w:rPr>
      <w:rFonts w:ascii="Arial" w:hAnsi="Arial"/>
      <w:sz w:val="24"/>
    </w:rPr>
  </w:style>
  <w:style w:type="paragraph" w:styleId="Footer">
    <w:name w:val="footer"/>
    <w:basedOn w:val="Normal"/>
    <w:link w:val="FooterChar"/>
    <w:uiPriority w:val="99"/>
    <w:unhideWhenUsed/>
    <w:rsid w:val="000D5D73"/>
    <w:pPr>
      <w:tabs>
        <w:tab w:val="center" w:pos="4513"/>
        <w:tab w:val="right" w:pos="9026"/>
      </w:tabs>
      <w:spacing w:after="0"/>
    </w:pPr>
  </w:style>
  <w:style w:type="character" w:customStyle="1" w:styleId="FooterChar">
    <w:name w:val="Footer Char"/>
    <w:basedOn w:val="DefaultParagraphFont"/>
    <w:link w:val="Footer"/>
    <w:uiPriority w:val="99"/>
    <w:rsid w:val="000D5D73"/>
    <w:rPr>
      <w:rFonts w:ascii="Arial" w:hAnsi="Arial"/>
      <w:sz w:val="24"/>
    </w:rPr>
  </w:style>
  <w:style w:type="paragraph" w:styleId="BalloonText">
    <w:name w:val="Balloon Text"/>
    <w:basedOn w:val="Normal"/>
    <w:link w:val="BalloonTextChar"/>
    <w:uiPriority w:val="99"/>
    <w:semiHidden/>
    <w:unhideWhenUsed/>
    <w:rsid w:val="000D5D7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D73"/>
    <w:rPr>
      <w:rFonts w:ascii="Tahoma" w:hAnsi="Tahoma" w:cs="Tahoma"/>
      <w:sz w:val="16"/>
      <w:szCs w:val="16"/>
    </w:rPr>
  </w:style>
  <w:style w:type="table" w:styleId="TableGrid">
    <w:name w:val="Table Grid"/>
    <w:basedOn w:val="TableNormal"/>
    <w:uiPriority w:val="59"/>
    <w:rsid w:val="000D5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D73"/>
    <w:pPr>
      <w:ind w:left="720"/>
      <w:contextualSpacing/>
    </w:pPr>
  </w:style>
  <w:style w:type="character" w:customStyle="1" w:styleId="Heading1Char">
    <w:name w:val="Heading 1 Char"/>
    <w:basedOn w:val="DefaultParagraphFont"/>
    <w:link w:val="Heading1"/>
    <w:rsid w:val="00314D6B"/>
    <w:rPr>
      <w:rFonts w:ascii="Arial" w:eastAsia="Times New Roman" w:hAnsi="Arial" w:cs="Helvetica-Light"/>
      <w:b/>
      <w:bCs/>
      <w:sz w:val="40"/>
      <w:szCs w:val="28"/>
      <w:lang w:eastAsia="en-GB"/>
    </w:rPr>
  </w:style>
  <w:style w:type="character" w:styleId="Hyperlink">
    <w:name w:val="Hyperlink"/>
    <w:basedOn w:val="DefaultParagraphFont"/>
    <w:uiPriority w:val="99"/>
    <w:unhideWhenUsed/>
    <w:rsid w:val="00314D6B"/>
    <w:rPr>
      <w:rFonts w:cs="Arial"/>
      <w:color w:val="0000FF"/>
      <w:u w:val="single"/>
    </w:rPr>
  </w:style>
  <w:style w:type="paragraph" w:styleId="BodyText">
    <w:name w:val="Body Text"/>
    <w:basedOn w:val="Normal"/>
    <w:link w:val="BodyTextChar"/>
    <w:rsid w:val="00314D6B"/>
    <w:pPr>
      <w:spacing w:before="140" w:after="140"/>
    </w:pPr>
    <w:rPr>
      <w:rFonts w:eastAsia="Times New Roman"/>
      <w:color w:val="auto"/>
      <w:lang w:eastAsia="en-GB"/>
    </w:rPr>
  </w:style>
  <w:style w:type="character" w:customStyle="1" w:styleId="BodyTextChar">
    <w:name w:val="Body Text Char"/>
    <w:basedOn w:val="DefaultParagraphFont"/>
    <w:link w:val="BodyText"/>
    <w:rsid w:val="00314D6B"/>
    <w:rPr>
      <w:rFonts w:ascii="Arial" w:eastAsia="Times New Roman" w:hAnsi="Arial" w:cs="Helvetica-Light"/>
      <w:sz w:val="24"/>
      <w:szCs w:val="24"/>
      <w:lang w:eastAsia="en-GB"/>
    </w:rPr>
  </w:style>
  <w:style w:type="character" w:styleId="UnresolvedMention">
    <w:name w:val="Unresolved Mention"/>
    <w:basedOn w:val="DefaultParagraphFont"/>
    <w:uiPriority w:val="99"/>
    <w:semiHidden/>
    <w:unhideWhenUsed/>
    <w:rsid w:val="00D26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oylesbrookprimaryschool.co.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482AF-3601-4008-B8CF-9171EF951238}">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customXml/itemProps2.xml><?xml version="1.0" encoding="utf-8"?>
<ds:datastoreItem xmlns:ds="http://schemas.openxmlformats.org/officeDocument/2006/customXml" ds:itemID="{E78D77DA-5D60-4FE8-9EBD-6AD46FC4219B}">
  <ds:schemaRefs>
    <ds:schemaRef ds:uri="http://schemas.microsoft.com/sharepoint/v3/contenttype/forms"/>
  </ds:schemaRefs>
</ds:datastoreItem>
</file>

<file path=customXml/itemProps3.xml><?xml version="1.0" encoding="utf-8"?>
<ds:datastoreItem xmlns:ds="http://schemas.openxmlformats.org/officeDocument/2006/customXml" ds:itemID="{0CC3FDC8-2F1F-4BFB-B0DE-7F05AECDF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45dc2-8ec1-424a-9844-f3312a57b3ad"/>
    <ds:schemaRef ds:uri="79508a9d-3909-4ed5-a3d2-91f883eda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1957</Words>
  <Characters>11157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LCC</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sberry</dc:creator>
  <cp:lastModifiedBy>Clare Selway-Hall</cp:lastModifiedBy>
  <cp:revision>6</cp:revision>
  <cp:lastPrinted>2014-01-30T09:16:00Z</cp:lastPrinted>
  <dcterms:created xsi:type="dcterms:W3CDTF">2026-10-09T11:21:00Z</dcterms:created>
  <dcterms:modified xsi:type="dcterms:W3CDTF">2026-10-09T11:24:00Z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MediaServiceImageTags">
    <vt:lpwstr/>
  </property>
</Properties>
</file>