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7"/>
        <w:tblW w:w="1081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D90401" w:rsidRPr="003E633F" w14:paraId="6608E85C" w14:textId="77777777" w:rsidTr="001C186C">
        <w:trPr>
          <w:trHeight w:val="3393"/>
        </w:trPr>
        <w:tc>
          <w:tcPr>
            <w:tcW w:w="1803" w:type="dxa"/>
          </w:tcPr>
          <w:p w14:paraId="58B09879" w14:textId="0526FCBF" w:rsidR="00821687" w:rsidRDefault="00763EC8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="00821687"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009A9968" w14:textId="59E33106" w:rsidR="00D90401" w:rsidRDefault="00821687" w:rsidP="00D90401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 xml:space="preserve">bargain conscious correspond desperate determined explanation frequently identity </w:t>
            </w:r>
          </w:p>
        </w:tc>
        <w:tc>
          <w:tcPr>
            <w:tcW w:w="1803" w:type="dxa"/>
          </w:tcPr>
          <w:p w14:paraId="21F97512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7A42A796" w14:textId="7A0D07C1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067CA729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71203127" w14:textId="7725931A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6871CF1C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3F312A50" w14:textId="7123539D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338DD65E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5584A73F" w14:textId="63659961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6FA421C7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31E62AE9" w14:textId="06B0CAC7" w:rsidR="00D90401" w:rsidRPr="003E633F" w:rsidRDefault="00763EC8" w:rsidP="00763EC8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</w:tr>
      <w:tr w:rsidR="00D90401" w:rsidRPr="003E633F" w14:paraId="1D4E54BF" w14:textId="77777777" w:rsidTr="001C186C">
        <w:trPr>
          <w:trHeight w:val="1989"/>
        </w:trPr>
        <w:tc>
          <w:tcPr>
            <w:tcW w:w="1803" w:type="dxa"/>
          </w:tcPr>
          <w:p w14:paraId="43A1C44E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543F2B77" w14:textId="2FF4CE23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141DD5AC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4A978B2E" w14:textId="579ADE08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0F3E8ADF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236F739C" w14:textId="6D624967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46FD4E1E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2A047A02" w14:textId="7EAAA66B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1BB966BC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5486B2AC" w14:textId="32A6E9CD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5097F5B8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2FEFCB13" w14:textId="70BA80C9" w:rsidR="00D90401" w:rsidRPr="003E633F" w:rsidRDefault="00763EC8" w:rsidP="00763EC8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</w:tr>
      <w:tr w:rsidR="00D90401" w:rsidRPr="003E633F" w14:paraId="791A1FAA" w14:textId="77777777" w:rsidTr="001C186C">
        <w:trPr>
          <w:trHeight w:val="2104"/>
        </w:trPr>
        <w:tc>
          <w:tcPr>
            <w:tcW w:w="1803" w:type="dxa"/>
          </w:tcPr>
          <w:p w14:paraId="13C5DB99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7EBD0903" w14:textId="2886348E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0C97B010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25AF9404" w14:textId="324A0E16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1BF34706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2561F68E" w14:textId="5EF881BA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15CC01A2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73223C17" w14:textId="4E675EE5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51C334DF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6020897F" w14:textId="48D01E5C" w:rsidR="00D90401" w:rsidRPr="003E633F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781A7B8B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79BA3F44" w14:textId="2B0276E3" w:rsidR="00D90401" w:rsidRPr="003E633F" w:rsidRDefault="00763EC8" w:rsidP="00763EC8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</w:tr>
      <w:tr w:rsidR="00D90401" w:rsidRPr="003E633F" w14:paraId="33D610F2" w14:textId="77777777" w:rsidTr="001C186C">
        <w:trPr>
          <w:trHeight w:val="342"/>
        </w:trPr>
        <w:tc>
          <w:tcPr>
            <w:tcW w:w="1803" w:type="dxa"/>
          </w:tcPr>
          <w:p w14:paraId="60AD136C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2C8E45CD" w14:textId="6ACEFCBC" w:rsidR="00D90401" w:rsidRPr="00742E7D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08D3961D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4F622E21" w14:textId="38328A76" w:rsidR="00D90401" w:rsidRPr="00742E7D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633F26E0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51FADD75" w14:textId="08C33C5D" w:rsidR="00D90401" w:rsidRPr="00742E7D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4D8A7A31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18CDD9CF" w14:textId="547E7B19" w:rsidR="00D90401" w:rsidRPr="00742E7D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0BAE36B1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145CA805" w14:textId="3574DB86" w:rsidR="00D90401" w:rsidRPr="00742E7D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  <w:tc>
          <w:tcPr>
            <w:tcW w:w="1803" w:type="dxa"/>
          </w:tcPr>
          <w:p w14:paraId="7BF5949F" w14:textId="77777777" w:rsidR="00763EC8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>WK 8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763EC8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21687">
              <w:rPr>
                <w:rFonts w:ascii="NTPreCursive" w:hAnsi="NTPreCursive"/>
                <w:sz w:val="28"/>
                <w:szCs w:val="28"/>
              </w:rPr>
              <w:t xml:space="preserve">according ancient </w:t>
            </w:r>
          </w:p>
          <w:p w14:paraId="6B83A176" w14:textId="175399C4" w:rsidR="00D90401" w:rsidRPr="00742E7D" w:rsidRDefault="00763EC8" w:rsidP="00763EC8">
            <w:pPr>
              <w:rPr>
                <w:rFonts w:ascii="NTPreCursive" w:hAnsi="NTPreCursive"/>
                <w:sz w:val="28"/>
                <w:szCs w:val="28"/>
              </w:rPr>
            </w:pPr>
            <w:r w:rsidRPr="00821687">
              <w:rPr>
                <w:rFonts w:ascii="NTPreCursive" w:hAnsi="NTPreCursive"/>
                <w:sz w:val="28"/>
                <w:szCs w:val="28"/>
              </w:rPr>
              <w:t>bargain conscious correspond desperate determined explanation frequently identity</w:t>
            </w:r>
          </w:p>
        </w:tc>
      </w:tr>
    </w:tbl>
    <w:p w14:paraId="2A29DB24" w14:textId="77777777" w:rsidR="00EC72AD" w:rsidRDefault="00EC72AD"/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834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01934"/>
    <w:rsid w:val="000913E7"/>
    <w:rsid w:val="00091C2A"/>
    <w:rsid w:val="000E2CAA"/>
    <w:rsid w:val="00140E8D"/>
    <w:rsid w:val="001649C6"/>
    <w:rsid w:val="001711F3"/>
    <w:rsid w:val="001849E3"/>
    <w:rsid w:val="001A3D71"/>
    <w:rsid w:val="001C186C"/>
    <w:rsid w:val="001C324C"/>
    <w:rsid w:val="001C4668"/>
    <w:rsid w:val="002205B3"/>
    <w:rsid w:val="00281949"/>
    <w:rsid w:val="002C60D5"/>
    <w:rsid w:val="002D05D3"/>
    <w:rsid w:val="00333A00"/>
    <w:rsid w:val="00334A18"/>
    <w:rsid w:val="00342BF7"/>
    <w:rsid w:val="00365C73"/>
    <w:rsid w:val="003C2131"/>
    <w:rsid w:val="003C7CB8"/>
    <w:rsid w:val="003E633F"/>
    <w:rsid w:val="00406A07"/>
    <w:rsid w:val="0042586B"/>
    <w:rsid w:val="004470BA"/>
    <w:rsid w:val="004C3747"/>
    <w:rsid w:val="004F04C9"/>
    <w:rsid w:val="005072F9"/>
    <w:rsid w:val="00541F3E"/>
    <w:rsid w:val="00551861"/>
    <w:rsid w:val="0056780D"/>
    <w:rsid w:val="00567907"/>
    <w:rsid w:val="00571A00"/>
    <w:rsid w:val="005C11E9"/>
    <w:rsid w:val="00602E27"/>
    <w:rsid w:val="00602E87"/>
    <w:rsid w:val="00613035"/>
    <w:rsid w:val="0065097F"/>
    <w:rsid w:val="00652948"/>
    <w:rsid w:val="00657006"/>
    <w:rsid w:val="006604C5"/>
    <w:rsid w:val="00742E7D"/>
    <w:rsid w:val="00752C31"/>
    <w:rsid w:val="00763EC8"/>
    <w:rsid w:val="00771F13"/>
    <w:rsid w:val="0078604C"/>
    <w:rsid w:val="00791881"/>
    <w:rsid w:val="00807887"/>
    <w:rsid w:val="00821687"/>
    <w:rsid w:val="00830EF6"/>
    <w:rsid w:val="0083439F"/>
    <w:rsid w:val="00882DEC"/>
    <w:rsid w:val="008A603C"/>
    <w:rsid w:val="008C0687"/>
    <w:rsid w:val="00926983"/>
    <w:rsid w:val="0098217C"/>
    <w:rsid w:val="009E21DD"/>
    <w:rsid w:val="009E5816"/>
    <w:rsid w:val="00A4140B"/>
    <w:rsid w:val="00A52C57"/>
    <w:rsid w:val="00AB215F"/>
    <w:rsid w:val="00AC276D"/>
    <w:rsid w:val="00AC5AE6"/>
    <w:rsid w:val="00AE6A57"/>
    <w:rsid w:val="00B20B8E"/>
    <w:rsid w:val="00B6650D"/>
    <w:rsid w:val="00B7131C"/>
    <w:rsid w:val="00B72759"/>
    <w:rsid w:val="00BB2A80"/>
    <w:rsid w:val="00BC66C0"/>
    <w:rsid w:val="00BD6943"/>
    <w:rsid w:val="00BE3C81"/>
    <w:rsid w:val="00C160BB"/>
    <w:rsid w:val="00C54B2E"/>
    <w:rsid w:val="00C8567C"/>
    <w:rsid w:val="00C87335"/>
    <w:rsid w:val="00CB1FC5"/>
    <w:rsid w:val="00CB31E8"/>
    <w:rsid w:val="00CD10C2"/>
    <w:rsid w:val="00D063C5"/>
    <w:rsid w:val="00D128D2"/>
    <w:rsid w:val="00D625F6"/>
    <w:rsid w:val="00D70FE5"/>
    <w:rsid w:val="00D734B6"/>
    <w:rsid w:val="00D90401"/>
    <w:rsid w:val="00DC5912"/>
    <w:rsid w:val="00DF1CB5"/>
    <w:rsid w:val="00E00361"/>
    <w:rsid w:val="00E6254B"/>
    <w:rsid w:val="00E67325"/>
    <w:rsid w:val="00E732CF"/>
    <w:rsid w:val="00E823DA"/>
    <w:rsid w:val="00EC63B2"/>
    <w:rsid w:val="00EC72AD"/>
    <w:rsid w:val="00ED14F3"/>
    <w:rsid w:val="00EE63DB"/>
    <w:rsid w:val="00F11930"/>
    <w:rsid w:val="00F84D18"/>
    <w:rsid w:val="00F869BC"/>
    <w:rsid w:val="00FA199F"/>
    <w:rsid w:val="00FB1A4A"/>
    <w:rsid w:val="00FB2EC1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CAC557BD-9123-48D2-8268-882CC849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5</cp:revision>
  <cp:lastPrinted>2024-10-06T18:00:00Z</cp:lastPrinted>
  <dcterms:created xsi:type="dcterms:W3CDTF">2026-06-02T08:59:00Z</dcterms:created>
  <dcterms:modified xsi:type="dcterms:W3CDTF">2026-06-02T09:02:00Z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