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354998" w14:paraId="32882C9E" w14:textId="77777777">
        <w:trPr>
          <w:trHeight w:hRule="exact" w:val="150"/>
        </w:trPr>
        <w:tc>
          <w:tcPr>
            <w:tcW w:w="165" w:type="dxa"/>
          </w:tcPr>
          <w:p w14:paraId="3590BE57" w14:textId="77777777" w:rsidR="00354998" w:rsidRDefault="00354998"/>
        </w:tc>
        <w:tc>
          <w:tcPr>
            <w:tcW w:w="13740" w:type="dxa"/>
          </w:tcPr>
          <w:p w14:paraId="0CE2DE49" w14:textId="77777777" w:rsidR="00354998" w:rsidRDefault="00354998"/>
        </w:tc>
        <w:tc>
          <w:tcPr>
            <w:tcW w:w="1635" w:type="dxa"/>
          </w:tcPr>
          <w:p w14:paraId="76763F5A" w14:textId="77777777" w:rsidR="00354998" w:rsidRDefault="00354998"/>
        </w:tc>
        <w:tc>
          <w:tcPr>
            <w:tcW w:w="1170" w:type="dxa"/>
          </w:tcPr>
          <w:p w14:paraId="31695FAD" w14:textId="77777777" w:rsidR="00354998" w:rsidRDefault="00354998"/>
        </w:tc>
      </w:tr>
      <w:tr w:rsidR="00354998" w14:paraId="53FDFE81" w14:textId="77777777">
        <w:trPr>
          <w:trHeight w:hRule="exact" w:val="1110"/>
        </w:trPr>
        <w:tc>
          <w:tcPr>
            <w:tcW w:w="165" w:type="dxa"/>
          </w:tcPr>
          <w:p w14:paraId="2D2468CA" w14:textId="77777777" w:rsidR="00354998" w:rsidRDefault="00354998"/>
        </w:tc>
        <w:tc>
          <w:tcPr>
            <w:tcW w:w="13740" w:type="dxa"/>
            <w:tcBorders>
              <w:left w:val="single" w:sz="32" w:space="0" w:color="000000"/>
            </w:tcBorders>
          </w:tcPr>
          <w:p w14:paraId="68D4DA7B" w14:textId="77777777" w:rsidR="00354998" w:rsidRDefault="00FA05CE">
            <w:r>
              <w:rPr>
                <w:rFonts w:ascii="Arial" w:eastAsia="Arial" w:hAnsi="Arial" w:cs="Arial"/>
                <w:color w:val="000000"/>
                <w:sz w:val="40"/>
              </w:rPr>
              <w:t xml:space="preserve">Hesketh with </w:t>
            </w:r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Becconsall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All Saints C of E Primary School</w:t>
            </w:r>
          </w:p>
          <w:p w14:paraId="48CE9D5D" w14:textId="77777777" w:rsidR="00354998" w:rsidRDefault="00FA05CE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3977DC37" w14:textId="77777777" w:rsidR="00354998" w:rsidRDefault="00354998"/>
        </w:tc>
        <w:tc>
          <w:tcPr>
            <w:tcW w:w="1170" w:type="dxa"/>
          </w:tcPr>
          <w:p w14:paraId="4648053E" w14:textId="77777777" w:rsidR="00354998" w:rsidRDefault="00354998"/>
        </w:tc>
      </w:tr>
      <w:tr w:rsidR="00354998" w14:paraId="029A4AB1" w14:textId="77777777">
        <w:trPr>
          <w:trHeight w:hRule="exact" w:val="435"/>
        </w:trPr>
        <w:tc>
          <w:tcPr>
            <w:tcW w:w="165" w:type="dxa"/>
          </w:tcPr>
          <w:p w14:paraId="521972AE" w14:textId="77777777" w:rsidR="00354998" w:rsidRDefault="00354998"/>
        </w:tc>
        <w:tc>
          <w:tcPr>
            <w:tcW w:w="13740" w:type="dxa"/>
          </w:tcPr>
          <w:p w14:paraId="3551528E" w14:textId="77777777" w:rsidR="00354998" w:rsidRDefault="00354998"/>
        </w:tc>
        <w:tc>
          <w:tcPr>
            <w:tcW w:w="1635" w:type="dxa"/>
          </w:tcPr>
          <w:p w14:paraId="0BD8E728" w14:textId="77777777" w:rsidR="00354998" w:rsidRDefault="00354998"/>
        </w:tc>
        <w:tc>
          <w:tcPr>
            <w:tcW w:w="1170" w:type="dxa"/>
          </w:tcPr>
          <w:p w14:paraId="1B28ADA5" w14:textId="77777777" w:rsidR="00354998" w:rsidRDefault="00354998"/>
        </w:tc>
      </w:tr>
      <w:tr w:rsidR="00FA05CE" w14:paraId="6B9A1FB8" w14:textId="77777777" w:rsidTr="00FA05CE">
        <w:tc>
          <w:tcPr>
            <w:tcW w:w="165" w:type="dxa"/>
          </w:tcPr>
          <w:p w14:paraId="7430212B" w14:textId="77777777" w:rsidR="00354998" w:rsidRDefault="00354998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335"/>
            </w:tblGrid>
            <w:tr w:rsidR="00FA05CE" w14:paraId="512D8E22" w14:textId="77777777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7569A7" w14:textId="77777777" w:rsidR="00FA05CE" w:rsidRDefault="00FA05CE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632654" w14:textId="77777777" w:rsidR="00FA05CE" w:rsidRDefault="00FA05CE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C22554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1EE5EC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789D7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FE7A8" w14:textId="77777777" w:rsidR="00FA05CE" w:rsidRDefault="00FA05CE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FA05CE" w14:paraId="0D6E3296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29F6B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Rachael  Ainsworth</w:t>
                  </w:r>
                  <w:proofErr w:type="gram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AA96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3E60E274" w14:textId="77777777" w:rsidR="00FA05CE" w:rsidRDefault="00FA05CE"/>
                <w:p w14:paraId="25DC4B7E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48E1F7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117541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C251E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B8B5F5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  <w:p w14:paraId="4D294B79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Standards and Effectiveness</w:t>
                  </w:r>
                </w:p>
                <w:p w14:paraId="44414822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</w:t>
                  </w:r>
                </w:p>
              </w:tc>
            </w:tr>
            <w:tr w:rsidR="00FA05CE" w14:paraId="1077053D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976155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Elizabeth Aspinall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DE699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2A046AED" w14:textId="77777777" w:rsidR="00FA05CE" w:rsidRDefault="00FA05CE"/>
                <w:p w14:paraId="0686DCCB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D1114A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2018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9130E8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0DF2D9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2A3C03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</w:tc>
            </w:tr>
            <w:tr w:rsidR="00FA05CE" w14:paraId="202484D3" w14:textId="77777777">
              <w:trPr>
                <w:trHeight w:hRule="exact" w:val="106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10B9CB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Helena Carman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B48946" w14:textId="77777777" w:rsidR="00FA05CE" w:rsidRDefault="00FA05CE"/>
                <w:p w14:paraId="5E0304D1" w14:textId="77777777" w:rsidR="00FA05CE" w:rsidRDefault="00FA05CE"/>
                <w:p w14:paraId="34DC9D38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8384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3A17C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B6D389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DDFF2A" w14:textId="77777777" w:rsidR="00FA05CE" w:rsidRDefault="00FA05CE"/>
              </w:tc>
            </w:tr>
            <w:tr w:rsidR="00FA05CE" w14:paraId="52FC9EBC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8465B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Andrew Clark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FD146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0E8C3776" w14:textId="77777777" w:rsidR="00FA05CE" w:rsidRDefault="00FA05CE"/>
                <w:p w14:paraId="343852DB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CF5CBE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14 Nov 2018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5E647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13 Nov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FFF202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F403C1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  <w:p w14:paraId="3A40DDF7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Standards and Effectiveness</w:t>
                  </w:r>
                </w:p>
              </w:tc>
            </w:tr>
            <w:tr w:rsidR="00FA05CE" w14:paraId="066F256D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6274E7" w14:textId="77777777" w:rsidR="00FA05CE" w:rsidRDefault="00FA05CE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Stuart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Colothan</w:t>
                  </w:r>
                  <w:proofErr w:type="spellEnd"/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B9D42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Executive Headteacher</w:t>
                  </w:r>
                </w:p>
                <w:p w14:paraId="503CB090" w14:textId="77777777" w:rsidR="00FA05CE" w:rsidRDefault="00FA05CE"/>
                <w:p w14:paraId="434E5802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931A72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6A597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6D9BC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0BE147" w14:textId="77777777" w:rsidR="00FA05CE" w:rsidRDefault="00FA05CE"/>
              </w:tc>
            </w:tr>
            <w:tr w:rsidR="00FA05CE" w14:paraId="57F62346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FB7F8A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Olivia Dobson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8D32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19A89EE3" w14:textId="77777777" w:rsidR="00FA05CE" w:rsidRDefault="00FA05CE"/>
                <w:p w14:paraId="74E434B7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750E8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13 Mar 2017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77BB03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12 Apr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E16C4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CC2B47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</w:tc>
            </w:tr>
            <w:tr w:rsidR="00FA05CE" w14:paraId="1AB8E4D2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41A56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Gerallt Evans-Hughes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6309EB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02804A73" w14:textId="77777777" w:rsidR="00FA05CE" w:rsidRDefault="00FA05CE"/>
                <w:p w14:paraId="0EB4DB99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592A71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2018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BE01D3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Aug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8CE2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9611F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7B3FA984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  <w:p w14:paraId="54572330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Standards and Effectiveness</w:t>
                  </w:r>
                </w:p>
                <w:p w14:paraId="2DEDDA8E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</w:t>
                  </w:r>
                </w:p>
              </w:tc>
            </w:tr>
            <w:tr w:rsidR="00FA05CE" w14:paraId="1AF363A3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2F114C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Joanne Fairbrother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7759D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7327DC2D" w14:textId="77777777" w:rsidR="00FA05CE" w:rsidRDefault="00FA05CE"/>
                <w:p w14:paraId="5B36A9E0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FD635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Oct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9954E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Oct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91BA50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A554F9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ViceChair</w:t>
                  </w:r>
                  <w:proofErr w:type="spellEnd"/>
                </w:p>
                <w:p w14:paraId="2EB999FE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  <w:p w14:paraId="21556E55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Standards and Effectiveness</w:t>
                  </w:r>
                </w:p>
                <w:p w14:paraId="65766A2D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</w:t>
                  </w:r>
                </w:p>
              </w:tc>
            </w:tr>
            <w:tr w:rsidR="00FA05CE" w14:paraId="4A7B8DBE" w14:textId="77777777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4219B8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Sandra Hendy-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Ibbs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E14F7B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4EB2FEE5" w14:textId="77777777" w:rsidR="00FA05CE" w:rsidRDefault="00FA05CE"/>
                <w:p w14:paraId="43E96F88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8942A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20 Dec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08EE57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19 Dec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C6CC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D5DAB8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</w:tc>
            </w:tr>
            <w:tr w:rsidR="00FA05CE" w14:paraId="6DF1A923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F9978E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Sarah Hill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37DAC9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33D10D57" w14:textId="77777777" w:rsidR="00FA05CE" w:rsidRDefault="00FA05CE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Parent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Body )</w:t>
                  </w:r>
                  <w:proofErr w:type="gramEnd"/>
                </w:p>
                <w:p w14:paraId="75F98A0B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1CBD6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12 Jul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6587F6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11 Jul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1DE38D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AF6EEA" w14:textId="77777777" w:rsidR="00FA05CE" w:rsidRDefault="00FA05CE"/>
              </w:tc>
            </w:tr>
            <w:tr w:rsidR="00FA05CE" w14:paraId="15443F06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F2A856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Gill Kitchen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30D88F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Trust Appointed Governor</w:t>
                  </w:r>
                </w:p>
                <w:p w14:paraId="3EF0E6C0" w14:textId="77777777" w:rsidR="00FA05CE" w:rsidRDefault="00FA05CE"/>
                <w:p w14:paraId="3AD136E1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33B7F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16 Oct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7E1DE0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15 Oct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CF0B2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BA99BB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Curriculum and Standards</w:t>
                  </w:r>
                </w:p>
                <w:p w14:paraId="53A87632" w14:textId="77777777" w:rsidR="00FA05CE" w:rsidRDefault="00FA05CE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Standards and Effectiveness</w:t>
                  </w:r>
                </w:p>
                <w:p w14:paraId="00CB3F26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Resources</w:t>
                  </w:r>
                </w:p>
              </w:tc>
            </w:tr>
            <w:tr w:rsidR="00FA05CE" w14:paraId="67DEDE6F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32877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Abigail Marsh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2F815" w14:textId="77777777" w:rsidR="00FA05CE" w:rsidRDefault="00FA05CE"/>
                <w:p w14:paraId="3A740530" w14:textId="77777777" w:rsidR="00FA05CE" w:rsidRDefault="00FA05CE"/>
                <w:p w14:paraId="0FF7C7D3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B9A4C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F2FF77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F79A2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2A0A0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</w:tc>
            </w:tr>
            <w:tr w:rsidR="00FA05CE" w14:paraId="3ABD6604" w14:textId="77777777">
              <w:trPr>
                <w:trHeight w:hRule="exact" w:val="1065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833EB" w14:textId="77777777" w:rsidR="00FA05CE" w:rsidRDefault="00FA05C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Leanne Morgan Hillam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CB848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Other</w:t>
                  </w:r>
                </w:p>
                <w:p w14:paraId="0FF66A04" w14:textId="77777777" w:rsidR="00FA05CE" w:rsidRDefault="00FA05CE"/>
                <w:p w14:paraId="7B4DD658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4E554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7EAEFE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0C1A46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58944C" w14:textId="77777777" w:rsidR="00FA05CE" w:rsidRDefault="00FA05CE"/>
              </w:tc>
            </w:tr>
            <w:tr w:rsidR="00FA05CE" w14:paraId="267C0CCB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FF774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lastRenderedPageBreak/>
                    <w:t>Mike Rigby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EBD3F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Other</w:t>
                  </w:r>
                </w:p>
                <w:p w14:paraId="73FF0269" w14:textId="77777777" w:rsidR="00FA05CE" w:rsidRDefault="00FA05CE"/>
                <w:p w14:paraId="190C5EF9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42E6F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95FFBC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80BDF8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4916F" w14:textId="77777777" w:rsidR="00FA05CE" w:rsidRDefault="00FA05CE"/>
              </w:tc>
            </w:tr>
            <w:tr w:rsidR="00FA05CE" w14:paraId="2E34469B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038770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Helen Rimmer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F964D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2DE5CDCF" w14:textId="77777777" w:rsidR="00FA05CE" w:rsidRDefault="00FA05CE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PCC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64154A96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DB5085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Sep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ACCF64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 Sep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9CF755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96712" w14:textId="77777777" w:rsidR="00FA05CE" w:rsidRDefault="00FA05CE"/>
              </w:tc>
            </w:tr>
            <w:tr w:rsidR="00FA05CE" w14:paraId="7ADC98AC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856F7E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Jennifer Woodcock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12FDAD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Executive Headteacher</w:t>
                  </w:r>
                </w:p>
                <w:p w14:paraId="3B9ACBEF" w14:textId="77777777" w:rsidR="00FA05CE" w:rsidRDefault="00FA05CE"/>
                <w:p w14:paraId="3C8E73DB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F5ED7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E6467B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2AB780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CE62AB" w14:textId="77777777" w:rsidR="00FA05CE" w:rsidRDefault="00FA05CE"/>
              </w:tc>
            </w:tr>
            <w:tr w:rsidR="00FA05CE" w14:paraId="7B4C0343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DA0161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Philip Wright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73F307" w14:textId="77777777" w:rsidR="00FA05CE" w:rsidRDefault="00FA05CE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7C3F3911" w14:textId="77777777" w:rsidR="00FA05CE" w:rsidRDefault="00FA05CE"/>
                <w:p w14:paraId="207D462D" w14:textId="77777777" w:rsidR="00FA05CE" w:rsidRDefault="00FA05CE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F9EFB6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May 2024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6DD7E9" w14:textId="77777777" w:rsidR="00FA05CE" w:rsidRDefault="00FA05C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Apr 2028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00C15E" w14:textId="77777777" w:rsidR="00FA05CE" w:rsidRDefault="00FA05CE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06E936" w14:textId="77777777" w:rsidR="00FA05CE" w:rsidRDefault="00FA05CE"/>
              </w:tc>
            </w:tr>
          </w:tbl>
          <w:p w14:paraId="2E26116F" w14:textId="77777777" w:rsidR="00354998" w:rsidRDefault="00354998"/>
        </w:tc>
        <w:tc>
          <w:tcPr>
            <w:tcW w:w="1170" w:type="dxa"/>
          </w:tcPr>
          <w:p w14:paraId="591A9384" w14:textId="77777777" w:rsidR="00354998" w:rsidRDefault="00354998"/>
        </w:tc>
      </w:tr>
      <w:tr w:rsidR="00354998" w14:paraId="28A12663" w14:textId="77777777">
        <w:trPr>
          <w:trHeight w:hRule="exact" w:val="510"/>
        </w:trPr>
        <w:tc>
          <w:tcPr>
            <w:tcW w:w="165" w:type="dxa"/>
          </w:tcPr>
          <w:p w14:paraId="12BFBDD9" w14:textId="77777777" w:rsidR="00354998" w:rsidRDefault="00354998"/>
        </w:tc>
        <w:tc>
          <w:tcPr>
            <w:tcW w:w="13740" w:type="dxa"/>
          </w:tcPr>
          <w:p w14:paraId="60E2E5CD" w14:textId="77777777" w:rsidR="00354998" w:rsidRDefault="00354998"/>
        </w:tc>
        <w:tc>
          <w:tcPr>
            <w:tcW w:w="1635" w:type="dxa"/>
          </w:tcPr>
          <w:p w14:paraId="7B96DD9C" w14:textId="77777777" w:rsidR="00354998" w:rsidRDefault="00354998"/>
        </w:tc>
        <w:tc>
          <w:tcPr>
            <w:tcW w:w="1170" w:type="dxa"/>
          </w:tcPr>
          <w:p w14:paraId="65C09857" w14:textId="77777777" w:rsidR="00354998" w:rsidRDefault="00354998"/>
        </w:tc>
      </w:tr>
    </w:tbl>
    <w:p w14:paraId="494A6334" w14:textId="77777777" w:rsidR="00354998" w:rsidRDefault="00354998"/>
    <w:sectPr w:rsidR="00354998" w:rsidSect="00FA05CE">
      <w:pgSz w:w="11906" w:h="16838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98"/>
    <w:rsid w:val="000F2A15"/>
    <w:rsid w:val="00354998"/>
    <w:rsid w:val="00F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68A4"/>
  <w15:docId w15:val="{6CB6BFF4-D139-4982-A0DE-F1B36448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Rigby</dc:creator>
  <cp:lastModifiedBy>Headteacher</cp:lastModifiedBy>
  <cp:revision>2</cp:revision>
  <dcterms:created xsi:type="dcterms:W3CDTF">2025-04-24T14:18:00Z</dcterms:created>
  <dcterms:modified xsi:type="dcterms:W3CDTF">2025-04-24T14:18:00Z</dcterms:modified>
</cp:coreProperties>
</file>