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478" w:rsidRDefault="002C2478" w:rsidP="002C2478">
      <w:pPr>
        <w:jc w:val="right"/>
      </w:pPr>
      <w:r>
        <w:rPr>
          <w:noProof/>
          <w:lang w:eastAsia="en-GB"/>
        </w:rPr>
        <mc:AlternateContent>
          <mc:Choice Requires="wps">
            <w:drawing>
              <wp:anchor distT="45720" distB="45720" distL="114300" distR="114300" simplePos="0" relativeHeight="251672576" behindDoc="0" locked="0" layoutInCell="1" allowOverlap="1" wp14:anchorId="4E16B654" wp14:editId="585D86B6">
                <wp:simplePos x="0" y="0"/>
                <wp:positionH relativeFrom="margin">
                  <wp:align>right</wp:align>
                </wp:positionH>
                <wp:positionV relativeFrom="paragraph">
                  <wp:posOffset>114300</wp:posOffset>
                </wp:positionV>
                <wp:extent cx="2265680" cy="1666875"/>
                <wp:effectExtent l="95250" t="114300" r="115570" b="1428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1666875"/>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7C3B9D" w:rsidRDefault="007C3B9D" w:rsidP="007C3B9D">
                            <w:pPr>
                              <w:rPr>
                                <w:rFonts w:ascii="Comic Sans MS" w:hAnsi="Comic Sans MS"/>
                                <w:b/>
                                <w:sz w:val="24"/>
                                <w:u w:val="single"/>
                              </w:rPr>
                            </w:pPr>
                            <w:r w:rsidRPr="006B10E0">
                              <w:rPr>
                                <w:rFonts w:ascii="Comic Sans MS" w:hAnsi="Comic Sans MS"/>
                                <w:b/>
                                <w:sz w:val="24"/>
                                <w:u w:val="single"/>
                              </w:rPr>
                              <w:t xml:space="preserve">Key </w:t>
                            </w:r>
                            <w:r w:rsidR="00B52913" w:rsidRPr="006B10E0">
                              <w:rPr>
                                <w:rFonts w:ascii="Comic Sans MS" w:hAnsi="Comic Sans MS"/>
                                <w:b/>
                                <w:sz w:val="24"/>
                                <w:u w:val="single"/>
                              </w:rPr>
                              <w:t>Individual</w:t>
                            </w:r>
                          </w:p>
                          <w:p w:rsidR="00917C70" w:rsidRDefault="00917C70" w:rsidP="007C3B9D">
                            <w:pPr>
                              <w:rPr>
                                <w:rFonts w:ascii="Comic Sans MS" w:hAnsi="Comic Sans MS"/>
                                <w:b/>
                                <w:sz w:val="24"/>
                                <w:u w:val="single"/>
                              </w:rPr>
                            </w:pPr>
                            <w:r>
                              <w:rPr>
                                <w:rFonts w:ascii="Comic Sans MS" w:hAnsi="Comic Sans MS"/>
                                <w:b/>
                                <w:sz w:val="24"/>
                                <w:u w:val="single"/>
                              </w:rPr>
                              <w:t>Robert Fitzroy – Meteorologist</w:t>
                            </w:r>
                          </w:p>
                          <w:p w:rsidR="00917C70" w:rsidRDefault="00917C70" w:rsidP="007C3B9D">
                            <w:pPr>
                              <w:rPr>
                                <w:rFonts w:ascii="Comic Sans MS" w:hAnsi="Comic Sans MS"/>
                                <w:b/>
                                <w:sz w:val="24"/>
                                <w:u w:val="single"/>
                              </w:rPr>
                            </w:pPr>
                            <w:bookmarkStart w:id="0" w:name="_GoBack"/>
                            <w:bookmarkEnd w:id="0"/>
                          </w:p>
                          <w:p w:rsidR="00917C70" w:rsidRPr="006B10E0" w:rsidRDefault="00917C70" w:rsidP="007C3B9D">
                            <w:pPr>
                              <w:rPr>
                                <w:rFonts w:ascii="Comic Sans MS" w:hAnsi="Comic Sans MS"/>
                                <w:b/>
                                <w:sz w:val="24"/>
                                <w:u w:val="single"/>
                              </w:rPr>
                            </w:pPr>
                          </w:p>
                          <w:p w:rsidR="00D04BA1" w:rsidRPr="00D15C53" w:rsidRDefault="00D04BA1" w:rsidP="00D15C53">
                            <w:pPr>
                              <w:rPr>
                                <w:rFonts w:ascii="Arial" w:hAnsi="Arial" w:cs="Arial"/>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16B654" id="_x0000_t202" coordsize="21600,21600" o:spt="202" path="m,l,21600r21600,l21600,xe">
                <v:stroke joinstyle="miter"/>
                <v:path gradientshapeok="t" o:connecttype="rect"/>
              </v:shapetype>
              <v:shape id="Text Box 2" o:spid="_x0000_s1026" type="#_x0000_t202" style="position:absolute;left:0;text-align:left;margin-left:127.2pt;margin-top:9pt;width:178.4pt;height:131.2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" strokecolor="black [3213]" strokeweight="1.5pt">
                <v:textbox>
                  <w:txbxContent>
                    <w:p w:rsidR="007C3B9D" w:rsidRDefault="007C3B9D" w:rsidP="007C3B9D">
                      <w:pPr>
                        <w:rPr>
                          <w:rFonts w:ascii="Comic Sans MS" w:hAnsi="Comic Sans MS"/>
                          <w:b/>
                          <w:sz w:val="24"/>
                          <w:u w:val="single"/>
                        </w:rPr>
                      </w:pPr>
                      <w:r w:rsidRPr="006B10E0">
                        <w:rPr>
                          <w:rFonts w:ascii="Comic Sans MS" w:hAnsi="Comic Sans MS"/>
                          <w:b/>
                          <w:sz w:val="24"/>
                          <w:u w:val="single"/>
                        </w:rPr>
                        <w:t xml:space="preserve">Key </w:t>
                      </w:r>
                      <w:r w:rsidR="00B52913" w:rsidRPr="006B10E0">
                        <w:rPr>
                          <w:rFonts w:ascii="Comic Sans MS" w:hAnsi="Comic Sans MS"/>
                          <w:b/>
                          <w:sz w:val="24"/>
                          <w:u w:val="single"/>
                        </w:rPr>
                        <w:t>Individual</w:t>
                      </w:r>
                    </w:p>
                    <w:p w:rsidR="00917C70" w:rsidRDefault="00917C70" w:rsidP="007C3B9D">
                      <w:pPr>
                        <w:rPr>
                          <w:rFonts w:ascii="Comic Sans MS" w:hAnsi="Comic Sans MS"/>
                          <w:b/>
                          <w:sz w:val="24"/>
                          <w:u w:val="single"/>
                        </w:rPr>
                      </w:pPr>
                      <w:r>
                        <w:rPr>
                          <w:rFonts w:ascii="Comic Sans MS" w:hAnsi="Comic Sans MS"/>
                          <w:b/>
                          <w:sz w:val="24"/>
                          <w:u w:val="single"/>
                        </w:rPr>
                        <w:t>Robert Fitzroy – Meteorologist</w:t>
                      </w:r>
                    </w:p>
                    <w:p w:rsidR="00917C70" w:rsidRDefault="00917C70" w:rsidP="007C3B9D">
                      <w:pPr>
                        <w:rPr>
                          <w:rFonts w:ascii="Comic Sans MS" w:hAnsi="Comic Sans MS"/>
                          <w:b/>
                          <w:sz w:val="24"/>
                          <w:u w:val="single"/>
                        </w:rPr>
                      </w:pPr>
                      <w:bookmarkStart w:id="1" w:name="_GoBack"/>
                      <w:bookmarkEnd w:id="1"/>
                    </w:p>
                    <w:p w:rsidR="00917C70" w:rsidRPr="006B10E0" w:rsidRDefault="00917C70" w:rsidP="007C3B9D">
                      <w:pPr>
                        <w:rPr>
                          <w:rFonts w:ascii="Comic Sans MS" w:hAnsi="Comic Sans MS"/>
                          <w:b/>
                          <w:sz w:val="24"/>
                          <w:u w:val="single"/>
                        </w:rPr>
                      </w:pPr>
                    </w:p>
                    <w:p w:rsidR="00D04BA1" w:rsidRPr="00D15C53" w:rsidRDefault="00D04BA1" w:rsidP="00D15C53">
                      <w:pPr>
                        <w:rPr>
                          <w:rFonts w:ascii="Arial" w:hAnsi="Arial" w:cs="Arial"/>
                          <w:sz w:val="21"/>
                          <w:szCs w:val="21"/>
                        </w:rPr>
                      </w:pPr>
                    </w:p>
                  </w:txbxContent>
                </v:textbox>
                <w10:wrap type="square" anchorx="margin"/>
              </v:shape>
            </w:pict>
          </mc:Fallback>
        </mc:AlternateContent>
      </w:r>
      <w:r>
        <w:rPr>
          <w:noProof/>
          <w:lang w:eastAsia="en-GB"/>
        </w:rPr>
        <mc:AlternateContent>
          <mc:Choice Requires="wpg">
            <w:drawing>
              <wp:anchor distT="0" distB="0" distL="114300" distR="114300" simplePos="0" relativeHeight="251665408" behindDoc="0" locked="0" layoutInCell="1" allowOverlap="1">
                <wp:simplePos x="0" y="0"/>
                <wp:positionH relativeFrom="margin">
                  <wp:align>left</wp:align>
                </wp:positionH>
                <wp:positionV relativeFrom="paragraph">
                  <wp:posOffset>1190625</wp:posOffset>
                </wp:positionV>
                <wp:extent cx="4758690" cy="1211580"/>
                <wp:effectExtent l="0" t="0" r="41910" b="7620"/>
                <wp:wrapNone/>
                <wp:docPr id="13" name="Group 13"/>
                <wp:cNvGraphicFramePr/>
                <a:graphic xmlns:a="http://schemas.openxmlformats.org/drawingml/2006/main">
                  <a:graphicData uri="http://schemas.microsoft.com/office/word/2010/wordprocessingGroup">
                    <wpg:wgp>
                      <wpg:cNvGrpSpPr/>
                      <wpg:grpSpPr>
                        <a:xfrm>
                          <a:off x="0" y="0"/>
                          <a:ext cx="4758690" cy="1211580"/>
                          <a:chOff x="0" y="0"/>
                          <a:chExt cx="4758955" cy="1211580"/>
                        </a:xfrm>
                      </wpg:grpSpPr>
                      <wps:wsp>
                        <wps:cNvPr id="2" name="Pentagon 2"/>
                        <wps:cNvSpPr/>
                        <wps:spPr>
                          <a:xfrm>
                            <a:off x="38100" y="47625"/>
                            <a:ext cx="4720855" cy="1127051"/>
                          </a:xfrm>
                          <a:prstGeom prst="homePlate">
                            <a:avLst/>
                          </a:prstGeom>
                          <a:solidFill>
                            <a:srgbClr val="F3FF85"/>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2"/>
                        <wps:cNvSpPr txBox="1">
                          <a:spLocks noChangeArrowheads="1"/>
                        </wps:cNvSpPr>
                        <wps:spPr bwMode="auto">
                          <a:xfrm>
                            <a:off x="0" y="0"/>
                            <a:ext cx="4231640" cy="1211580"/>
                          </a:xfrm>
                          <a:prstGeom prst="rect">
                            <a:avLst/>
                          </a:prstGeom>
                          <a:noFill/>
                          <a:ln w="9525">
                            <a:noFill/>
                            <a:miter lim="800000"/>
                            <a:headEnd/>
                            <a:tailEnd/>
                          </a:ln>
                        </wps:spPr>
                        <wps:txbx>
                          <w:txbxContent>
                            <w:p w:rsidR="00D42719" w:rsidRPr="006B10E0" w:rsidRDefault="009873FF" w:rsidP="00D42719">
                              <w:pPr>
                                <w:spacing w:after="0" w:line="240" w:lineRule="auto"/>
                                <w:rPr>
                                  <w:rFonts w:ascii="Comic Sans MS" w:hAnsi="Comic Sans MS"/>
                                  <w:b/>
                                  <w:sz w:val="24"/>
                                  <w:u w:val="single"/>
                                </w:rPr>
                              </w:pPr>
                              <w:r>
                                <w:rPr>
                                  <w:rFonts w:ascii="Comic Sans MS" w:hAnsi="Comic Sans MS"/>
                                  <w:b/>
                                  <w:sz w:val="24"/>
                                  <w:u w:val="single"/>
                                </w:rPr>
                                <w:t>Subject Specific Skills</w:t>
                              </w:r>
                            </w:p>
                            <w:p w:rsidR="00917C70" w:rsidRPr="00917C70" w:rsidRDefault="00917C70" w:rsidP="00D9719A">
                              <w:pPr>
                                <w:pStyle w:val="p1List"/>
                                <w:numPr>
                                  <w:ilvl w:val="0"/>
                                  <w:numId w:val="6"/>
                                </w:numPr>
                                <w:rPr>
                                  <w:color w:val="auto"/>
                                  <w:sz w:val="18"/>
                                  <w:szCs w:val="18"/>
                                </w:rPr>
                              </w:pPr>
                              <w:r w:rsidRPr="00917C70">
                                <w:rPr>
                                  <w:rFonts w:asciiTheme="minorHAnsi" w:hAnsiTheme="minorHAnsi" w:cstheme="minorHAnsi"/>
                                  <w:color w:val="auto"/>
                                  <w:sz w:val="18"/>
                                  <w:szCs w:val="18"/>
                                </w:rPr>
                                <w:t>Name and locate the world’s seven continents and five oceans.</w:t>
                              </w:r>
                            </w:p>
                            <w:p w:rsidR="002C2478" w:rsidRPr="00917C70" w:rsidRDefault="002C2478" w:rsidP="00D9719A">
                              <w:pPr>
                                <w:pStyle w:val="p1List"/>
                                <w:numPr>
                                  <w:ilvl w:val="0"/>
                                  <w:numId w:val="6"/>
                                </w:numPr>
                                <w:rPr>
                                  <w:color w:val="auto"/>
                                  <w:sz w:val="18"/>
                                  <w:szCs w:val="18"/>
                                </w:rPr>
                              </w:pPr>
                              <w:r w:rsidRPr="00917C70">
                                <w:rPr>
                                  <w:color w:val="auto"/>
                                  <w:sz w:val="18"/>
                                  <w:szCs w:val="18"/>
                                </w:rPr>
                                <w:t xml:space="preserve">Use </w:t>
                              </w:r>
                              <w:r w:rsidR="00917C70" w:rsidRPr="00917C70">
                                <w:rPr>
                                  <w:color w:val="auto"/>
                                  <w:sz w:val="18"/>
                                  <w:szCs w:val="18"/>
                                </w:rPr>
                                <w:t>basic geographical vocabulary to refer to key physical and human features</w:t>
                              </w:r>
                              <w:r w:rsidRPr="00917C70">
                                <w:rPr>
                                  <w:color w:val="auto"/>
                                  <w:sz w:val="18"/>
                                  <w:szCs w:val="18"/>
                                </w:rPr>
                                <w:t>.</w:t>
                              </w:r>
                            </w:p>
                            <w:p w:rsidR="00917C70" w:rsidRPr="00917C70" w:rsidRDefault="00917C70" w:rsidP="00D9719A">
                              <w:pPr>
                                <w:pStyle w:val="p1List"/>
                                <w:numPr>
                                  <w:ilvl w:val="0"/>
                                  <w:numId w:val="6"/>
                                </w:numPr>
                                <w:rPr>
                                  <w:color w:val="auto"/>
                                  <w:sz w:val="18"/>
                                  <w:szCs w:val="18"/>
                                </w:rPr>
                              </w:pPr>
                              <w:r w:rsidRPr="00917C70">
                                <w:rPr>
                                  <w:color w:val="auto"/>
                                  <w:sz w:val="18"/>
                                  <w:szCs w:val="18"/>
                                </w:rPr>
                                <w:t>Use world maps, atlases and globes to locate continents and oceans.</w:t>
                              </w:r>
                            </w:p>
                            <w:p w:rsidR="00917C70" w:rsidRPr="00917C70" w:rsidRDefault="00917C70" w:rsidP="00D9719A">
                              <w:pPr>
                                <w:pStyle w:val="p1List"/>
                                <w:numPr>
                                  <w:ilvl w:val="0"/>
                                  <w:numId w:val="6"/>
                                </w:numPr>
                                <w:rPr>
                                  <w:color w:val="auto"/>
                                </w:rPr>
                              </w:pPr>
                              <w:r w:rsidRPr="00917C70">
                                <w:rPr>
                                  <w:color w:val="auto"/>
                                </w:rPr>
                                <w:t xml:space="preserve">Use simple fieldwork and observational skills to study features of environments. </w:t>
                              </w:r>
                            </w:p>
                            <w:p w:rsidR="002C2478" w:rsidRPr="002C2478" w:rsidRDefault="002C2478" w:rsidP="002C2478">
                              <w:pPr>
                                <w:pStyle w:val="ListParagraph"/>
                                <w:numPr>
                                  <w:ilvl w:val="0"/>
                                  <w:numId w:val="6"/>
                                </w:numPr>
                                <w:spacing w:after="0" w:line="240" w:lineRule="auto"/>
                                <w:rPr>
                                  <w:rFonts w:ascii="Arial" w:eastAsia="Cambria" w:hAnsi="Arial" w:cs="Arial"/>
                                  <w:sz w:val="16"/>
                                  <w:szCs w:val="16"/>
                                </w:rPr>
                              </w:pPr>
                            </w:p>
                            <w:p w:rsidR="002C2478" w:rsidRDefault="002C2478" w:rsidP="002C2478">
                              <w:pPr>
                                <w:spacing w:after="0" w:line="240" w:lineRule="auto"/>
                                <w:ind w:left="227" w:hanging="227"/>
                                <w:contextualSpacing/>
                                <w:rPr>
                                  <w:rFonts w:ascii="Arial" w:eastAsia="Cambria" w:hAnsi="Arial" w:cs="Arial"/>
                                  <w:sz w:val="16"/>
                                  <w:szCs w:val="16"/>
                                </w:rPr>
                              </w:pPr>
                            </w:p>
                            <w:p w:rsidR="002C2478" w:rsidRPr="00770FDA" w:rsidRDefault="002C2478" w:rsidP="002C2478">
                              <w:pPr>
                                <w:spacing w:after="0" w:line="240" w:lineRule="auto"/>
                                <w:contextualSpacing/>
                                <w:rPr>
                                  <w:sz w:val="16"/>
                                  <w:szCs w:val="16"/>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 13" o:spid="_x0000_s1027" style="position:absolute;left:0;text-align:left;margin-left:0;margin-top:93.75pt;width:374.7pt;height:95.4pt;z-index:251665408;mso-position-horizontal:left;mso-position-horizontal-relative:margin;mso-height-relative:margin" coordsize="47589,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 o:spid="_x0000_s1028" type="#_x0000_t15" style="position:absolute;left:381;top:476;width:47208;height:1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" adj="19022" fillcolor="#f3ff85" strokecolor="black [3213]" strokeweight="1.5pt"/>
                <v:shape id="_x0000_s1029" type="#_x0000_t202" style="position:absolute;width:42316;height:1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42719" w:rsidRPr="006B10E0" w:rsidRDefault="009873FF" w:rsidP="00D42719">
                        <w:pPr>
                          <w:spacing w:after="0" w:line="240" w:lineRule="auto"/>
                          <w:rPr>
                            <w:rFonts w:ascii="Comic Sans MS" w:hAnsi="Comic Sans MS"/>
                            <w:b/>
                            <w:sz w:val="24"/>
                            <w:u w:val="single"/>
                          </w:rPr>
                        </w:pPr>
                        <w:r>
                          <w:rPr>
                            <w:rFonts w:ascii="Comic Sans MS" w:hAnsi="Comic Sans MS"/>
                            <w:b/>
                            <w:sz w:val="24"/>
                            <w:u w:val="single"/>
                          </w:rPr>
                          <w:t>Subject Specific Skills</w:t>
                        </w:r>
                      </w:p>
                      <w:p w:rsidR="00917C70" w:rsidRPr="00917C70" w:rsidRDefault="00917C70" w:rsidP="00D9719A">
                        <w:pPr>
                          <w:pStyle w:val="p1List"/>
                          <w:numPr>
                            <w:ilvl w:val="0"/>
                            <w:numId w:val="6"/>
                          </w:numPr>
                          <w:rPr>
                            <w:color w:val="auto"/>
                            <w:sz w:val="18"/>
                            <w:szCs w:val="18"/>
                          </w:rPr>
                        </w:pPr>
                        <w:r w:rsidRPr="00917C70">
                          <w:rPr>
                            <w:rFonts w:asciiTheme="minorHAnsi" w:hAnsiTheme="minorHAnsi" w:cstheme="minorHAnsi"/>
                            <w:color w:val="auto"/>
                            <w:sz w:val="18"/>
                            <w:szCs w:val="18"/>
                          </w:rPr>
                          <w:t>Name and locate the world’s seven continents and five oceans.</w:t>
                        </w:r>
                      </w:p>
                      <w:p w:rsidR="002C2478" w:rsidRPr="00917C70" w:rsidRDefault="002C2478" w:rsidP="00D9719A">
                        <w:pPr>
                          <w:pStyle w:val="p1List"/>
                          <w:numPr>
                            <w:ilvl w:val="0"/>
                            <w:numId w:val="6"/>
                          </w:numPr>
                          <w:rPr>
                            <w:color w:val="auto"/>
                            <w:sz w:val="18"/>
                            <w:szCs w:val="18"/>
                          </w:rPr>
                        </w:pPr>
                        <w:r w:rsidRPr="00917C70">
                          <w:rPr>
                            <w:color w:val="auto"/>
                            <w:sz w:val="18"/>
                            <w:szCs w:val="18"/>
                          </w:rPr>
                          <w:t xml:space="preserve">Use </w:t>
                        </w:r>
                        <w:r w:rsidR="00917C70" w:rsidRPr="00917C70">
                          <w:rPr>
                            <w:color w:val="auto"/>
                            <w:sz w:val="18"/>
                            <w:szCs w:val="18"/>
                          </w:rPr>
                          <w:t>basic geographical vocabulary to refer to key physical and human features</w:t>
                        </w:r>
                        <w:r w:rsidRPr="00917C70">
                          <w:rPr>
                            <w:color w:val="auto"/>
                            <w:sz w:val="18"/>
                            <w:szCs w:val="18"/>
                          </w:rPr>
                          <w:t>.</w:t>
                        </w:r>
                      </w:p>
                      <w:p w:rsidR="00917C70" w:rsidRPr="00917C70" w:rsidRDefault="00917C70" w:rsidP="00D9719A">
                        <w:pPr>
                          <w:pStyle w:val="p1List"/>
                          <w:numPr>
                            <w:ilvl w:val="0"/>
                            <w:numId w:val="6"/>
                          </w:numPr>
                          <w:rPr>
                            <w:color w:val="auto"/>
                            <w:sz w:val="18"/>
                            <w:szCs w:val="18"/>
                          </w:rPr>
                        </w:pPr>
                        <w:r w:rsidRPr="00917C70">
                          <w:rPr>
                            <w:color w:val="auto"/>
                            <w:sz w:val="18"/>
                            <w:szCs w:val="18"/>
                          </w:rPr>
                          <w:t>Use world maps, atlases and globes to locate continents and oceans.</w:t>
                        </w:r>
                      </w:p>
                      <w:p w:rsidR="00917C70" w:rsidRPr="00917C70" w:rsidRDefault="00917C70" w:rsidP="00D9719A">
                        <w:pPr>
                          <w:pStyle w:val="p1List"/>
                          <w:numPr>
                            <w:ilvl w:val="0"/>
                            <w:numId w:val="6"/>
                          </w:numPr>
                          <w:rPr>
                            <w:color w:val="auto"/>
                          </w:rPr>
                        </w:pPr>
                        <w:r w:rsidRPr="00917C70">
                          <w:rPr>
                            <w:color w:val="auto"/>
                          </w:rPr>
                          <w:t xml:space="preserve">Use simple fieldwork and observational skills to study features of environments. </w:t>
                        </w:r>
                      </w:p>
                      <w:p w:rsidR="002C2478" w:rsidRPr="002C2478" w:rsidRDefault="002C2478" w:rsidP="002C2478">
                        <w:pPr>
                          <w:pStyle w:val="ListParagraph"/>
                          <w:numPr>
                            <w:ilvl w:val="0"/>
                            <w:numId w:val="6"/>
                          </w:numPr>
                          <w:spacing w:after="0" w:line="240" w:lineRule="auto"/>
                          <w:rPr>
                            <w:rFonts w:ascii="Arial" w:eastAsia="Cambria" w:hAnsi="Arial" w:cs="Arial"/>
                            <w:sz w:val="16"/>
                            <w:szCs w:val="16"/>
                          </w:rPr>
                        </w:pPr>
                      </w:p>
                      <w:p w:rsidR="002C2478" w:rsidRDefault="002C2478" w:rsidP="002C2478">
                        <w:pPr>
                          <w:spacing w:after="0" w:line="240" w:lineRule="auto"/>
                          <w:ind w:left="227" w:hanging="227"/>
                          <w:contextualSpacing/>
                          <w:rPr>
                            <w:rFonts w:ascii="Arial" w:eastAsia="Cambria" w:hAnsi="Arial" w:cs="Arial"/>
                            <w:sz w:val="16"/>
                            <w:szCs w:val="16"/>
                          </w:rPr>
                        </w:pPr>
                      </w:p>
                      <w:p w:rsidR="002C2478" w:rsidRPr="00770FDA" w:rsidRDefault="002C2478" w:rsidP="002C2478">
                        <w:pPr>
                          <w:spacing w:after="0" w:line="240" w:lineRule="auto"/>
                          <w:contextualSpacing/>
                          <w:rPr>
                            <w:sz w:val="16"/>
                            <w:szCs w:val="16"/>
                          </w:rPr>
                        </w:pPr>
                      </w:p>
                    </w:txbxContent>
                  </v:textbox>
                </v:shape>
                <w10:wrap anchorx="margin"/>
              </v:group>
            </w:pict>
          </mc:Fallback>
        </mc:AlternateContent>
      </w:r>
      <w:r>
        <w:rPr>
          <w:noProof/>
          <w:lang w:eastAsia="en-GB"/>
        </w:rPr>
        <mc:AlternateContent>
          <mc:Choice Requires="wps">
            <w:drawing>
              <wp:anchor distT="45720" distB="45720" distL="114300" distR="114300" simplePos="0" relativeHeight="251676672" behindDoc="0" locked="0" layoutInCell="1" allowOverlap="1" wp14:anchorId="7D4CC35D" wp14:editId="04EFC365">
                <wp:simplePos x="0" y="0"/>
                <wp:positionH relativeFrom="margin">
                  <wp:align>right</wp:align>
                </wp:positionH>
                <wp:positionV relativeFrom="paragraph">
                  <wp:posOffset>3506470</wp:posOffset>
                </wp:positionV>
                <wp:extent cx="4728210" cy="2752725"/>
                <wp:effectExtent l="95250" t="114300" r="110490" b="1428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210" cy="2752725"/>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7C3B9D" w:rsidRPr="006B10E0" w:rsidRDefault="00B52913" w:rsidP="007C3B9D">
                            <w:pPr>
                              <w:rPr>
                                <w:rFonts w:ascii="Comic Sans MS" w:hAnsi="Comic Sans MS"/>
                                <w:b/>
                                <w:sz w:val="24"/>
                                <w:u w:val="single"/>
                              </w:rPr>
                            </w:pPr>
                            <w:r w:rsidRPr="006B10E0">
                              <w:rPr>
                                <w:rFonts w:ascii="Comic Sans MS" w:hAnsi="Comic Sans MS"/>
                                <w:b/>
                                <w:sz w:val="24"/>
                                <w:u w:val="single"/>
                              </w:rPr>
                              <w:t>Key</w:t>
                            </w:r>
                            <w:r w:rsidR="007C3B9D" w:rsidRPr="006B10E0">
                              <w:rPr>
                                <w:rFonts w:ascii="Comic Sans MS" w:hAnsi="Comic Sans MS"/>
                                <w:b/>
                                <w:sz w:val="24"/>
                                <w:u w:val="single"/>
                              </w:rPr>
                              <w:t xml:space="preserve"> Knowledge</w:t>
                            </w:r>
                          </w:p>
                          <w:p w:rsidR="007C3B9D" w:rsidRPr="002C2478" w:rsidRDefault="00770FDA" w:rsidP="00AC37B6">
                            <w:pPr>
                              <w:pStyle w:val="LOsbullets"/>
                              <w:rPr>
                                <w:rFonts w:asciiTheme="minorHAnsi" w:hAnsiTheme="minorHAnsi" w:cstheme="minorHAnsi"/>
                                <w:sz w:val="28"/>
                                <w:szCs w:val="28"/>
                              </w:rPr>
                            </w:pPr>
                            <w:r w:rsidRPr="00770FDA">
                              <w:rPr>
                                <w:b/>
                                <w:color w:val="auto"/>
                              </w:rPr>
                              <w:t xml:space="preserve"> </w:t>
                            </w:r>
                            <w:r w:rsidR="00917C70">
                              <w:rPr>
                                <w:rFonts w:asciiTheme="minorHAnsi" w:hAnsiTheme="minorHAnsi" w:cstheme="minorHAnsi"/>
                                <w:color w:val="auto"/>
                                <w:sz w:val="28"/>
                                <w:szCs w:val="28"/>
                              </w:rPr>
                              <w:t>Compare and contrast the environments of the Sahara Desert and Antarctica.</w:t>
                            </w:r>
                          </w:p>
                          <w:p w:rsidR="00770FDA" w:rsidRPr="007C3B9D" w:rsidRDefault="00770FDA" w:rsidP="00770FDA">
                            <w:pPr>
                              <w:rPr>
                                <w:rFonts w:ascii="Comic Sans MS" w:hAnsi="Comic Sans MS"/>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CC35D" id="_x0000_s1030" type="#_x0000_t202" style="position:absolute;left:0;text-align:left;margin-left:321.1pt;margin-top:276.1pt;width:372.3pt;height:216.7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" strokecolor="black [3213]" strokeweight="1.5pt">
                <v:textbox>
                  <w:txbxContent>
                    <w:p w:rsidR="007C3B9D" w:rsidRPr="006B10E0" w:rsidRDefault="00B52913" w:rsidP="007C3B9D">
                      <w:pPr>
                        <w:rPr>
                          <w:rFonts w:ascii="Comic Sans MS" w:hAnsi="Comic Sans MS"/>
                          <w:b/>
                          <w:sz w:val="24"/>
                          <w:u w:val="single"/>
                        </w:rPr>
                      </w:pPr>
                      <w:r w:rsidRPr="006B10E0">
                        <w:rPr>
                          <w:rFonts w:ascii="Comic Sans MS" w:hAnsi="Comic Sans MS"/>
                          <w:b/>
                          <w:sz w:val="24"/>
                          <w:u w:val="single"/>
                        </w:rPr>
                        <w:t>Key</w:t>
                      </w:r>
                      <w:r w:rsidR="007C3B9D" w:rsidRPr="006B10E0">
                        <w:rPr>
                          <w:rFonts w:ascii="Comic Sans MS" w:hAnsi="Comic Sans MS"/>
                          <w:b/>
                          <w:sz w:val="24"/>
                          <w:u w:val="single"/>
                        </w:rPr>
                        <w:t xml:space="preserve"> Knowledge</w:t>
                      </w:r>
                    </w:p>
                    <w:p w:rsidR="007C3B9D" w:rsidRPr="002C2478" w:rsidRDefault="00770FDA" w:rsidP="00AC37B6">
                      <w:pPr>
                        <w:pStyle w:val="LOsbullets"/>
                        <w:rPr>
                          <w:rFonts w:asciiTheme="minorHAnsi" w:hAnsiTheme="minorHAnsi" w:cstheme="minorHAnsi"/>
                          <w:sz w:val="28"/>
                          <w:szCs w:val="28"/>
                        </w:rPr>
                      </w:pPr>
                      <w:r w:rsidRPr="00770FDA">
                        <w:rPr>
                          <w:b/>
                          <w:color w:val="auto"/>
                        </w:rPr>
                        <w:t xml:space="preserve"> </w:t>
                      </w:r>
                      <w:r w:rsidR="00917C70">
                        <w:rPr>
                          <w:rFonts w:asciiTheme="minorHAnsi" w:hAnsiTheme="minorHAnsi" w:cstheme="minorHAnsi"/>
                          <w:color w:val="auto"/>
                          <w:sz w:val="28"/>
                          <w:szCs w:val="28"/>
                        </w:rPr>
                        <w:t>Compare and contrast the environments of the Sahara Desert and Antarctica.</w:t>
                      </w:r>
                    </w:p>
                    <w:p w:rsidR="00770FDA" w:rsidRPr="007C3B9D" w:rsidRDefault="00770FDA" w:rsidP="00770FDA">
                      <w:pPr>
                        <w:rPr>
                          <w:rFonts w:ascii="Comic Sans MS" w:hAnsi="Comic Sans MS"/>
                          <w:sz w:val="24"/>
                        </w:rPr>
                      </w:pP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70528" behindDoc="0" locked="0" layoutInCell="1" allowOverlap="1">
                <wp:simplePos x="0" y="0"/>
                <wp:positionH relativeFrom="margin">
                  <wp:posOffset>5067300</wp:posOffset>
                </wp:positionH>
                <wp:positionV relativeFrom="paragraph">
                  <wp:posOffset>114300</wp:posOffset>
                </wp:positionV>
                <wp:extent cx="2132330" cy="2028825"/>
                <wp:effectExtent l="95250" t="114300" r="115570" b="1428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330" cy="2028825"/>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7C3B9D" w:rsidRPr="006B10E0" w:rsidRDefault="007C3B9D">
                            <w:pPr>
                              <w:rPr>
                                <w:rFonts w:ascii="Comic Sans MS" w:hAnsi="Comic Sans MS"/>
                                <w:b/>
                                <w:sz w:val="24"/>
                                <w:u w:val="single"/>
                              </w:rPr>
                            </w:pPr>
                            <w:r w:rsidRPr="006B10E0">
                              <w:rPr>
                                <w:rFonts w:ascii="Comic Sans MS" w:hAnsi="Comic Sans MS"/>
                                <w:b/>
                                <w:sz w:val="24"/>
                                <w:u w:val="single"/>
                              </w:rPr>
                              <w:t>Key Vocabulary</w:t>
                            </w:r>
                          </w:p>
                          <w:p w:rsidR="00D04BA1" w:rsidRPr="00AC37B6" w:rsidRDefault="00917C70">
                            <w:pPr>
                              <w:rPr>
                                <w:sz w:val="24"/>
                                <w:szCs w:val="24"/>
                              </w:rPr>
                            </w:pPr>
                            <w:r>
                              <w:rPr>
                                <w:sz w:val="24"/>
                                <w:szCs w:val="24"/>
                              </w:rPr>
                              <w:t xml:space="preserve">Weather, rainfall, temperature, sunshine, wind, fog, snow, tornado, drought, cloud, thermometer, rain gauge, season, Equator, north pole, south pole, desert, continent, ocean, Sahara, Antarctica.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99pt;margin-top:9pt;width:167.9pt;height:159.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" strokecolor="black [3213]" strokeweight="1.5pt">
                <v:textbox>
                  <w:txbxContent>
                    <w:p w:rsidR="007C3B9D" w:rsidRPr="006B10E0" w:rsidRDefault="007C3B9D">
                      <w:pPr>
                        <w:rPr>
                          <w:rFonts w:ascii="Comic Sans MS" w:hAnsi="Comic Sans MS"/>
                          <w:b/>
                          <w:sz w:val="24"/>
                          <w:u w:val="single"/>
                        </w:rPr>
                      </w:pPr>
                      <w:r w:rsidRPr="006B10E0">
                        <w:rPr>
                          <w:rFonts w:ascii="Comic Sans MS" w:hAnsi="Comic Sans MS"/>
                          <w:b/>
                          <w:sz w:val="24"/>
                          <w:u w:val="single"/>
                        </w:rPr>
                        <w:t>Key Vocabulary</w:t>
                      </w:r>
                    </w:p>
                    <w:p w:rsidR="00D04BA1" w:rsidRPr="00AC37B6" w:rsidRDefault="00917C70">
                      <w:pPr>
                        <w:rPr>
                          <w:sz w:val="24"/>
                          <w:szCs w:val="24"/>
                        </w:rPr>
                      </w:pPr>
                      <w:r>
                        <w:rPr>
                          <w:sz w:val="24"/>
                          <w:szCs w:val="24"/>
                        </w:rPr>
                        <w:t xml:space="preserve">Weather, rainfall, temperature, sunshine, wind, fog, snow, tornado, drought, cloud, thermometer, rain gauge, season, Equator, north pole, south pole, desert, continent, ocean, Sahara, Antarctica. </w:t>
                      </w:r>
                    </w:p>
                  </w:txbxContent>
                </v:textbox>
                <w10:wrap type="square" anchorx="margin"/>
              </v:shape>
            </w:pict>
          </mc:Fallback>
        </mc:AlternateContent>
      </w:r>
      <w:r w:rsidR="00D04BA1">
        <w:rPr>
          <w:noProof/>
          <w:lang w:eastAsia="en-GB"/>
        </w:rPr>
        <mc:AlternateContent>
          <mc:Choice Requires="wps">
            <w:drawing>
              <wp:inline distT="0" distB="0" distL="0" distR="0" wp14:anchorId="07A5C1F5" wp14:editId="227D977B">
                <wp:extent cx="523875" cy="304800"/>
                <wp:effectExtent l="0" t="0" r="0" b="0"/>
                <wp:docPr id="15" name="AutoShape 4" descr="Sultan of Brune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38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BA1" w:rsidRPr="00D04BA1" w:rsidRDefault="00D04BA1" w:rsidP="00AC37B6">
                            <w:pPr>
                              <w:rPr>
                                <w:sz w:val="28"/>
                                <w:szCs w:val="28"/>
                              </w:rPr>
                            </w:pPr>
                            <w:r w:rsidRPr="00D04BA1">
                              <w:rPr>
                                <w:sz w:val="28"/>
                                <w:szCs w:val="28"/>
                              </w:rPr>
                              <w:t xml:space="preserve"> 2022</w:t>
                            </w:r>
                          </w:p>
                        </w:txbxContent>
                      </wps:txbx>
                      <wps:bodyPr rot="0" vert="horz" wrap="square" lIns="91440" tIns="45720" rIns="91440" bIns="45720" anchor="t" anchorCtr="0" upright="1">
                        <a:noAutofit/>
                      </wps:bodyPr>
                    </wps:wsp>
                  </a:graphicData>
                </a:graphic>
              </wp:inline>
            </w:drawing>
          </mc:Choice>
          <mc:Fallback>
            <w:pict>
              <v:rect w14:anchorId="07A5C1F5" id="AutoShape 4" o:spid="_x0000_s1032" alt="Sultan of Brunei" style="width:41.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" filled="f" stroked="f">
                <o:lock v:ext="edit" aspectratio="t"/>
                <v:textbox>
                  <w:txbxContent>
                    <w:p w:rsidR="00D04BA1" w:rsidRPr="00D04BA1" w:rsidRDefault="00D04BA1" w:rsidP="00AC37B6">
                      <w:pPr>
                        <w:rPr>
                          <w:sz w:val="28"/>
                          <w:szCs w:val="28"/>
                        </w:rPr>
                      </w:pPr>
                      <w:r w:rsidRPr="00D04BA1">
                        <w:rPr>
                          <w:sz w:val="28"/>
                          <w:szCs w:val="28"/>
                        </w:rPr>
                        <w:t xml:space="preserve"> 2022</w:t>
                      </w:r>
                    </w:p>
                  </w:txbxContent>
                </v:textbox>
                <w10:anchorlock/>
              </v:rect>
            </w:pict>
          </mc:Fallback>
        </mc:AlternateContent>
      </w:r>
      <w:r w:rsidR="00D04BA1">
        <w:rPr>
          <w:noProof/>
          <w:lang w:eastAsia="en-GB"/>
        </w:rPr>
        <mc:AlternateContent>
          <mc:Choice Requires="wps">
            <w:drawing>
              <wp:inline distT="0" distB="0" distL="0" distR="0" wp14:anchorId="7368F2C4" wp14:editId="5AFD6353">
                <wp:extent cx="304800" cy="304800"/>
                <wp:effectExtent l="0" t="0" r="0" b="0"/>
                <wp:docPr id="16" name="AutoShape 5" descr="Sultan of Brune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8AD45E" id="AutoShape 5" o:spid="_x0000_s1026" alt="Sultan of Brune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KOt&#10;ti3DAgAA0Q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2C2478">
        <w:rPr>
          <w:noProof/>
          <w:lang w:eastAsia="en-GB"/>
        </w:rPr>
        <w:t xml:space="preserve"> </w:t>
      </w:r>
      <w:r>
        <w:rPr>
          <w:noProof/>
          <w:lang w:eastAsia="en-GB"/>
        </w:rPr>
        <mc:AlternateContent>
          <mc:Choice Requires="wps">
            <w:drawing>
              <wp:inline distT="0" distB="0" distL="0" distR="0" wp14:anchorId="7D7342EB" wp14:editId="3F359EDC">
                <wp:extent cx="304800" cy="304800"/>
                <wp:effectExtent l="0" t="0" r="0" b="0"/>
                <wp:docPr id="19" name="AutoShape 1" descr="Sultan of Brunei | The Fincher Fil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C93E0C" id="AutoShape 1" o:spid="_x0000_s1026" alt="Sultan of Brunei | The Fincher Fil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DtJ0N3SAgAA5QUAAA4AAAAAAAAAAAAAAAAALgIAAGRycy9lMm9Eb2MueG1s&#10;UEsBAi0AFAAGAAgAAAAhAEyg6SzYAAAAAwEAAA8AAAAAAAAAAAAAAAAALAUAAGRycy9kb3ducmV2&#10;LnhtbFBLBQYAAAAABAAEAPMAAAAxBgAAAAA=&#10;" filled="f" stroked="f">
                <o:lock v:ext="edit" aspectratio="t"/>
                <w10:anchorlock/>
              </v:rect>
            </w:pict>
          </mc:Fallback>
        </mc:AlternateContent>
      </w:r>
      <w:r w:rsidRPr="002C2478">
        <w:rPr>
          <w:noProof/>
          <w:lang w:eastAsia="en-GB"/>
        </w:rPr>
        <w:t xml:space="preserve"> </w:t>
      </w:r>
      <w:r>
        <w:rPr>
          <w:noProof/>
          <w:lang w:eastAsia="en-GB"/>
        </w:rPr>
        <mc:AlternateContent>
          <mc:Choice Requires="wps">
            <w:drawing>
              <wp:inline distT="0" distB="0" distL="0" distR="0" wp14:anchorId="1CED5A89" wp14:editId="528450A3">
                <wp:extent cx="304800" cy="304800"/>
                <wp:effectExtent l="0" t="0" r="0" b="0"/>
                <wp:docPr id="20" name="AutoShape 2" descr="Sultan of Brunei | The Fincher Fil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478" w:rsidRDefault="002C2478" w:rsidP="002C2478">
                            <w:pPr>
                              <w:jc w:val="center"/>
                            </w:pPr>
                            <w:r>
                              <w:t xml:space="preserve">  </w:t>
                            </w:r>
                          </w:p>
                        </w:txbxContent>
                      </wps:txbx>
                      <wps:bodyPr rot="0" vert="horz" wrap="square" lIns="91440" tIns="45720" rIns="91440" bIns="45720" anchor="t" anchorCtr="0" upright="1">
                        <a:noAutofit/>
                      </wps:bodyPr>
                    </wps:wsp>
                  </a:graphicData>
                </a:graphic>
              </wp:inline>
            </w:drawing>
          </mc:Choice>
          <mc:Fallback>
            <w:pict>
              <v:rect w14:anchorId="1CED5A89" id="AutoShape 2" o:spid="_x0000_s1033" alt="Sultan of Brunei | The Fincher Fil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B2i74q2QIAAPcFAAAOAAAAAAAAAAAAAAAAAC4CAABkcnMvZTJv&#10;RG9jLnhtbFBLAQItABQABgAIAAAAIQBMoOks2AAAAAMBAAAPAAAAAAAAAAAAAAAAADMFAABkcnMv&#10;ZG93bnJldi54bWxQSwUGAAAAAAQABADzAAAAOAYAAAAA&#10;" filled="f" stroked="f">
                <o:lock v:ext="edit" aspectratio="t"/>
                <v:textbox>
                  <w:txbxContent>
                    <w:p w:rsidR="002C2478" w:rsidRDefault="002C2478" w:rsidP="002C2478">
                      <w:pPr>
                        <w:jc w:val="center"/>
                      </w:pPr>
                      <w:r>
                        <w:t xml:space="preserve">  </w:t>
                      </w:r>
                    </w:p>
                  </w:txbxContent>
                </v:textbox>
                <w10:anchorlock/>
              </v:rect>
            </w:pict>
          </mc:Fallback>
        </mc:AlternateContent>
      </w:r>
      <w:r w:rsidRPr="002C2478">
        <w:rPr>
          <w:noProof/>
          <w:lang w:eastAsia="en-GB"/>
        </w:rPr>
        <w:t xml:space="preserve"> </w:t>
      </w:r>
      <w:r>
        <w:rPr>
          <w:noProof/>
          <w:lang w:eastAsia="en-GB"/>
        </w:rPr>
        <mc:AlternateContent>
          <mc:Choice Requires="wps">
            <w:drawing>
              <wp:inline distT="0" distB="0" distL="0" distR="0" wp14:anchorId="5178E7EC" wp14:editId="21F98253">
                <wp:extent cx="304800" cy="304800"/>
                <wp:effectExtent l="0" t="0" r="0" b="0"/>
                <wp:docPr id="22" name="AutoShape 1" descr="Map of Asia | Asia map, Africa map, Countries of as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38DAD8" id="AutoShape 1" o:spid="_x0000_s1026" alt="Map of Asia | Asia map, Africa map, Countries of asi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Jyo8pfYAgAA9gUAAA4AAAAAAAAAAAAAAAAALgIAAGRycy9lMm9E&#10;b2MueG1sUEsBAi0AFAAGAAgAAAAhAEyg6SzYAAAAAwEAAA8AAAAAAAAAAAAAAAAAMgUAAGRycy9k&#10;b3ducmV2LnhtbFBLBQYAAAAABAAEAPMAAAA3BgAAAAA=&#10;" filled="f" stroked="f">
                <o:lock v:ext="edit" aspectratio="t"/>
                <w10:anchorlock/>
              </v:rect>
            </w:pict>
          </mc:Fallback>
        </mc:AlternateContent>
      </w:r>
      <w:r>
        <w:rPr>
          <w:noProof/>
          <w:lang w:eastAsia="en-GB"/>
        </w:rPr>
        <w:t xml:space="preserve">   </w:t>
      </w:r>
      <w:r w:rsidR="00D04BA1">
        <w:rPr>
          <w:noProof/>
          <w:lang w:eastAsia="en-GB"/>
        </w:rPr>
        <mc:AlternateContent>
          <mc:Choice Requires="wpg">
            <w:drawing>
              <wp:anchor distT="0" distB="0" distL="114300" distR="114300" simplePos="0" relativeHeight="251659264" behindDoc="0" locked="0" layoutInCell="1" allowOverlap="1">
                <wp:simplePos x="0" y="0"/>
                <wp:positionH relativeFrom="column">
                  <wp:posOffset>723900</wp:posOffset>
                </wp:positionH>
                <wp:positionV relativeFrom="paragraph">
                  <wp:posOffset>0</wp:posOffset>
                </wp:positionV>
                <wp:extent cx="3433445" cy="1136015"/>
                <wp:effectExtent l="19050" t="0" r="33655" b="26035"/>
                <wp:wrapNone/>
                <wp:docPr id="14" name="Group 14"/>
                <wp:cNvGraphicFramePr/>
                <a:graphic xmlns:a="http://schemas.openxmlformats.org/drawingml/2006/main">
                  <a:graphicData uri="http://schemas.microsoft.com/office/word/2010/wordprocessingGroup">
                    <wpg:wgp>
                      <wpg:cNvGrpSpPr/>
                      <wpg:grpSpPr>
                        <a:xfrm>
                          <a:off x="0" y="0"/>
                          <a:ext cx="3433445" cy="1136015"/>
                          <a:chOff x="0" y="0"/>
                          <a:chExt cx="3434006" cy="1136576"/>
                        </a:xfrm>
                      </wpg:grpSpPr>
                      <wps:wsp>
                        <wps:cNvPr id="1" name="Up Ribbon 1"/>
                        <wps:cNvSpPr/>
                        <wps:spPr>
                          <a:xfrm>
                            <a:off x="0" y="9525"/>
                            <a:ext cx="3434006" cy="1127051"/>
                          </a:xfrm>
                          <a:prstGeom prst="ribbon2">
                            <a:avLst>
                              <a:gd name="adj1" fmla="val 16667"/>
                              <a:gd name="adj2" fmla="val 72222"/>
                            </a:avLst>
                          </a:prstGeom>
                          <a:solidFill>
                            <a:srgbClr val="00B05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438078" y="0"/>
                            <a:ext cx="2562225" cy="1066800"/>
                          </a:xfrm>
                          <a:prstGeom prst="rect">
                            <a:avLst/>
                          </a:prstGeom>
                          <a:noFill/>
                          <a:ln w="9525">
                            <a:noFill/>
                            <a:miter lim="800000"/>
                            <a:headEnd/>
                            <a:tailEnd/>
                          </a:ln>
                        </wps:spPr>
                        <wps:txbx>
                          <w:txbxContent>
                            <w:p w:rsidR="00D42719" w:rsidRPr="00D04BA1" w:rsidRDefault="00D42719" w:rsidP="00D42719">
                              <w:pPr>
                                <w:spacing w:after="0" w:line="240" w:lineRule="auto"/>
                                <w:jc w:val="center"/>
                                <w:rPr>
                                  <w:rFonts w:ascii="Comic Sans MS" w:hAnsi="Comic Sans MS"/>
                                  <w:b/>
                                  <w:sz w:val="20"/>
                                  <w:szCs w:val="20"/>
                                  <w:u w:val="single"/>
                                </w:rPr>
                              </w:pPr>
                              <w:r w:rsidRPr="00D04BA1">
                                <w:rPr>
                                  <w:rFonts w:ascii="Comic Sans MS" w:hAnsi="Comic Sans MS"/>
                                  <w:b/>
                                  <w:sz w:val="20"/>
                                  <w:szCs w:val="20"/>
                                  <w:u w:val="single"/>
                                </w:rPr>
                                <w:t xml:space="preserve">Year </w:t>
                              </w:r>
                              <w:r w:rsidR="00153E10" w:rsidRPr="00D04BA1">
                                <w:rPr>
                                  <w:rFonts w:ascii="Comic Sans MS" w:hAnsi="Comic Sans MS"/>
                                  <w:b/>
                                  <w:sz w:val="20"/>
                                  <w:szCs w:val="20"/>
                                  <w:u w:val="single"/>
                                </w:rPr>
                                <w:t>2</w:t>
                              </w:r>
                              <w:r w:rsidRPr="00D04BA1">
                                <w:rPr>
                                  <w:rFonts w:ascii="Comic Sans MS" w:hAnsi="Comic Sans MS"/>
                                  <w:b/>
                                  <w:sz w:val="20"/>
                                  <w:szCs w:val="20"/>
                                  <w:u w:val="single"/>
                                </w:rPr>
                                <w:t xml:space="preserve"> Geography</w:t>
                              </w:r>
                            </w:p>
                            <w:p w:rsidR="00D42719" w:rsidRPr="00D04BA1" w:rsidRDefault="00D42719" w:rsidP="00D42719">
                              <w:pPr>
                                <w:spacing w:after="0" w:line="240" w:lineRule="auto"/>
                                <w:jc w:val="center"/>
                                <w:rPr>
                                  <w:rFonts w:ascii="Comic Sans MS" w:hAnsi="Comic Sans MS"/>
                                  <w:b/>
                                  <w:sz w:val="20"/>
                                  <w:szCs w:val="20"/>
                                  <w:u w:val="single"/>
                                </w:rPr>
                              </w:pPr>
                              <w:r w:rsidRPr="00D04BA1">
                                <w:rPr>
                                  <w:rFonts w:ascii="Comic Sans MS" w:hAnsi="Comic Sans MS"/>
                                  <w:b/>
                                  <w:sz w:val="20"/>
                                  <w:szCs w:val="20"/>
                                  <w:u w:val="single"/>
                                </w:rPr>
                                <w:t>Knowledge Organiser</w:t>
                              </w:r>
                            </w:p>
                            <w:p w:rsidR="00D42719" w:rsidRPr="00D04BA1" w:rsidRDefault="00220A30" w:rsidP="00D42719">
                              <w:pPr>
                                <w:spacing w:after="0" w:line="240" w:lineRule="auto"/>
                                <w:jc w:val="center"/>
                                <w:rPr>
                                  <w:rFonts w:ascii="Comic Sans MS" w:hAnsi="Comic Sans MS"/>
                                  <w:b/>
                                  <w:sz w:val="20"/>
                                  <w:szCs w:val="20"/>
                                  <w:u w:val="single"/>
                                </w:rPr>
                              </w:pPr>
                              <w:r>
                                <w:rPr>
                                  <w:rFonts w:ascii="Comic Sans MS" w:hAnsi="Comic Sans MS"/>
                                  <w:b/>
                                  <w:sz w:val="20"/>
                                  <w:szCs w:val="20"/>
                                  <w:u w:val="single"/>
                                </w:rPr>
                                <w:t>How does the weather affect our lives?</w:t>
                              </w:r>
                            </w:p>
                          </w:txbxContent>
                        </wps:txbx>
                        <wps:bodyPr rot="0" vert="horz" wrap="square" lIns="91440" tIns="45720" rIns="91440" bIns="45720" anchor="t" anchorCtr="0">
                          <a:noAutofit/>
                        </wps:bodyPr>
                      </wps:wsp>
                    </wpg:wgp>
                  </a:graphicData>
                </a:graphic>
              </wp:anchor>
            </w:drawing>
          </mc:Choice>
          <mc:Fallback>
            <w:pict>
              <v:group id="Group 14" o:spid="_x0000_s1034" style="position:absolute;left:0;text-align:left;margin-left:57pt;margin-top:0;width:270.35pt;height:89.45pt;z-index:251659264;mso-position-horizontal-relative:text;mso-position-vertical-relative:text" coordsize="34340,1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">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Up Ribbon 1" o:spid="_x0000_s1035" type="#_x0000_t54" style="position:absolute;top:95;width:34340;height:1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" adj="3000,18000" fillcolor="#00b050" strokecolor="black [3213]" strokeweight="1.5pt">
                  <v:stroke joinstyle="miter"/>
                </v:shape>
                <v:shape id="_x0000_s1036" type="#_x0000_t202" style="position:absolute;left:4380;width:25623;height:10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D42719" w:rsidRPr="00D04BA1" w:rsidRDefault="00D42719" w:rsidP="00D42719">
                        <w:pPr>
                          <w:spacing w:after="0" w:line="240" w:lineRule="auto"/>
                          <w:jc w:val="center"/>
                          <w:rPr>
                            <w:rFonts w:ascii="Comic Sans MS" w:hAnsi="Comic Sans MS"/>
                            <w:b/>
                            <w:sz w:val="20"/>
                            <w:szCs w:val="20"/>
                            <w:u w:val="single"/>
                          </w:rPr>
                        </w:pPr>
                        <w:r w:rsidRPr="00D04BA1">
                          <w:rPr>
                            <w:rFonts w:ascii="Comic Sans MS" w:hAnsi="Comic Sans MS"/>
                            <w:b/>
                            <w:sz w:val="20"/>
                            <w:szCs w:val="20"/>
                            <w:u w:val="single"/>
                          </w:rPr>
                          <w:t xml:space="preserve">Year </w:t>
                        </w:r>
                        <w:r w:rsidR="00153E10" w:rsidRPr="00D04BA1">
                          <w:rPr>
                            <w:rFonts w:ascii="Comic Sans MS" w:hAnsi="Comic Sans MS"/>
                            <w:b/>
                            <w:sz w:val="20"/>
                            <w:szCs w:val="20"/>
                            <w:u w:val="single"/>
                          </w:rPr>
                          <w:t>2</w:t>
                        </w:r>
                        <w:r w:rsidRPr="00D04BA1">
                          <w:rPr>
                            <w:rFonts w:ascii="Comic Sans MS" w:hAnsi="Comic Sans MS"/>
                            <w:b/>
                            <w:sz w:val="20"/>
                            <w:szCs w:val="20"/>
                            <w:u w:val="single"/>
                          </w:rPr>
                          <w:t xml:space="preserve"> Geography</w:t>
                        </w:r>
                      </w:p>
                      <w:p w:rsidR="00D42719" w:rsidRPr="00D04BA1" w:rsidRDefault="00D42719" w:rsidP="00D42719">
                        <w:pPr>
                          <w:spacing w:after="0" w:line="240" w:lineRule="auto"/>
                          <w:jc w:val="center"/>
                          <w:rPr>
                            <w:rFonts w:ascii="Comic Sans MS" w:hAnsi="Comic Sans MS"/>
                            <w:b/>
                            <w:sz w:val="20"/>
                            <w:szCs w:val="20"/>
                            <w:u w:val="single"/>
                          </w:rPr>
                        </w:pPr>
                        <w:r w:rsidRPr="00D04BA1">
                          <w:rPr>
                            <w:rFonts w:ascii="Comic Sans MS" w:hAnsi="Comic Sans MS"/>
                            <w:b/>
                            <w:sz w:val="20"/>
                            <w:szCs w:val="20"/>
                            <w:u w:val="single"/>
                          </w:rPr>
                          <w:t>Knowledge Organiser</w:t>
                        </w:r>
                      </w:p>
                      <w:p w:rsidR="00D42719" w:rsidRPr="00D04BA1" w:rsidRDefault="00220A30" w:rsidP="00D42719">
                        <w:pPr>
                          <w:spacing w:after="0" w:line="240" w:lineRule="auto"/>
                          <w:jc w:val="center"/>
                          <w:rPr>
                            <w:rFonts w:ascii="Comic Sans MS" w:hAnsi="Comic Sans MS"/>
                            <w:b/>
                            <w:sz w:val="20"/>
                            <w:szCs w:val="20"/>
                            <w:u w:val="single"/>
                          </w:rPr>
                        </w:pPr>
                        <w:r>
                          <w:rPr>
                            <w:rFonts w:ascii="Comic Sans MS" w:hAnsi="Comic Sans MS"/>
                            <w:b/>
                            <w:sz w:val="20"/>
                            <w:szCs w:val="20"/>
                            <w:u w:val="single"/>
                          </w:rPr>
                          <w:t>How does the weather affect our lives?</w:t>
                        </w:r>
                      </w:p>
                    </w:txbxContent>
                  </v:textbox>
                </v:shape>
              </v:group>
            </w:pict>
          </mc:Fallback>
        </mc:AlternateContent>
      </w:r>
      <w:r w:rsidR="0087660F">
        <w:rPr>
          <w:noProof/>
          <w:lang w:eastAsia="en-GB"/>
        </w:rPr>
        <mc:AlternateContent>
          <mc:Choice Requires="wpg">
            <w:drawing>
              <wp:anchor distT="0" distB="0" distL="114300" distR="114300" simplePos="0" relativeHeight="251668480" behindDoc="0" locked="0" layoutInCell="1" allowOverlap="1">
                <wp:simplePos x="0" y="0"/>
                <wp:positionH relativeFrom="column">
                  <wp:posOffset>9525</wp:posOffset>
                </wp:positionH>
                <wp:positionV relativeFrom="paragraph">
                  <wp:posOffset>2457450</wp:posOffset>
                </wp:positionV>
                <wp:extent cx="4749165" cy="1211580"/>
                <wp:effectExtent l="0" t="0" r="32385" b="0"/>
                <wp:wrapNone/>
                <wp:docPr id="12" name="Group 12"/>
                <wp:cNvGraphicFramePr/>
                <a:graphic xmlns:a="http://schemas.openxmlformats.org/drawingml/2006/main">
                  <a:graphicData uri="http://schemas.microsoft.com/office/word/2010/wordprocessingGroup">
                    <wpg:wgp>
                      <wpg:cNvGrpSpPr/>
                      <wpg:grpSpPr>
                        <a:xfrm>
                          <a:off x="0" y="0"/>
                          <a:ext cx="4749165" cy="1211580"/>
                          <a:chOff x="9526" y="0"/>
                          <a:chExt cx="4749429" cy="1211580"/>
                        </a:xfrm>
                      </wpg:grpSpPr>
                      <wps:wsp>
                        <wps:cNvPr id="3" name="Pentagon 3"/>
                        <wps:cNvSpPr/>
                        <wps:spPr>
                          <a:xfrm>
                            <a:off x="38100" y="19050"/>
                            <a:ext cx="4720855" cy="1127051"/>
                          </a:xfrm>
                          <a:prstGeom prst="homePlate">
                            <a:avLst/>
                          </a:prstGeom>
                          <a:solidFill>
                            <a:srgbClr val="F3FF85"/>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2"/>
                        <wps:cNvSpPr txBox="1">
                          <a:spLocks noChangeArrowheads="1"/>
                        </wps:cNvSpPr>
                        <wps:spPr bwMode="auto">
                          <a:xfrm>
                            <a:off x="9526" y="0"/>
                            <a:ext cx="4231640" cy="1211580"/>
                          </a:xfrm>
                          <a:prstGeom prst="rect">
                            <a:avLst/>
                          </a:prstGeom>
                          <a:noFill/>
                          <a:ln w="9525">
                            <a:noFill/>
                            <a:miter lim="800000"/>
                            <a:headEnd/>
                            <a:tailEnd/>
                          </a:ln>
                        </wps:spPr>
                        <wps:txbx>
                          <w:txbxContent>
                            <w:p w:rsidR="00D42719" w:rsidRPr="006B10E0" w:rsidRDefault="00D42719" w:rsidP="00D42719">
                              <w:pPr>
                                <w:spacing w:after="0" w:line="240" w:lineRule="auto"/>
                                <w:rPr>
                                  <w:rFonts w:ascii="Comic Sans MS" w:hAnsi="Comic Sans MS"/>
                                  <w:b/>
                                  <w:sz w:val="24"/>
                                  <w:u w:val="single"/>
                                </w:rPr>
                              </w:pPr>
                              <w:r w:rsidRPr="006B10E0">
                                <w:rPr>
                                  <w:rFonts w:ascii="Comic Sans MS" w:hAnsi="Comic Sans MS"/>
                                  <w:b/>
                                  <w:sz w:val="24"/>
                                  <w:u w:val="single"/>
                                </w:rPr>
                                <w:t>Prior Learning</w:t>
                              </w:r>
                            </w:p>
                            <w:p w:rsidR="00D42719" w:rsidRPr="002C2478" w:rsidRDefault="00AC37B6" w:rsidP="0087660F">
                              <w:pPr>
                                <w:pStyle w:val="LOsbullets"/>
                                <w:numPr>
                                  <w:ilvl w:val="0"/>
                                  <w:numId w:val="0"/>
                                </w:numPr>
                                <w:ind w:left="227"/>
                                <w:jc w:val="both"/>
                                <w:rPr>
                                  <w:rFonts w:asciiTheme="minorHAnsi" w:hAnsiTheme="minorHAnsi" w:cstheme="minorHAnsi"/>
                                  <w:color w:val="auto"/>
                                  <w:sz w:val="18"/>
                                  <w:szCs w:val="18"/>
                                </w:rPr>
                              </w:pPr>
                              <w:r w:rsidRPr="002C2478">
                                <w:rPr>
                                  <w:rFonts w:asciiTheme="minorHAnsi" w:hAnsiTheme="minorHAnsi" w:cstheme="minorHAnsi"/>
                                  <w:color w:val="auto"/>
                                  <w:sz w:val="18"/>
                                  <w:szCs w:val="18"/>
                                </w:rPr>
                                <w:t xml:space="preserve">Through the study of ‘What is the physical and human geography of my area like?’ in Y1, children will be familiar with their own location in the world, the UK and also Europe. </w:t>
                              </w:r>
                            </w:p>
                            <w:p w:rsidR="00D42719" w:rsidRDefault="00D42719" w:rsidP="00D42719"/>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2" o:spid="_x0000_s1037" style="position:absolute;left:0;text-align:left;margin-left:.75pt;margin-top:193.5pt;width:373.95pt;height:95.4pt;z-index:251668480;mso-position-horizontal-relative:text;mso-position-vertical-relative:text;mso-width-relative:margin;mso-height-relative:margin" coordorigin="95" coordsize="47494,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">
                <v:shape id="Pentagon 3" o:spid="_x0000_s1038" type="#_x0000_t15" style="position:absolute;left:381;top:190;width:47208;height:11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" adj="19022" fillcolor="#f3ff85" strokecolor="black [3213]" strokeweight="1.5pt"/>
                <v:shape id="_x0000_s1039" type="#_x0000_t202" style="position:absolute;left:95;width:42316;height:1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D42719" w:rsidRPr="006B10E0" w:rsidRDefault="00D42719" w:rsidP="00D42719">
                        <w:pPr>
                          <w:spacing w:after="0" w:line="240" w:lineRule="auto"/>
                          <w:rPr>
                            <w:rFonts w:ascii="Comic Sans MS" w:hAnsi="Comic Sans MS"/>
                            <w:b/>
                            <w:sz w:val="24"/>
                            <w:u w:val="single"/>
                          </w:rPr>
                        </w:pPr>
                        <w:r w:rsidRPr="006B10E0">
                          <w:rPr>
                            <w:rFonts w:ascii="Comic Sans MS" w:hAnsi="Comic Sans MS"/>
                            <w:b/>
                            <w:sz w:val="24"/>
                            <w:u w:val="single"/>
                          </w:rPr>
                          <w:t>Prior Learning</w:t>
                        </w:r>
                      </w:p>
                      <w:p w:rsidR="00D42719" w:rsidRPr="002C2478" w:rsidRDefault="00AC37B6" w:rsidP="0087660F">
                        <w:pPr>
                          <w:pStyle w:val="LOsbullets"/>
                          <w:numPr>
                            <w:ilvl w:val="0"/>
                            <w:numId w:val="0"/>
                          </w:numPr>
                          <w:ind w:left="227"/>
                          <w:jc w:val="both"/>
                          <w:rPr>
                            <w:rFonts w:asciiTheme="minorHAnsi" w:hAnsiTheme="minorHAnsi" w:cstheme="minorHAnsi"/>
                            <w:color w:val="auto"/>
                            <w:sz w:val="18"/>
                            <w:szCs w:val="18"/>
                          </w:rPr>
                        </w:pPr>
                        <w:r w:rsidRPr="002C2478">
                          <w:rPr>
                            <w:rFonts w:asciiTheme="minorHAnsi" w:hAnsiTheme="minorHAnsi" w:cstheme="minorHAnsi"/>
                            <w:color w:val="auto"/>
                            <w:sz w:val="18"/>
                            <w:szCs w:val="18"/>
                          </w:rPr>
                          <w:t xml:space="preserve">Through the study of ‘What is the physical and human geography of my area like?’ in Y1, children will be familiar with their own location in the world, the UK and also Europe. </w:t>
                        </w:r>
                      </w:p>
                      <w:p w:rsidR="00D42719" w:rsidRDefault="00D42719" w:rsidP="00D42719"/>
                    </w:txbxContent>
                  </v:textbox>
                </v:shape>
              </v:group>
            </w:pict>
          </mc:Fallback>
        </mc:AlternateContent>
      </w:r>
      <w:r w:rsidR="00393B67">
        <w:rPr>
          <w:noProof/>
          <w:lang w:eastAsia="en-GB"/>
        </w:rPr>
        <w:drawing>
          <wp:anchor distT="0" distB="0" distL="114300" distR="114300" simplePos="0" relativeHeight="251677696" behindDoc="1" locked="0" layoutInCell="1" allowOverlap="1">
            <wp:simplePos x="0" y="0"/>
            <wp:positionH relativeFrom="margin">
              <wp:posOffset>-12700</wp:posOffset>
            </wp:positionH>
            <wp:positionV relativeFrom="paragraph">
              <wp:posOffset>257175</wp:posOffset>
            </wp:positionV>
            <wp:extent cx="842696" cy="7810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J Image Red.png"/>
                    <pic:cNvPicPr/>
                  </pic:nvPicPr>
                  <pic:blipFill>
                    <a:blip r:embed="rId7">
                      <a:extLst>
                        <a:ext uri="{28A0092B-C50C-407E-A947-70E740481C1C}">
                          <a14:useLocalDpi xmlns:a14="http://schemas.microsoft.com/office/drawing/2010/main" val="0"/>
                        </a:ext>
                      </a:extLst>
                    </a:blip>
                    <a:stretch>
                      <a:fillRect/>
                    </a:stretch>
                  </pic:blipFill>
                  <pic:spPr>
                    <a:xfrm>
                      <a:off x="0" y="0"/>
                      <a:ext cx="842696" cy="781050"/>
                    </a:xfrm>
                    <a:prstGeom prst="rect">
                      <a:avLst/>
                    </a:prstGeom>
                  </pic:spPr>
                </pic:pic>
              </a:graphicData>
            </a:graphic>
            <wp14:sizeRelH relativeFrom="margin">
              <wp14:pctWidth>0</wp14:pctWidth>
            </wp14:sizeRelH>
            <wp14:sizeRelV relativeFrom="margin">
              <wp14:pctHeight>0</wp14:pctHeight>
            </wp14:sizeRelV>
          </wp:anchor>
        </w:drawing>
      </w:r>
      <w:r w:rsidR="00B52913">
        <w:rPr>
          <w:noProof/>
          <w:lang w:eastAsia="en-GB"/>
        </w:rPr>
        <mc:AlternateContent>
          <mc:Choice Requires="wps">
            <w:drawing>
              <wp:anchor distT="45720" distB="45720" distL="114300" distR="114300" simplePos="0" relativeHeight="251674624" behindDoc="0" locked="0" layoutInCell="1" allowOverlap="1" wp14:anchorId="3F12739B" wp14:editId="41E9D47B">
                <wp:simplePos x="0" y="0"/>
                <wp:positionH relativeFrom="margin">
                  <wp:align>left</wp:align>
                </wp:positionH>
                <wp:positionV relativeFrom="paragraph">
                  <wp:posOffset>3752215</wp:posOffset>
                </wp:positionV>
                <wp:extent cx="4638675" cy="2745105"/>
                <wp:effectExtent l="95250" t="114300" r="123825" b="13144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745105"/>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7C3B9D" w:rsidRDefault="00B52913" w:rsidP="007C3B9D">
                            <w:pPr>
                              <w:rPr>
                                <w:rFonts w:ascii="Comic Sans MS" w:hAnsi="Comic Sans MS"/>
                                <w:b/>
                                <w:sz w:val="24"/>
                                <w:u w:val="single"/>
                              </w:rPr>
                            </w:pPr>
                            <w:r w:rsidRPr="006B10E0">
                              <w:rPr>
                                <w:rFonts w:ascii="Comic Sans MS" w:hAnsi="Comic Sans MS"/>
                                <w:b/>
                                <w:sz w:val="24"/>
                                <w:u w:val="single"/>
                              </w:rPr>
                              <w:t>Key</w:t>
                            </w:r>
                            <w:r w:rsidR="007C3B9D" w:rsidRPr="006B10E0">
                              <w:rPr>
                                <w:rFonts w:ascii="Comic Sans MS" w:hAnsi="Comic Sans MS"/>
                                <w:b/>
                                <w:sz w:val="24"/>
                                <w:u w:val="single"/>
                              </w:rPr>
                              <w:t xml:space="preserve"> Knowledge</w:t>
                            </w:r>
                          </w:p>
                          <w:p w:rsidR="00AC37B6" w:rsidRDefault="00AC37B6" w:rsidP="007C3B9D">
                            <w:pPr>
                              <w:rPr>
                                <w:rFonts w:ascii="Comic Sans MS" w:hAnsi="Comic Sans MS"/>
                                <w:b/>
                                <w:sz w:val="24"/>
                                <w:u w:val="single"/>
                              </w:rPr>
                            </w:pPr>
                            <w:r>
                              <w:rPr>
                                <w:rFonts w:ascii="Comic Sans MS" w:hAnsi="Comic Sans MS"/>
                                <w:b/>
                                <w:sz w:val="24"/>
                                <w:u w:val="single"/>
                              </w:rPr>
                              <w:t>In this unit of study, children will:</w:t>
                            </w:r>
                          </w:p>
                          <w:p w:rsidR="00770FDA" w:rsidRPr="002C2478" w:rsidRDefault="008A7470" w:rsidP="00AC37B6">
                            <w:pPr>
                              <w:pStyle w:val="LOsbullets"/>
                              <w:rPr>
                                <w:rFonts w:asciiTheme="minorHAnsi" w:hAnsiTheme="minorHAnsi" w:cstheme="minorHAnsi"/>
                                <w:color w:val="auto"/>
                                <w:sz w:val="21"/>
                                <w:szCs w:val="21"/>
                              </w:rPr>
                            </w:pPr>
                            <w:r w:rsidRPr="002C2478">
                              <w:rPr>
                                <w:rFonts w:asciiTheme="minorHAnsi" w:hAnsiTheme="minorHAnsi" w:cstheme="minorHAnsi"/>
                                <w:b/>
                                <w:color w:val="auto"/>
                              </w:rPr>
                              <w:t xml:space="preserve">Identify </w:t>
                            </w:r>
                            <w:r w:rsidRPr="002C2478">
                              <w:rPr>
                                <w:rFonts w:asciiTheme="minorHAnsi" w:hAnsiTheme="minorHAnsi" w:cstheme="minorHAnsi"/>
                                <w:color w:val="auto"/>
                              </w:rPr>
                              <w:t>and</w:t>
                            </w:r>
                            <w:r w:rsidRPr="002C2478">
                              <w:rPr>
                                <w:rFonts w:asciiTheme="minorHAnsi" w:hAnsiTheme="minorHAnsi" w:cstheme="minorHAnsi"/>
                                <w:b/>
                                <w:color w:val="auto"/>
                              </w:rPr>
                              <w:t xml:space="preserve"> </w:t>
                            </w:r>
                            <w:r w:rsidR="00220A30">
                              <w:rPr>
                                <w:rFonts w:asciiTheme="minorHAnsi" w:hAnsiTheme="minorHAnsi" w:cstheme="minorHAnsi"/>
                                <w:b/>
                                <w:color w:val="auto"/>
                              </w:rPr>
                              <w:t>describe the basic atmospheric elements of the weather.</w:t>
                            </w:r>
                          </w:p>
                          <w:p w:rsidR="00AC37B6" w:rsidRPr="002C2478" w:rsidRDefault="00220A30" w:rsidP="00AC37B6">
                            <w:pPr>
                              <w:pStyle w:val="LOsbullets"/>
                              <w:rPr>
                                <w:rFonts w:asciiTheme="minorHAnsi" w:hAnsiTheme="minorHAnsi" w:cstheme="minorHAnsi"/>
                                <w:color w:val="auto"/>
                                <w:sz w:val="21"/>
                                <w:szCs w:val="21"/>
                              </w:rPr>
                            </w:pPr>
                            <w:r>
                              <w:rPr>
                                <w:rFonts w:asciiTheme="minorHAnsi" w:hAnsiTheme="minorHAnsi" w:cstheme="minorHAnsi"/>
                                <w:color w:val="auto"/>
                                <w:sz w:val="21"/>
                                <w:szCs w:val="21"/>
                              </w:rPr>
                              <w:t>Observe, measure and record the elements of daily weather.</w:t>
                            </w:r>
                          </w:p>
                          <w:p w:rsidR="00AC37B6" w:rsidRPr="002C2478" w:rsidRDefault="00220A30" w:rsidP="00AC37B6">
                            <w:pPr>
                              <w:pStyle w:val="LOsbullets"/>
                              <w:rPr>
                                <w:rFonts w:asciiTheme="minorHAnsi" w:hAnsiTheme="minorHAnsi" w:cstheme="minorHAnsi"/>
                                <w:color w:val="auto"/>
                                <w:sz w:val="21"/>
                                <w:szCs w:val="21"/>
                              </w:rPr>
                            </w:pPr>
                            <w:r>
                              <w:rPr>
                                <w:rFonts w:asciiTheme="minorHAnsi" w:hAnsiTheme="minorHAnsi" w:cstheme="minorHAnsi"/>
                                <w:color w:val="auto"/>
                                <w:sz w:val="21"/>
                                <w:szCs w:val="21"/>
                              </w:rPr>
                              <w:t>Observe how the weather in Formby changes during the four seasons of the year and offer some explanation as to why this happens.</w:t>
                            </w:r>
                          </w:p>
                          <w:p w:rsidR="00AC37B6" w:rsidRPr="002C2478" w:rsidRDefault="00220A30" w:rsidP="00AC37B6">
                            <w:pPr>
                              <w:pStyle w:val="LOsbullets"/>
                              <w:rPr>
                                <w:rFonts w:asciiTheme="minorHAnsi" w:hAnsiTheme="minorHAnsi" w:cstheme="minorHAnsi"/>
                                <w:color w:val="auto"/>
                                <w:sz w:val="21"/>
                                <w:szCs w:val="21"/>
                              </w:rPr>
                            </w:pPr>
                            <w:r>
                              <w:rPr>
                                <w:rFonts w:asciiTheme="minorHAnsi" w:hAnsiTheme="minorHAnsi" w:cstheme="minorHAnsi"/>
                                <w:color w:val="auto"/>
                                <w:sz w:val="21"/>
                                <w:szCs w:val="21"/>
                              </w:rPr>
                              <w:t>Observe and offer reasons for the distribution of hot and cold places in the world.</w:t>
                            </w:r>
                          </w:p>
                          <w:p w:rsidR="00AC37B6" w:rsidRPr="0087660F" w:rsidRDefault="00220A30" w:rsidP="00AC37B6">
                            <w:pPr>
                              <w:pStyle w:val="LOsbullets"/>
                              <w:rPr>
                                <w:rFonts w:ascii="Arial" w:hAnsi="Arial" w:cs="Arial"/>
                                <w:color w:val="auto"/>
                                <w:sz w:val="21"/>
                                <w:szCs w:val="21"/>
                              </w:rPr>
                            </w:pPr>
                            <w:r>
                              <w:rPr>
                                <w:rFonts w:asciiTheme="minorHAnsi" w:hAnsiTheme="minorHAnsi" w:cstheme="minorHAnsi"/>
                                <w:color w:val="auto"/>
                                <w:sz w:val="21"/>
                                <w:szCs w:val="21"/>
                              </w:rPr>
                              <w:t xml:space="preserve">Explain in simple terms why temperature </w:t>
                            </w:r>
                            <w:r w:rsidR="00917C70">
                              <w:rPr>
                                <w:rFonts w:asciiTheme="minorHAnsi" w:hAnsiTheme="minorHAnsi" w:cstheme="minorHAnsi"/>
                                <w:color w:val="auto"/>
                                <w:sz w:val="21"/>
                                <w:szCs w:val="21"/>
                              </w:rPr>
                              <w:t xml:space="preserve">decreases with distance from the Equator towards the north and south poles. </w:t>
                            </w:r>
                          </w:p>
                          <w:p w:rsidR="007C3B9D" w:rsidRPr="008A7470" w:rsidRDefault="007C3B9D" w:rsidP="007C3B9D">
                            <w:pPr>
                              <w:rPr>
                                <w:rFonts w:ascii="Comic Sans MS" w:hAnsi="Comic Sans MS"/>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2739B" id="_x0000_s1040" type="#_x0000_t202" style="position:absolute;left:0;text-align:left;margin-left:0;margin-top:295.45pt;width:365.25pt;height:216.1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" strokecolor="black [3213]" strokeweight="1.5pt">
                <v:textbox>
                  <w:txbxContent>
                    <w:p w:rsidR="007C3B9D" w:rsidRDefault="00B52913" w:rsidP="007C3B9D">
                      <w:pPr>
                        <w:rPr>
                          <w:rFonts w:ascii="Comic Sans MS" w:hAnsi="Comic Sans MS"/>
                          <w:b/>
                          <w:sz w:val="24"/>
                          <w:u w:val="single"/>
                        </w:rPr>
                      </w:pPr>
                      <w:r w:rsidRPr="006B10E0">
                        <w:rPr>
                          <w:rFonts w:ascii="Comic Sans MS" w:hAnsi="Comic Sans MS"/>
                          <w:b/>
                          <w:sz w:val="24"/>
                          <w:u w:val="single"/>
                        </w:rPr>
                        <w:t>Key</w:t>
                      </w:r>
                      <w:r w:rsidR="007C3B9D" w:rsidRPr="006B10E0">
                        <w:rPr>
                          <w:rFonts w:ascii="Comic Sans MS" w:hAnsi="Comic Sans MS"/>
                          <w:b/>
                          <w:sz w:val="24"/>
                          <w:u w:val="single"/>
                        </w:rPr>
                        <w:t xml:space="preserve"> Knowledge</w:t>
                      </w:r>
                    </w:p>
                    <w:p w:rsidR="00AC37B6" w:rsidRDefault="00AC37B6" w:rsidP="007C3B9D">
                      <w:pPr>
                        <w:rPr>
                          <w:rFonts w:ascii="Comic Sans MS" w:hAnsi="Comic Sans MS"/>
                          <w:b/>
                          <w:sz w:val="24"/>
                          <w:u w:val="single"/>
                        </w:rPr>
                      </w:pPr>
                      <w:r>
                        <w:rPr>
                          <w:rFonts w:ascii="Comic Sans MS" w:hAnsi="Comic Sans MS"/>
                          <w:b/>
                          <w:sz w:val="24"/>
                          <w:u w:val="single"/>
                        </w:rPr>
                        <w:t>In this unit of study, children will:</w:t>
                      </w:r>
                    </w:p>
                    <w:p w:rsidR="00770FDA" w:rsidRPr="002C2478" w:rsidRDefault="008A7470" w:rsidP="00AC37B6">
                      <w:pPr>
                        <w:pStyle w:val="LOsbullets"/>
                        <w:rPr>
                          <w:rFonts w:asciiTheme="minorHAnsi" w:hAnsiTheme="minorHAnsi" w:cstheme="minorHAnsi"/>
                          <w:color w:val="auto"/>
                          <w:sz w:val="21"/>
                          <w:szCs w:val="21"/>
                        </w:rPr>
                      </w:pPr>
                      <w:r w:rsidRPr="002C2478">
                        <w:rPr>
                          <w:rFonts w:asciiTheme="minorHAnsi" w:hAnsiTheme="minorHAnsi" w:cstheme="minorHAnsi"/>
                          <w:b/>
                          <w:color w:val="auto"/>
                        </w:rPr>
                        <w:t xml:space="preserve">Identify </w:t>
                      </w:r>
                      <w:r w:rsidRPr="002C2478">
                        <w:rPr>
                          <w:rFonts w:asciiTheme="minorHAnsi" w:hAnsiTheme="minorHAnsi" w:cstheme="minorHAnsi"/>
                          <w:color w:val="auto"/>
                        </w:rPr>
                        <w:t>and</w:t>
                      </w:r>
                      <w:r w:rsidRPr="002C2478">
                        <w:rPr>
                          <w:rFonts w:asciiTheme="minorHAnsi" w:hAnsiTheme="minorHAnsi" w:cstheme="minorHAnsi"/>
                          <w:b/>
                          <w:color w:val="auto"/>
                        </w:rPr>
                        <w:t xml:space="preserve"> </w:t>
                      </w:r>
                      <w:r w:rsidR="00220A30">
                        <w:rPr>
                          <w:rFonts w:asciiTheme="minorHAnsi" w:hAnsiTheme="minorHAnsi" w:cstheme="minorHAnsi"/>
                          <w:b/>
                          <w:color w:val="auto"/>
                        </w:rPr>
                        <w:t>describe the basic atmospheric elements of the weather.</w:t>
                      </w:r>
                    </w:p>
                    <w:p w:rsidR="00AC37B6" w:rsidRPr="002C2478" w:rsidRDefault="00220A30" w:rsidP="00AC37B6">
                      <w:pPr>
                        <w:pStyle w:val="LOsbullets"/>
                        <w:rPr>
                          <w:rFonts w:asciiTheme="minorHAnsi" w:hAnsiTheme="minorHAnsi" w:cstheme="minorHAnsi"/>
                          <w:color w:val="auto"/>
                          <w:sz w:val="21"/>
                          <w:szCs w:val="21"/>
                        </w:rPr>
                      </w:pPr>
                      <w:r>
                        <w:rPr>
                          <w:rFonts w:asciiTheme="minorHAnsi" w:hAnsiTheme="minorHAnsi" w:cstheme="minorHAnsi"/>
                          <w:color w:val="auto"/>
                          <w:sz w:val="21"/>
                          <w:szCs w:val="21"/>
                        </w:rPr>
                        <w:t>Observe, measure and record the elements of daily weather.</w:t>
                      </w:r>
                    </w:p>
                    <w:p w:rsidR="00AC37B6" w:rsidRPr="002C2478" w:rsidRDefault="00220A30" w:rsidP="00AC37B6">
                      <w:pPr>
                        <w:pStyle w:val="LOsbullets"/>
                        <w:rPr>
                          <w:rFonts w:asciiTheme="minorHAnsi" w:hAnsiTheme="minorHAnsi" w:cstheme="minorHAnsi"/>
                          <w:color w:val="auto"/>
                          <w:sz w:val="21"/>
                          <w:szCs w:val="21"/>
                        </w:rPr>
                      </w:pPr>
                      <w:r>
                        <w:rPr>
                          <w:rFonts w:asciiTheme="minorHAnsi" w:hAnsiTheme="minorHAnsi" w:cstheme="minorHAnsi"/>
                          <w:color w:val="auto"/>
                          <w:sz w:val="21"/>
                          <w:szCs w:val="21"/>
                        </w:rPr>
                        <w:t>Observe how the weather in Formby changes during the four seasons of the year and offer some explanation as to why this happens.</w:t>
                      </w:r>
                    </w:p>
                    <w:p w:rsidR="00AC37B6" w:rsidRPr="002C2478" w:rsidRDefault="00220A30" w:rsidP="00AC37B6">
                      <w:pPr>
                        <w:pStyle w:val="LOsbullets"/>
                        <w:rPr>
                          <w:rFonts w:asciiTheme="minorHAnsi" w:hAnsiTheme="minorHAnsi" w:cstheme="minorHAnsi"/>
                          <w:color w:val="auto"/>
                          <w:sz w:val="21"/>
                          <w:szCs w:val="21"/>
                        </w:rPr>
                      </w:pPr>
                      <w:r>
                        <w:rPr>
                          <w:rFonts w:asciiTheme="minorHAnsi" w:hAnsiTheme="minorHAnsi" w:cstheme="minorHAnsi"/>
                          <w:color w:val="auto"/>
                          <w:sz w:val="21"/>
                          <w:szCs w:val="21"/>
                        </w:rPr>
                        <w:t>Observe and offer reasons for the distribution of hot and cold places in the world.</w:t>
                      </w:r>
                    </w:p>
                    <w:p w:rsidR="00AC37B6" w:rsidRPr="0087660F" w:rsidRDefault="00220A30" w:rsidP="00AC37B6">
                      <w:pPr>
                        <w:pStyle w:val="LOsbullets"/>
                        <w:rPr>
                          <w:rFonts w:ascii="Arial" w:hAnsi="Arial" w:cs="Arial"/>
                          <w:color w:val="auto"/>
                          <w:sz w:val="21"/>
                          <w:szCs w:val="21"/>
                        </w:rPr>
                      </w:pPr>
                      <w:r>
                        <w:rPr>
                          <w:rFonts w:asciiTheme="minorHAnsi" w:hAnsiTheme="minorHAnsi" w:cstheme="minorHAnsi"/>
                          <w:color w:val="auto"/>
                          <w:sz w:val="21"/>
                          <w:szCs w:val="21"/>
                        </w:rPr>
                        <w:t xml:space="preserve">Explain in simple terms why temperature </w:t>
                      </w:r>
                      <w:r w:rsidR="00917C70">
                        <w:rPr>
                          <w:rFonts w:asciiTheme="minorHAnsi" w:hAnsiTheme="minorHAnsi" w:cstheme="minorHAnsi"/>
                          <w:color w:val="auto"/>
                          <w:sz w:val="21"/>
                          <w:szCs w:val="21"/>
                        </w:rPr>
                        <w:t xml:space="preserve">decreases with distance from the Equator towards the north and south poles. </w:t>
                      </w:r>
                    </w:p>
                    <w:p w:rsidR="007C3B9D" w:rsidRPr="008A7470" w:rsidRDefault="007C3B9D" w:rsidP="007C3B9D">
                      <w:pPr>
                        <w:rPr>
                          <w:rFonts w:ascii="Comic Sans MS" w:hAnsi="Comic Sans MS"/>
                          <w:sz w:val="24"/>
                        </w:rPr>
                      </w:pPr>
                    </w:p>
                  </w:txbxContent>
                </v:textbox>
                <w10:wrap type="square" anchorx="margin"/>
              </v:shape>
            </w:pict>
          </mc:Fallback>
        </mc:AlternateContent>
      </w:r>
      <w:r w:rsidR="007C3B9D">
        <w:rPr>
          <w:noProof/>
          <w:lang w:eastAsia="en-GB"/>
        </w:rPr>
        <w:drawing>
          <wp:anchor distT="0" distB="0" distL="114300" distR="114300" simplePos="0" relativeHeight="251678720" behindDoc="0" locked="0" layoutInCell="1" allowOverlap="1">
            <wp:simplePos x="0" y="0"/>
            <wp:positionH relativeFrom="margin">
              <wp:posOffset>3945255</wp:posOffset>
            </wp:positionH>
            <wp:positionV relativeFrom="paragraph">
              <wp:posOffset>133350</wp:posOffset>
            </wp:positionV>
            <wp:extent cx="1033860" cy="10287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3860" cy="1028700"/>
                    </a:xfrm>
                    <a:prstGeom prst="ellipse">
                      <a:avLst/>
                    </a:prstGeom>
                  </pic:spPr>
                </pic:pic>
              </a:graphicData>
            </a:graphic>
            <wp14:sizeRelH relativeFrom="margin">
              <wp14:pctWidth>0</wp14:pctWidth>
            </wp14:sizeRelH>
            <wp14:sizeRelV relativeFrom="margin">
              <wp14:pctHeight>0</wp14:pctHeight>
            </wp14:sizeRelV>
          </wp:anchor>
        </w:drawing>
      </w:r>
    </w:p>
    <w:p w:rsidR="002C2478" w:rsidRPr="002C2478" w:rsidRDefault="002C2478" w:rsidP="002C2478"/>
    <w:p w:rsidR="002C2478" w:rsidRPr="002C2478" w:rsidRDefault="002C2478" w:rsidP="002C2478"/>
    <w:p w:rsidR="002C2478" w:rsidRPr="002C2478" w:rsidRDefault="002C2478" w:rsidP="002C2478"/>
    <w:p w:rsidR="002C2478" w:rsidRPr="002C2478" w:rsidRDefault="002C2478" w:rsidP="002C2478"/>
    <w:p w:rsidR="002C2478" w:rsidRPr="002C2478" w:rsidRDefault="002C2478" w:rsidP="002C2478">
      <w:r>
        <w:t xml:space="preserve">                                                                                                               </w:t>
      </w:r>
    </w:p>
    <w:p w:rsidR="002C2478" w:rsidRDefault="002C2478" w:rsidP="002C2478"/>
    <w:p w:rsidR="00585202" w:rsidRPr="002C2478" w:rsidRDefault="00585202" w:rsidP="002C2478"/>
    <w:sectPr w:rsidR="00585202" w:rsidRPr="002C2478" w:rsidSect="00D42719">
      <w:head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7B6" w:rsidRDefault="00AC37B6" w:rsidP="00AC37B6">
      <w:pPr>
        <w:spacing w:after="0" w:line="240" w:lineRule="auto"/>
      </w:pPr>
      <w:r>
        <w:separator/>
      </w:r>
    </w:p>
  </w:endnote>
  <w:endnote w:type="continuationSeparator" w:id="0">
    <w:p w:rsidR="00AC37B6" w:rsidRDefault="00AC37B6" w:rsidP="00AC3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7B6" w:rsidRDefault="00AC37B6" w:rsidP="00AC37B6">
      <w:pPr>
        <w:spacing w:after="0" w:line="240" w:lineRule="auto"/>
      </w:pPr>
      <w:r>
        <w:separator/>
      </w:r>
    </w:p>
  </w:footnote>
  <w:footnote w:type="continuationSeparator" w:id="0">
    <w:p w:rsidR="00AC37B6" w:rsidRDefault="00AC37B6" w:rsidP="00AC3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B6" w:rsidRPr="00AC37B6" w:rsidRDefault="00220A30">
    <w:pPr>
      <w:pStyle w:val="Header"/>
      <w:rPr>
        <w:sz w:val="32"/>
        <w:szCs w:val="32"/>
      </w:rPr>
    </w:pPr>
    <w:r>
      <w:rPr>
        <w:sz w:val="32"/>
        <w:szCs w:val="32"/>
      </w:rPr>
      <w:t xml:space="preserve">Autumn Term2 </w:t>
    </w:r>
    <w:r w:rsidR="00AC37B6" w:rsidRPr="00AC37B6">
      <w:rPr>
        <w:sz w:val="32"/>
        <w:szCs w:val="32"/>
      </w:rPr>
      <w:t>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E02CB"/>
    <w:multiLevelType w:val="hybridMultilevel"/>
    <w:tmpl w:val="B316DD58"/>
    <w:lvl w:ilvl="0" w:tplc="3942E1E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CCC7C76"/>
    <w:multiLevelType w:val="hybridMultilevel"/>
    <w:tmpl w:val="03226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4C0B2A"/>
    <w:multiLevelType w:val="hybridMultilevel"/>
    <w:tmpl w:val="E1B0C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ED1BDE"/>
    <w:multiLevelType w:val="hybridMultilevel"/>
    <w:tmpl w:val="8A7AD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C475A5"/>
    <w:multiLevelType w:val="hybridMultilevel"/>
    <w:tmpl w:val="C0C833C0"/>
    <w:lvl w:ilvl="0" w:tplc="593CBA28">
      <w:start w:val="1"/>
      <w:numFmt w:val="bullet"/>
      <w:pStyle w:val="LOsbullets"/>
      <w:lvlText w:val=""/>
      <w:lvlJc w:val="left"/>
      <w:pPr>
        <w:tabs>
          <w:tab w:val="num" w:pos="227"/>
        </w:tabs>
        <w:ind w:left="227" w:hanging="227"/>
      </w:pPr>
      <w:rPr>
        <w:rFonts w:ascii="Symbol" w:hAnsi="Symbol" w:hint="default"/>
        <w:color w:val="1F3864"/>
        <w:position w:val="-4"/>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D91498"/>
    <w:multiLevelType w:val="hybridMultilevel"/>
    <w:tmpl w:val="B9FCAC98"/>
    <w:lvl w:ilvl="0" w:tplc="BCE2B740">
      <w:numFmt w:val="bullet"/>
      <w:pStyle w:val="p1List"/>
      <w:lvlText w:val="-"/>
      <w:lvlJc w:val="left"/>
      <w:pPr>
        <w:ind w:left="720" w:hanging="360"/>
      </w:pPr>
      <w:rPr>
        <w:rFonts w:ascii="Calibri" w:eastAsiaTheme="minorHAnsi"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19"/>
    <w:rsid w:val="00153E10"/>
    <w:rsid w:val="00166139"/>
    <w:rsid w:val="00220A30"/>
    <w:rsid w:val="002C2478"/>
    <w:rsid w:val="00393B67"/>
    <w:rsid w:val="00585202"/>
    <w:rsid w:val="005C384D"/>
    <w:rsid w:val="00682117"/>
    <w:rsid w:val="006B10E0"/>
    <w:rsid w:val="00770FDA"/>
    <w:rsid w:val="007C3B9D"/>
    <w:rsid w:val="007D2480"/>
    <w:rsid w:val="0087660F"/>
    <w:rsid w:val="008A7470"/>
    <w:rsid w:val="00917C70"/>
    <w:rsid w:val="009873FF"/>
    <w:rsid w:val="00AC37B6"/>
    <w:rsid w:val="00AE06AA"/>
    <w:rsid w:val="00B52913"/>
    <w:rsid w:val="00D04BA1"/>
    <w:rsid w:val="00D15C53"/>
    <w:rsid w:val="00D42719"/>
    <w:rsid w:val="00EA2A9E"/>
    <w:rsid w:val="00F4620A"/>
    <w:rsid w:val="00F64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C35AE"/>
  <w15:chartTrackingRefBased/>
  <w15:docId w15:val="{E356E3B5-AA24-447B-887D-E204F55C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B9D"/>
  </w:style>
  <w:style w:type="paragraph" w:styleId="Heading1">
    <w:name w:val="heading 1"/>
    <w:basedOn w:val="Normal"/>
    <w:next w:val="Normal"/>
    <w:link w:val="Heading1Char"/>
    <w:uiPriority w:val="9"/>
    <w:qFormat/>
    <w:rsid w:val="00770F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719"/>
    <w:pPr>
      <w:ind w:left="720"/>
      <w:contextualSpacing/>
    </w:pPr>
  </w:style>
  <w:style w:type="paragraph" w:customStyle="1" w:styleId="p1List">
    <w:name w:val="p1 List"/>
    <w:basedOn w:val="Normal"/>
    <w:rsid w:val="005C384D"/>
    <w:pPr>
      <w:numPr>
        <w:numId w:val="5"/>
      </w:numPr>
      <w:spacing w:after="0" w:line="240" w:lineRule="auto"/>
      <w:ind w:left="227" w:hanging="227"/>
      <w:contextualSpacing/>
    </w:pPr>
    <w:rPr>
      <w:rFonts w:ascii="Arial" w:eastAsia="Cambria" w:hAnsi="Arial" w:cs="Arial"/>
      <w:color w:val="1F3864"/>
      <w:sz w:val="21"/>
    </w:rPr>
  </w:style>
  <w:style w:type="paragraph" w:customStyle="1" w:styleId="LOsbullets">
    <w:name w:val="LOs bullets"/>
    <w:basedOn w:val="Normal"/>
    <w:rsid w:val="008A7470"/>
    <w:pPr>
      <w:numPr>
        <w:numId w:val="3"/>
      </w:numPr>
      <w:spacing w:after="120" w:line="264" w:lineRule="auto"/>
    </w:pPr>
    <w:rPr>
      <w:rFonts w:ascii="Arial Narrow" w:eastAsia="Cambria" w:hAnsi="Arial Narrow" w:cs="Times New Roman"/>
      <w:color w:val="1F3864"/>
      <w:sz w:val="20"/>
      <w:szCs w:val="24"/>
    </w:rPr>
  </w:style>
  <w:style w:type="paragraph" w:styleId="Footer">
    <w:name w:val="footer"/>
    <w:basedOn w:val="Normal"/>
    <w:link w:val="FooterChar"/>
    <w:uiPriority w:val="99"/>
    <w:unhideWhenUsed/>
    <w:rsid w:val="00770F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FDA"/>
  </w:style>
  <w:style w:type="character" w:customStyle="1" w:styleId="Heading1Char">
    <w:name w:val="Heading 1 Char"/>
    <w:basedOn w:val="DefaultParagraphFont"/>
    <w:link w:val="Heading1"/>
    <w:uiPriority w:val="99"/>
    <w:rsid w:val="00770FDA"/>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76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66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0F"/>
  </w:style>
  <w:style w:type="table" w:customStyle="1" w:styleId="TableGrid1">
    <w:name w:val="Table Grid1"/>
    <w:basedOn w:val="TableNormal"/>
    <w:next w:val="TableGrid"/>
    <w:uiPriority w:val="39"/>
    <w:rsid w:val="00876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5C53"/>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Words>
  <Characters>119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Jeromes Primary School</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Whiffing</dc:creator>
  <cp:keywords/>
  <dc:description/>
  <cp:lastModifiedBy>Gemma Veevers</cp:lastModifiedBy>
  <cp:revision>2</cp:revision>
  <dcterms:created xsi:type="dcterms:W3CDTF">2022-10-30T16:53:00Z</dcterms:created>
  <dcterms:modified xsi:type="dcterms:W3CDTF">2022-10-30T16:53:00Z</dcterms:modified>
</cp:coreProperties>
</file>