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300" w:tblpY="-840"/>
        <w:tblW w:w="16160" w:type="dxa"/>
        <w:tblLook w:val="04A0" w:firstRow="1" w:lastRow="0" w:firstColumn="1" w:lastColumn="0" w:noHBand="0" w:noVBand="1"/>
      </w:tblPr>
      <w:tblGrid>
        <w:gridCol w:w="1696"/>
        <w:gridCol w:w="2410"/>
        <w:gridCol w:w="2411"/>
        <w:gridCol w:w="2411"/>
        <w:gridCol w:w="2410"/>
        <w:gridCol w:w="2411"/>
        <w:gridCol w:w="2411"/>
      </w:tblGrid>
      <w:tr w:rsidR="001342B2" w:rsidTr="001635B8">
        <w:trPr>
          <w:trHeight w:val="371"/>
        </w:trPr>
        <w:tc>
          <w:tcPr>
            <w:tcW w:w="16160" w:type="dxa"/>
            <w:gridSpan w:val="7"/>
            <w:shd w:val="clear" w:color="auto" w:fill="1F4E79" w:themeFill="accent1" w:themeFillShade="80"/>
          </w:tcPr>
          <w:p w:rsidR="001342B2" w:rsidRPr="001342B2" w:rsidRDefault="001342B2" w:rsidP="001635B8">
            <w:pPr>
              <w:jc w:val="center"/>
              <w:rPr>
                <w:b/>
                <w:color w:val="FFFFFF" w:themeColor="background1"/>
                <w:sz w:val="28"/>
                <w:szCs w:val="28"/>
              </w:rPr>
            </w:pPr>
            <w:r w:rsidRPr="001342B2">
              <w:rPr>
                <w:b/>
                <w:color w:val="FFFFFF" w:themeColor="background1"/>
                <w:sz w:val="28"/>
                <w:szCs w:val="28"/>
              </w:rPr>
              <w:t>Holmes Chapel Primary School</w:t>
            </w:r>
          </w:p>
          <w:p w:rsidR="001342B2" w:rsidRDefault="001342B2" w:rsidP="001635B8">
            <w:pPr>
              <w:jc w:val="center"/>
            </w:pPr>
            <w:r w:rsidRPr="001342B2">
              <w:rPr>
                <w:b/>
                <w:color w:val="FFFFFF" w:themeColor="background1"/>
                <w:sz w:val="28"/>
                <w:szCs w:val="28"/>
              </w:rPr>
              <w:t xml:space="preserve">Reception Curriculum progression map 2025 </w:t>
            </w:r>
            <w:r w:rsidR="00390F3C">
              <w:rPr>
                <w:b/>
                <w:color w:val="FFFFFF" w:themeColor="background1"/>
                <w:sz w:val="28"/>
                <w:szCs w:val="28"/>
              </w:rPr>
              <w:t>–</w:t>
            </w:r>
            <w:r w:rsidRPr="001342B2">
              <w:rPr>
                <w:b/>
                <w:color w:val="FFFFFF" w:themeColor="background1"/>
                <w:sz w:val="28"/>
                <w:szCs w:val="28"/>
              </w:rPr>
              <w:t xml:space="preserve"> 2026</w:t>
            </w:r>
            <w:r w:rsidR="00390F3C">
              <w:rPr>
                <w:b/>
                <w:color w:val="FFFFFF" w:themeColor="background1"/>
                <w:sz w:val="28"/>
                <w:szCs w:val="28"/>
              </w:rPr>
              <w:t xml:space="preserve"> Overview</w:t>
            </w:r>
          </w:p>
        </w:tc>
      </w:tr>
      <w:tr w:rsidR="001635B8" w:rsidTr="00846F4B">
        <w:trPr>
          <w:trHeight w:val="285"/>
        </w:trPr>
        <w:tc>
          <w:tcPr>
            <w:tcW w:w="1696" w:type="dxa"/>
          </w:tcPr>
          <w:p w:rsidR="001342B2" w:rsidRPr="00846F4B" w:rsidRDefault="001342B2" w:rsidP="001635B8">
            <w:pPr>
              <w:jc w:val="center"/>
              <w:rPr>
                <w:b/>
                <w:sz w:val="20"/>
                <w:szCs w:val="20"/>
              </w:rPr>
            </w:pPr>
            <w:r w:rsidRPr="00846F4B">
              <w:rPr>
                <w:b/>
                <w:sz w:val="20"/>
                <w:szCs w:val="20"/>
              </w:rPr>
              <w:t>Area of Learning</w:t>
            </w:r>
          </w:p>
        </w:tc>
        <w:tc>
          <w:tcPr>
            <w:tcW w:w="2410" w:type="dxa"/>
          </w:tcPr>
          <w:p w:rsidR="00CC3F51" w:rsidRPr="001342B2" w:rsidRDefault="001342B2" w:rsidP="00846F4B">
            <w:pPr>
              <w:jc w:val="center"/>
              <w:rPr>
                <w:b/>
                <w:sz w:val="24"/>
                <w:szCs w:val="24"/>
              </w:rPr>
            </w:pPr>
            <w:r w:rsidRPr="001342B2">
              <w:rPr>
                <w:b/>
                <w:sz w:val="24"/>
                <w:szCs w:val="24"/>
              </w:rPr>
              <w:t>Autumn 1</w:t>
            </w:r>
          </w:p>
        </w:tc>
        <w:tc>
          <w:tcPr>
            <w:tcW w:w="2411" w:type="dxa"/>
          </w:tcPr>
          <w:p w:rsidR="00CC3F51" w:rsidRPr="00846F4B" w:rsidRDefault="001342B2" w:rsidP="00846F4B">
            <w:pPr>
              <w:jc w:val="center"/>
              <w:rPr>
                <w:b/>
                <w:sz w:val="24"/>
                <w:szCs w:val="24"/>
              </w:rPr>
            </w:pPr>
            <w:r w:rsidRPr="001342B2">
              <w:rPr>
                <w:b/>
                <w:sz w:val="24"/>
                <w:szCs w:val="24"/>
              </w:rPr>
              <w:t>Autumn 2</w:t>
            </w:r>
          </w:p>
        </w:tc>
        <w:tc>
          <w:tcPr>
            <w:tcW w:w="2411" w:type="dxa"/>
          </w:tcPr>
          <w:p w:rsidR="001342B2" w:rsidRPr="001342B2" w:rsidRDefault="001342B2" w:rsidP="001635B8">
            <w:pPr>
              <w:jc w:val="center"/>
              <w:rPr>
                <w:b/>
                <w:sz w:val="24"/>
                <w:szCs w:val="24"/>
              </w:rPr>
            </w:pPr>
            <w:r w:rsidRPr="001342B2">
              <w:rPr>
                <w:b/>
                <w:sz w:val="24"/>
                <w:szCs w:val="24"/>
              </w:rPr>
              <w:t>Spring 1</w:t>
            </w:r>
          </w:p>
        </w:tc>
        <w:tc>
          <w:tcPr>
            <w:tcW w:w="2410" w:type="dxa"/>
          </w:tcPr>
          <w:p w:rsidR="001342B2" w:rsidRPr="001342B2" w:rsidRDefault="001342B2" w:rsidP="001635B8">
            <w:pPr>
              <w:jc w:val="center"/>
              <w:rPr>
                <w:b/>
                <w:sz w:val="24"/>
                <w:szCs w:val="24"/>
              </w:rPr>
            </w:pPr>
            <w:r w:rsidRPr="001342B2">
              <w:rPr>
                <w:b/>
                <w:sz w:val="24"/>
                <w:szCs w:val="24"/>
              </w:rPr>
              <w:t>Spring 2</w:t>
            </w:r>
          </w:p>
        </w:tc>
        <w:tc>
          <w:tcPr>
            <w:tcW w:w="2411" w:type="dxa"/>
          </w:tcPr>
          <w:p w:rsidR="001342B2" w:rsidRPr="001342B2" w:rsidRDefault="001342B2" w:rsidP="001635B8">
            <w:pPr>
              <w:jc w:val="center"/>
              <w:rPr>
                <w:b/>
                <w:sz w:val="24"/>
                <w:szCs w:val="24"/>
              </w:rPr>
            </w:pPr>
            <w:r w:rsidRPr="001342B2">
              <w:rPr>
                <w:b/>
                <w:sz w:val="24"/>
                <w:szCs w:val="24"/>
              </w:rPr>
              <w:t>Summer 1</w:t>
            </w:r>
          </w:p>
        </w:tc>
        <w:tc>
          <w:tcPr>
            <w:tcW w:w="2411" w:type="dxa"/>
          </w:tcPr>
          <w:p w:rsidR="001342B2" w:rsidRPr="001342B2" w:rsidRDefault="001342B2" w:rsidP="001635B8">
            <w:pPr>
              <w:jc w:val="center"/>
              <w:rPr>
                <w:b/>
                <w:sz w:val="24"/>
                <w:szCs w:val="24"/>
              </w:rPr>
            </w:pPr>
            <w:r w:rsidRPr="001342B2">
              <w:rPr>
                <w:b/>
                <w:sz w:val="24"/>
                <w:szCs w:val="24"/>
              </w:rPr>
              <w:t>Summer 2</w:t>
            </w:r>
          </w:p>
        </w:tc>
      </w:tr>
      <w:tr w:rsidR="00CC3F51" w:rsidTr="001635B8">
        <w:trPr>
          <w:trHeight w:val="388"/>
        </w:trPr>
        <w:tc>
          <w:tcPr>
            <w:tcW w:w="1696" w:type="dxa"/>
          </w:tcPr>
          <w:p w:rsidR="00CC3F51" w:rsidRDefault="00CC3F51" w:rsidP="001635B8"/>
        </w:tc>
        <w:tc>
          <w:tcPr>
            <w:tcW w:w="2410" w:type="dxa"/>
          </w:tcPr>
          <w:p w:rsidR="00CC3F51" w:rsidRPr="00CC3F51" w:rsidRDefault="00CC3F51" w:rsidP="001635B8">
            <w:r w:rsidRPr="00CC3F51">
              <w:rPr>
                <w:b/>
              </w:rPr>
              <w:t>Friendship and belonging</w:t>
            </w:r>
          </w:p>
        </w:tc>
        <w:tc>
          <w:tcPr>
            <w:tcW w:w="2411" w:type="dxa"/>
          </w:tcPr>
          <w:p w:rsidR="00CC3F51" w:rsidRPr="00CC3F51" w:rsidRDefault="00CC3F51" w:rsidP="001635B8">
            <w:pPr>
              <w:rPr>
                <w:b/>
              </w:rPr>
            </w:pPr>
            <w:r w:rsidRPr="00CC3F51">
              <w:rPr>
                <w:b/>
              </w:rPr>
              <w:t>Superhero, Super me</w:t>
            </w:r>
          </w:p>
        </w:tc>
        <w:tc>
          <w:tcPr>
            <w:tcW w:w="2411" w:type="dxa"/>
          </w:tcPr>
          <w:p w:rsidR="00CC3F51" w:rsidRPr="001635B8" w:rsidRDefault="00CC3F51" w:rsidP="001635B8">
            <w:pPr>
              <w:rPr>
                <w:b/>
              </w:rPr>
            </w:pPr>
            <w:r w:rsidRPr="001635B8">
              <w:rPr>
                <w:b/>
              </w:rPr>
              <w:t>Space and Sky</w:t>
            </w:r>
          </w:p>
        </w:tc>
        <w:tc>
          <w:tcPr>
            <w:tcW w:w="2410" w:type="dxa"/>
          </w:tcPr>
          <w:p w:rsidR="00CC3F51" w:rsidRPr="001635B8" w:rsidRDefault="00CC3F51" w:rsidP="001635B8">
            <w:pPr>
              <w:rPr>
                <w:b/>
              </w:rPr>
            </w:pPr>
            <w:r w:rsidRPr="001635B8">
              <w:rPr>
                <w:b/>
              </w:rPr>
              <w:t>Amazing adventures</w:t>
            </w:r>
          </w:p>
        </w:tc>
        <w:tc>
          <w:tcPr>
            <w:tcW w:w="2411" w:type="dxa"/>
          </w:tcPr>
          <w:p w:rsidR="00CC3F51" w:rsidRPr="001635B8" w:rsidRDefault="00CC3F51" w:rsidP="001635B8">
            <w:pPr>
              <w:rPr>
                <w:b/>
              </w:rPr>
            </w:pPr>
            <w:r w:rsidRPr="001635B8">
              <w:rPr>
                <w:b/>
              </w:rPr>
              <w:t>Animals and their homes</w:t>
            </w:r>
          </w:p>
        </w:tc>
        <w:tc>
          <w:tcPr>
            <w:tcW w:w="2411" w:type="dxa"/>
          </w:tcPr>
          <w:p w:rsidR="00CC3F51" w:rsidRPr="001635B8" w:rsidRDefault="00CC3F51" w:rsidP="001635B8">
            <w:pPr>
              <w:rPr>
                <w:b/>
              </w:rPr>
            </w:pPr>
            <w:r w:rsidRPr="001635B8">
              <w:rPr>
                <w:b/>
              </w:rPr>
              <w:t>Dragons</w:t>
            </w:r>
          </w:p>
        </w:tc>
      </w:tr>
      <w:tr w:rsidR="001635B8" w:rsidTr="001635B8">
        <w:trPr>
          <w:trHeight w:val="388"/>
        </w:trPr>
        <w:tc>
          <w:tcPr>
            <w:tcW w:w="1696" w:type="dxa"/>
          </w:tcPr>
          <w:p w:rsidR="001342B2" w:rsidRPr="002C0C1D" w:rsidRDefault="001342B2" w:rsidP="001635B8">
            <w:r w:rsidRPr="002C0C1D">
              <w:t>Linked themes</w:t>
            </w:r>
          </w:p>
        </w:tc>
        <w:tc>
          <w:tcPr>
            <w:tcW w:w="2410" w:type="dxa"/>
          </w:tcPr>
          <w:p w:rsidR="001342B2" w:rsidRPr="002C0C1D" w:rsidRDefault="00CC3F51" w:rsidP="001635B8">
            <w:pPr>
              <w:rPr>
                <w:sz w:val="18"/>
                <w:szCs w:val="18"/>
              </w:rPr>
            </w:pPr>
            <w:r w:rsidRPr="002C0C1D">
              <w:rPr>
                <w:sz w:val="18"/>
                <w:szCs w:val="18"/>
              </w:rPr>
              <w:t>Settling in to school</w:t>
            </w:r>
          </w:p>
          <w:p w:rsidR="001635B8" w:rsidRPr="002C0C1D" w:rsidRDefault="001635B8" w:rsidP="001635B8">
            <w:pPr>
              <w:rPr>
                <w:sz w:val="18"/>
                <w:szCs w:val="18"/>
              </w:rPr>
            </w:pPr>
            <w:r w:rsidRPr="002C0C1D">
              <w:rPr>
                <w:sz w:val="18"/>
                <w:szCs w:val="18"/>
              </w:rPr>
              <w:t>School rules and routines</w:t>
            </w:r>
          </w:p>
          <w:p w:rsidR="001635B8" w:rsidRPr="002C0C1D" w:rsidRDefault="001635B8" w:rsidP="001635B8">
            <w:pPr>
              <w:rPr>
                <w:sz w:val="18"/>
                <w:szCs w:val="18"/>
              </w:rPr>
            </w:pPr>
            <w:r w:rsidRPr="002C0C1D">
              <w:rPr>
                <w:sz w:val="18"/>
                <w:szCs w:val="18"/>
              </w:rPr>
              <w:t>Meet our Year 6 buddies</w:t>
            </w:r>
          </w:p>
          <w:p w:rsidR="001635B8" w:rsidRPr="002C0C1D" w:rsidRDefault="001635B8" w:rsidP="001635B8">
            <w:pPr>
              <w:rPr>
                <w:sz w:val="18"/>
                <w:szCs w:val="18"/>
              </w:rPr>
            </w:pPr>
            <w:r w:rsidRPr="002C0C1D">
              <w:rPr>
                <w:sz w:val="18"/>
                <w:szCs w:val="18"/>
              </w:rPr>
              <w:t>Families</w:t>
            </w:r>
          </w:p>
          <w:p w:rsidR="00CC3F51" w:rsidRPr="002C0C1D" w:rsidRDefault="00CC3F51" w:rsidP="001635B8">
            <w:pPr>
              <w:rPr>
                <w:sz w:val="18"/>
                <w:szCs w:val="18"/>
              </w:rPr>
            </w:pPr>
            <w:r w:rsidRPr="002C0C1D">
              <w:rPr>
                <w:sz w:val="18"/>
                <w:szCs w:val="18"/>
              </w:rPr>
              <w:t xml:space="preserve">Our </w:t>
            </w:r>
            <w:r w:rsidR="001635B8" w:rsidRPr="002C0C1D">
              <w:rPr>
                <w:sz w:val="18"/>
                <w:szCs w:val="18"/>
              </w:rPr>
              <w:t xml:space="preserve">school </w:t>
            </w:r>
            <w:r w:rsidRPr="002C0C1D">
              <w:rPr>
                <w:sz w:val="18"/>
                <w:szCs w:val="18"/>
              </w:rPr>
              <w:t>community</w:t>
            </w:r>
          </w:p>
          <w:p w:rsidR="001635B8" w:rsidRPr="002C0C1D" w:rsidRDefault="001635B8" w:rsidP="001635B8">
            <w:pPr>
              <w:rPr>
                <w:sz w:val="18"/>
                <w:szCs w:val="18"/>
              </w:rPr>
            </w:pPr>
            <w:r w:rsidRPr="002C0C1D">
              <w:rPr>
                <w:sz w:val="18"/>
                <w:szCs w:val="18"/>
              </w:rPr>
              <w:t>Festivals and celebrations</w:t>
            </w:r>
          </w:p>
        </w:tc>
        <w:tc>
          <w:tcPr>
            <w:tcW w:w="2411" w:type="dxa"/>
          </w:tcPr>
          <w:p w:rsidR="001342B2" w:rsidRPr="002C0C1D" w:rsidRDefault="001635B8" w:rsidP="001635B8">
            <w:pPr>
              <w:rPr>
                <w:sz w:val="18"/>
                <w:szCs w:val="18"/>
              </w:rPr>
            </w:pPr>
            <w:r w:rsidRPr="002C0C1D">
              <w:rPr>
                <w:sz w:val="18"/>
                <w:szCs w:val="18"/>
              </w:rPr>
              <w:t>People who help us</w:t>
            </w:r>
          </w:p>
          <w:p w:rsidR="001635B8" w:rsidRPr="002C0C1D" w:rsidRDefault="001635B8" w:rsidP="001635B8">
            <w:pPr>
              <w:rPr>
                <w:sz w:val="18"/>
                <w:szCs w:val="18"/>
              </w:rPr>
            </w:pPr>
            <w:r w:rsidRPr="002C0C1D">
              <w:rPr>
                <w:sz w:val="18"/>
                <w:szCs w:val="18"/>
              </w:rPr>
              <w:t>Wider village community</w:t>
            </w:r>
          </w:p>
          <w:p w:rsidR="001635B8" w:rsidRPr="002C0C1D" w:rsidRDefault="001635B8" w:rsidP="001635B8">
            <w:pPr>
              <w:rPr>
                <w:sz w:val="18"/>
                <w:szCs w:val="18"/>
              </w:rPr>
            </w:pPr>
            <w:r w:rsidRPr="002C0C1D">
              <w:rPr>
                <w:sz w:val="18"/>
                <w:szCs w:val="18"/>
              </w:rPr>
              <w:t>Our bodies</w:t>
            </w:r>
          </w:p>
          <w:p w:rsidR="001635B8" w:rsidRPr="002C0C1D" w:rsidRDefault="001635B8" w:rsidP="001635B8">
            <w:pPr>
              <w:rPr>
                <w:sz w:val="18"/>
                <w:szCs w:val="18"/>
              </w:rPr>
            </w:pPr>
            <w:r w:rsidRPr="002C0C1D">
              <w:rPr>
                <w:sz w:val="18"/>
                <w:szCs w:val="18"/>
              </w:rPr>
              <w:t>Keeping healthy and strong</w:t>
            </w:r>
          </w:p>
          <w:p w:rsidR="001635B8" w:rsidRDefault="001635B8" w:rsidP="001635B8">
            <w:pPr>
              <w:rPr>
                <w:sz w:val="18"/>
                <w:szCs w:val="18"/>
              </w:rPr>
            </w:pPr>
            <w:r w:rsidRPr="002C0C1D">
              <w:rPr>
                <w:sz w:val="18"/>
                <w:szCs w:val="18"/>
              </w:rPr>
              <w:t>Pants are private (NSPCC)</w:t>
            </w:r>
          </w:p>
          <w:p w:rsidR="00FD6176" w:rsidRPr="002C0C1D" w:rsidRDefault="00FD6176" w:rsidP="001635B8">
            <w:pPr>
              <w:rPr>
                <w:sz w:val="18"/>
                <w:szCs w:val="18"/>
              </w:rPr>
            </w:pPr>
            <w:r>
              <w:rPr>
                <w:sz w:val="18"/>
                <w:szCs w:val="18"/>
              </w:rPr>
              <w:t>Keeping safe- road safety and online</w:t>
            </w:r>
          </w:p>
        </w:tc>
        <w:tc>
          <w:tcPr>
            <w:tcW w:w="2411" w:type="dxa"/>
          </w:tcPr>
          <w:p w:rsidR="001342B2" w:rsidRPr="002C0C1D" w:rsidRDefault="001635B8" w:rsidP="001635B8">
            <w:pPr>
              <w:rPr>
                <w:sz w:val="18"/>
                <w:szCs w:val="18"/>
              </w:rPr>
            </w:pPr>
            <w:r w:rsidRPr="002C0C1D">
              <w:rPr>
                <w:sz w:val="18"/>
                <w:szCs w:val="18"/>
              </w:rPr>
              <w:t>Rockets</w:t>
            </w:r>
          </w:p>
          <w:p w:rsidR="001635B8" w:rsidRPr="002C0C1D" w:rsidRDefault="001635B8" w:rsidP="001635B8">
            <w:pPr>
              <w:rPr>
                <w:sz w:val="18"/>
                <w:szCs w:val="18"/>
              </w:rPr>
            </w:pPr>
            <w:r w:rsidRPr="002C0C1D">
              <w:rPr>
                <w:sz w:val="18"/>
                <w:szCs w:val="18"/>
              </w:rPr>
              <w:t>Aliens</w:t>
            </w:r>
          </w:p>
          <w:p w:rsidR="001635B8" w:rsidRPr="002C0C1D" w:rsidRDefault="001635B8" w:rsidP="001635B8">
            <w:pPr>
              <w:rPr>
                <w:sz w:val="18"/>
                <w:szCs w:val="18"/>
              </w:rPr>
            </w:pPr>
            <w:r w:rsidRPr="002C0C1D">
              <w:rPr>
                <w:sz w:val="18"/>
                <w:szCs w:val="18"/>
              </w:rPr>
              <w:t>Machines</w:t>
            </w:r>
          </w:p>
          <w:p w:rsidR="001635B8" w:rsidRPr="002C0C1D" w:rsidRDefault="001635B8" w:rsidP="001635B8">
            <w:pPr>
              <w:rPr>
                <w:sz w:val="18"/>
                <w:szCs w:val="18"/>
              </w:rPr>
            </w:pPr>
            <w:r w:rsidRPr="002C0C1D">
              <w:rPr>
                <w:sz w:val="18"/>
                <w:szCs w:val="18"/>
              </w:rPr>
              <w:t>Computers and robots</w:t>
            </w:r>
          </w:p>
          <w:p w:rsidR="001635B8" w:rsidRPr="002C0C1D" w:rsidRDefault="001635B8" w:rsidP="001635B8">
            <w:pPr>
              <w:rPr>
                <w:sz w:val="18"/>
                <w:szCs w:val="18"/>
              </w:rPr>
            </w:pPr>
            <w:r w:rsidRPr="002C0C1D">
              <w:rPr>
                <w:sz w:val="18"/>
                <w:szCs w:val="18"/>
              </w:rPr>
              <w:t>Directions/positional language</w:t>
            </w:r>
          </w:p>
        </w:tc>
        <w:tc>
          <w:tcPr>
            <w:tcW w:w="2410" w:type="dxa"/>
          </w:tcPr>
          <w:p w:rsidR="001342B2" w:rsidRPr="002C0C1D" w:rsidRDefault="00CC3F51" w:rsidP="001635B8">
            <w:pPr>
              <w:rPr>
                <w:sz w:val="18"/>
                <w:szCs w:val="18"/>
              </w:rPr>
            </w:pPr>
            <w:r w:rsidRPr="002C0C1D">
              <w:rPr>
                <w:sz w:val="18"/>
                <w:szCs w:val="18"/>
              </w:rPr>
              <w:t>Stories by the same author</w:t>
            </w:r>
          </w:p>
          <w:p w:rsidR="001635B8" w:rsidRPr="002C0C1D" w:rsidRDefault="001635B8" w:rsidP="001635B8">
            <w:pPr>
              <w:rPr>
                <w:sz w:val="18"/>
                <w:szCs w:val="18"/>
              </w:rPr>
            </w:pPr>
            <w:r w:rsidRPr="002C0C1D">
              <w:rPr>
                <w:sz w:val="18"/>
                <w:szCs w:val="18"/>
              </w:rPr>
              <w:t>Journeys</w:t>
            </w:r>
            <w:r w:rsidR="00FD6176">
              <w:rPr>
                <w:sz w:val="18"/>
                <w:szCs w:val="18"/>
              </w:rPr>
              <w:t xml:space="preserve"> and adventures</w:t>
            </w:r>
          </w:p>
          <w:p w:rsidR="001635B8" w:rsidRPr="002C0C1D" w:rsidRDefault="001635B8" w:rsidP="001635B8">
            <w:pPr>
              <w:rPr>
                <w:sz w:val="18"/>
                <w:szCs w:val="18"/>
              </w:rPr>
            </w:pPr>
            <w:r w:rsidRPr="002C0C1D">
              <w:rPr>
                <w:sz w:val="18"/>
                <w:szCs w:val="18"/>
              </w:rPr>
              <w:t>Transport</w:t>
            </w:r>
          </w:p>
          <w:p w:rsidR="001635B8" w:rsidRPr="002C0C1D" w:rsidRDefault="001635B8" w:rsidP="001635B8">
            <w:pPr>
              <w:rPr>
                <w:sz w:val="18"/>
                <w:szCs w:val="18"/>
              </w:rPr>
            </w:pPr>
            <w:r w:rsidRPr="002C0C1D">
              <w:rPr>
                <w:sz w:val="18"/>
                <w:szCs w:val="18"/>
              </w:rPr>
              <w:t>Mapping skills</w:t>
            </w:r>
          </w:p>
          <w:p w:rsidR="001635B8" w:rsidRPr="002C0C1D" w:rsidRDefault="001635B8" w:rsidP="001635B8">
            <w:pPr>
              <w:rPr>
                <w:sz w:val="18"/>
                <w:szCs w:val="18"/>
              </w:rPr>
            </w:pPr>
            <w:r w:rsidRPr="002C0C1D">
              <w:rPr>
                <w:sz w:val="18"/>
                <w:szCs w:val="18"/>
              </w:rPr>
              <w:t>Rhyme and alliteration</w:t>
            </w:r>
          </w:p>
        </w:tc>
        <w:tc>
          <w:tcPr>
            <w:tcW w:w="2411" w:type="dxa"/>
          </w:tcPr>
          <w:p w:rsidR="001342B2" w:rsidRPr="002C0C1D" w:rsidRDefault="001635B8" w:rsidP="001635B8">
            <w:pPr>
              <w:rPr>
                <w:sz w:val="18"/>
                <w:szCs w:val="18"/>
              </w:rPr>
            </w:pPr>
            <w:r w:rsidRPr="002C0C1D">
              <w:rPr>
                <w:sz w:val="18"/>
                <w:szCs w:val="18"/>
              </w:rPr>
              <w:t>The World</w:t>
            </w:r>
          </w:p>
          <w:p w:rsidR="001635B8" w:rsidRPr="002C0C1D" w:rsidRDefault="001635B8" w:rsidP="001635B8">
            <w:pPr>
              <w:rPr>
                <w:sz w:val="18"/>
                <w:szCs w:val="18"/>
              </w:rPr>
            </w:pPr>
            <w:r w:rsidRPr="002C0C1D">
              <w:rPr>
                <w:sz w:val="18"/>
                <w:szCs w:val="18"/>
              </w:rPr>
              <w:t>Different geographical features (ocean, forest, desert)</w:t>
            </w:r>
          </w:p>
          <w:p w:rsidR="001635B8" w:rsidRPr="002C0C1D" w:rsidRDefault="001635B8" w:rsidP="001635B8">
            <w:pPr>
              <w:rPr>
                <w:sz w:val="18"/>
                <w:szCs w:val="18"/>
              </w:rPr>
            </w:pPr>
            <w:r w:rsidRPr="002C0C1D">
              <w:rPr>
                <w:sz w:val="18"/>
                <w:szCs w:val="18"/>
              </w:rPr>
              <w:t>Seasonal changes</w:t>
            </w:r>
          </w:p>
          <w:p w:rsidR="001635B8" w:rsidRPr="002C0C1D" w:rsidRDefault="001635B8" w:rsidP="001635B8">
            <w:pPr>
              <w:rPr>
                <w:sz w:val="18"/>
                <w:szCs w:val="18"/>
              </w:rPr>
            </w:pPr>
          </w:p>
        </w:tc>
        <w:tc>
          <w:tcPr>
            <w:tcW w:w="2411" w:type="dxa"/>
          </w:tcPr>
          <w:p w:rsidR="001342B2" w:rsidRPr="002C0C1D" w:rsidRDefault="00CC3F51" w:rsidP="001635B8">
            <w:pPr>
              <w:rPr>
                <w:sz w:val="18"/>
                <w:szCs w:val="18"/>
              </w:rPr>
            </w:pPr>
            <w:r w:rsidRPr="002C0C1D">
              <w:rPr>
                <w:sz w:val="18"/>
                <w:szCs w:val="18"/>
              </w:rPr>
              <w:t>Dinosaurs</w:t>
            </w:r>
          </w:p>
          <w:p w:rsidR="00CC3F51" w:rsidRPr="002C0C1D" w:rsidRDefault="00CC3F51" w:rsidP="001635B8">
            <w:pPr>
              <w:rPr>
                <w:sz w:val="18"/>
                <w:szCs w:val="18"/>
              </w:rPr>
            </w:pPr>
            <w:r w:rsidRPr="002C0C1D">
              <w:rPr>
                <w:sz w:val="18"/>
                <w:szCs w:val="18"/>
              </w:rPr>
              <w:t>Moving on</w:t>
            </w:r>
            <w:r w:rsidR="00FD6176">
              <w:rPr>
                <w:sz w:val="18"/>
                <w:szCs w:val="18"/>
              </w:rPr>
              <w:t xml:space="preserve"> and growing up</w:t>
            </w:r>
          </w:p>
          <w:p w:rsidR="00CC3F51" w:rsidRPr="002C0C1D" w:rsidRDefault="00CC3F51" w:rsidP="001635B8">
            <w:pPr>
              <w:rPr>
                <w:sz w:val="18"/>
                <w:szCs w:val="18"/>
              </w:rPr>
            </w:pPr>
            <w:r w:rsidRPr="002C0C1D">
              <w:rPr>
                <w:sz w:val="18"/>
                <w:szCs w:val="18"/>
              </w:rPr>
              <w:t>Traditional tales</w:t>
            </w:r>
          </w:p>
          <w:p w:rsidR="001635B8" w:rsidRDefault="001635B8" w:rsidP="001635B8">
            <w:pPr>
              <w:rPr>
                <w:sz w:val="18"/>
                <w:szCs w:val="18"/>
              </w:rPr>
            </w:pPr>
            <w:r w:rsidRPr="002C0C1D">
              <w:rPr>
                <w:sz w:val="18"/>
                <w:szCs w:val="18"/>
              </w:rPr>
              <w:t>Imaginary animals</w:t>
            </w:r>
          </w:p>
          <w:p w:rsidR="00FD6176" w:rsidRPr="002C0C1D" w:rsidRDefault="00FD6176" w:rsidP="001635B8">
            <w:pPr>
              <w:rPr>
                <w:sz w:val="18"/>
                <w:szCs w:val="18"/>
              </w:rPr>
            </w:pPr>
            <w:r>
              <w:rPr>
                <w:sz w:val="18"/>
                <w:szCs w:val="18"/>
              </w:rPr>
              <w:t xml:space="preserve">Celebrating the year </w:t>
            </w:r>
            <w:bookmarkStart w:id="0" w:name="_GoBack"/>
            <w:bookmarkEnd w:id="0"/>
          </w:p>
        </w:tc>
      </w:tr>
      <w:tr w:rsidR="001635B8" w:rsidTr="001635B8">
        <w:trPr>
          <w:trHeight w:val="371"/>
        </w:trPr>
        <w:tc>
          <w:tcPr>
            <w:tcW w:w="1696" w:type="dxa"/>
          </w:tcPr>
          <w:p w:rsidR="001342B2" w:rsidRDefault="001342B2" w:rsidP="001635B8">
            <w:r>
              <w:t>Planning around quality texts</w:t>
            </w:r>
          </w:p>
        </w:tc>
        <w:tc>
          <w:tcPr>
            <w:tcW w:w="2410" w:type="dxa"/>
          </w:tcPr>
          <w:p w:rsidR="001342B2" w:rsidRDefault="001342B2" w:rsidP="001635B8">
            <w:r w:rsidRPr="004E10F4">
              <w:rPr>
                <w:noProof/>
                <w:sz w:val="16"/>
                <w:szCs w:val="16"/>
                <w:lang w:eastAsia="en-GB"/>
              </w:rPr>
              <w:drawing>
                <wp:inline distT="0" distB="0" distL="0" distR="0" wp14:anchorId="422FCC9C" wp14:editId="3EC9529D">
                  <wp:extent cx="316044" cy="419735"/>
                  <wp:effectExtent l="0" t="0" r="8255" b="0"/>
                  <wp:docPr id="4" name="Picture 4" descr="C:\Users\tiffanie.noble\AppData\Local\Microsoft\Windows\INetCache\Content.MSO\1D816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ffanie.noble\AppData\Local\Microsoft\Windows\INetCache\Content.MSO\1D81620.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799" cy="447300"/>
                          </a:xfrm>
                          <a:prstGeom prst="rect">
                            <a:avLst/>
                          </a:prstGeom>
                          <a:noFill/>
                          <a:ln>
                            <a:noFill/>
                          </a:ln>
                        </pic:spPr>
                      </pic:pic>
                    </a:graphicData>
                  </a:graphic>
                </wp:inline>
              </w:drawing>
            </w:r>
            <w:r>
              <w:rPr>
                <w:noProof/>
                <w:sz w:val="16"/>
                <w:szCs w:val="16"/>
                <w:lang w:eastAsia="en-GB"/>
              </w:rPr>
              <w:drawing>
                <wp:inline distT="0" distB="0" distL="0" distR="0" wp14:anchorId="4C7337FC" wp14:editId="7B37AE69">
                  <wp:extent cx="365760" cy="365760"/>
                  <wp:effectExtent l="0" t="0" r="0" b="0"/>
                  <wp:docPr id="13" name="Picture 13" descr="C:\Users\tiffanie.noble\AppData\Local\Microsoft\Windows\INetCache\Content.MSO\92A41C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92A41CFA.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4E10F4">
              <w:rPr>
                <w:noProof/>
                <w:sz w:val="16"/>
                <w:szCs w:val="16"/>
                <w:lang w:eastAsia="en-GB"/>
              </w:rPr>
              <w:drawing>
                <wp:inline distT="0" distB="0" distL="0" distR="0" wp14:anchorId="222AF99E" wp14:editId="65B6E575">
                  <wp:extent cx="358943" cy="297180"/>
                  <wp:effectExtent l="0" t="0" r="3175" b="7620"/>
                  <wp:docPr id="6" name="Picture 6" descr="C:\Users\tiffanie.noble\AppData\Local\Microsoft\Windows\INetCache\Content.MSO\C8957A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ffanie.noble\AppData\Local\Microsoft\Windows\INetCache\Content.MSO\C8957A5A.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905" cy="323642"/>
                          </a:xfrm>
                          <a:prstGeom prst="rect">
                            <a:avLst/>
                          </a:prstGeom>
                          <a:noFill/>
                          <a:ln>
                            <a:noFill/>
                          </a:ln>
                        </pic:spPr>
                      </pic:pic>
                    </a:graphicData>
                  </a:graphic>
                </wp:inline>
              </w:drawing>
            </w:r>
            <w:r w:rsidRPr="004E10F4">
              <w:rPr>
                <w:sz w:val="16"/>
                <w:szCs w:val="16"/>
              </w:rPr>
              <w:t xml:space="preserve"> </w:t>
            </w:r>
            <w:r w:rsidRPr="004E10F4">
              <w:rPr>
                <w:noProof/>
                <w:sz w:val="16"/>
                <w:szCs w:val="16"/>
                <w:lang w:eastAsia="en-GB"/>
              </w:rPr>
              <w:drawing>
                <wp:inline distT="0" distB="0" distL="0" distR="0" wp14:anchorId="348DA926" wp14:editId="399EE302">
                  <wp:extent cx="312420" cy="346087"/>
                  <wp:effectExtent l="0" t="0" r="0" b="0"/>
                  <wp:docPr id="8" name="Picture 8" descr="C:\Users\tiffanie.noble\AppData\Local\Microsoft\Windows\INetCache\Content.MSO\BD1D8C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ffanie.noble\AppData\Local\Microsoft\Windows\INetCache\Content.MSO\BD1D8C44.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206" t="3006" r="7638" b="7091"/>
                          <a:stretch/>
                        </pic:blipFill>
                        <pic:spPr bwMode="auto">
                          <a:xfrm>
                            <a:off x="0" y="0"/>
                            <a:ext cx="343302" cy="3802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1" w:type="dxa"/>
          </w:tcPr>
          <w:p w:rsidR="001342B2" w:rsidRPr="004E10F4" w:rsidRDefault="001342B2" w:rsidP="001635B8">
            <w:pPr>
              <w:rPr>
                <w:noProof/>
                <w:sz w:val="16"/>
                <w:szCs w:val="16"/>
                <w:lang w:eastAsia="en-GB"/>
              </w:rPr>
            </w:pPr>
            <w:r>
              <w:rPr>
                <w:noProof/>
                <w:sz w:val="16"/>
                <w:szCs w:val="16"/>
                <w:lang w:eastAsia="en-GB"/>
              </w:rPr>
              <w:drawing>
                <wp:inline distT="0" distB="0" distL="0" distR="0" wp14:anchorId="1F779327" wp14:editId="49550753">
                  <wp:extent cx="365760" cy="365760"/>
                  <wp:effectExtent l="0" t="0" r="0" b="0"/>
                  <wp:docPr id="7" name="Picture 7" descr="C:\Users\tiffanie.noble\AppData\Local\Microsoft\Windows\INetCache\Content.MSO\BC1747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BC17474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4E10F4">
              <w:rPr>
                <w:noProof/>
                <w:sz w:val="16"/>
                <w:szCs w:val="16"/>
                <w:lang w:eastAsia="en-GB"/>
              </w:rPr>
              <w:drawing>
                <wp:inline distT="0" distB="0" distL="0" distR="0" wp14:anchorId="5E06D1EB" wp14:editId="46B00B3F">
                  <wp:extent cx="363811" cy="365760"/>
                  <wp:effectExtent l="0" t="0" r="0" b="0"/>
                  <wp:docPr id="5" name="Picture 5" descr="C:\Users\tiffanie.noble\AppData\Local\Microsoft\Windows\INetCache\Content.MSO\CA13E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CA13E35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174" cy="394275"/>
                          </a:xfrm>
                          <a:prstGeom prst="rect">
                            <a:avLst/>
                          </a:prstGeom>
                          <a:noFill/>
                          <a:ln>
                            <a:noFill/>
                          </a:ln>
                        </pic:spPr>
                      </pic:pic>
                    </a:graphicData>
                  </a:graphic>
                </wp:inline>
              </w:drawing>
            </w:r>
            <w:r w:rsidRPr="004E10F4">
              <w:rPr>
                <w:noProof/>
                <w:sz w:val="16"/>
                <w:szCs w:val="16"/>
                <w:lang w:eastAsia="en-GB"/>
              </w:rPr>
              <w:drawing>
                <wp:inline distT="0" distB="0" distL="0" distR="0" wp14:anchorId="6AAC58C9" wp14:editId="70D6FC3F">
                  <wp:extent cx="299360" cy="388620"/>
                  <wp:effectExtent l="0" t="0" r="5715" b="0"/>
                  <wp:docPr id="2" name="Picture 2" descr="C:\Users\tiffanie.noble\AppData\Local\Microsoft\Windows\INetCache\Content.MSO\1A1BDA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1A1BDA0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366" cy="415890"/>
                          </a:xfrm>
                          <a:prstGeom prst="rect">
                            <a:avLst/>
                          </a:prstGeom>
                          <a:noFill/>
                          <a:ln>
                            <a:noFill/>
                          </a:ln>
                        </pic:spPr>
                      </pic:pic>
                    </a:graphicData>
                  </a:graphic>
                </wp:inline>
              </w:drawing>
            </w:r>
          </w:p>
        </w:tc>
        <w:tc>
          <w:tcPr>
            <w:tcW w:w="2411" w:type="dxa"/>
          </w:tcPr>
          <w:p w:rsidR="001342B2" w:rsidRPr="004E10F4" w:rsidRDefault="001342B2" w:rsidP="001635B8">
            <w:pPr>
              <w:rPr>
                <w:sz w:val="16"/>
                <w:szCs w:val="16"/>
              </w:rPr>
            </w:pPr>
            <w:r w:rsidRPr="004E10F4">
              <w:rPr>
                <w:noProof/>
                <w:sz w:val="16"/>
                <w:szCs w:val="16"/>
                <w:lang w:eastAsia="en-GB"/>
              </w:rPr>
              <w:drawing>
                <wp:inline distT="0" distB="0" distL="0" distR="0" wp14:anchorId="185CF524" wp14:editId="41352E76">
                  <wp:extent cx="315104" cy="300307"/>
                  <wp:effectExtent l="0" t="0" r="8890" b="5080"/>
                  <wp:docPr id="3" name="Picture 3" descr="C:\Users\tiffanie.noble\AppData\Local\Microsoft\Windows\INetCache\Content.MSO\EED45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ffanie.noble\AppData\Local\Microsoft\Windows\INetCache\Content.MSO\EED4500E.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110" cy="320326"/>
                          </a:xfrm>
                          <a:prstGeom prst="rect">
                            <a:avLst/>
                          </a:prstGeom>
                          <a:noFill/>
                          <a:ln>
                            <a:noFill/>
                          </a:ln>
                        </pic:spPr>
                      </pic:pic>
                    </a:graphicData>
                  </a:graphic>
                </wp:inline>
              </w:drawing>
            </w:r>
            <w:r>
              <w:rPr>
                <w:sz w:val="16"/>
                <w:szCs w:val="16"/>
              </w:rPr>
              <w:t xml:space="preserve"> </w:t>
            </w:r>
            <w:r w:rsidRPr="004E10F4">
              <w:rPr>
                <w:noProof/>
                <w:sz w:val="16"/>
                <w:szCs w:val="16"/>
                <w:lang w:eastAsia="en-GB"/>
              </w:rPr>
              <w:drawing>
                <wp:inline distT="0" distB="0" distL="0" distR="0" wp14:anchorId="3044412E" wp14:editId="45855328">
                  <wp:extent cx="320040" cy="320040"/>
                  <wp:effectExtent l="0" t="0" r="3810" b="3810"/>
                  <wp:docPr id="9" name="Picture 9" descr="C:\Users\tiffanie.noble\AppData\Local\Microsoft\Windows\INetCache\Content.MSO\CC630E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ffanie.noble\AppData\Local\Microsoft\Windows\INetCache\Content.MSO\CC630E4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535" cy="324535"/>
                          </a:xfrm>
                          <a:prstGeom prst="rect">
                            <a:avLst/>
                          </a:prstGeom>
                          <a:noFill/>
                          <a:ln>
                            <a:noFill/>
                          </a:ln>
                        </pic:spPr>
                      </pic:pic>
                    </a:graphicData>
                  </a:graphic>
                </wp:inline>
              </w:drawing>
            </w:r>
            <w:r w:rsidRPr="004E10F4">
              <w:rPr>
                <w:noProof/>
                <w:sz w:val="16"/>
                <w:szCs w:val="16"/>
                <w:lang w:eastAsia="en-GB"/>
              </w:rPr>
              <w:drawing>
                <wp:inline distT="0" distB="0" distL="0" distR="0" wp14:anchorId="26D41061" wp14:editId="308533D4">
                  <wp:extent cx="234069" cy="304275"/>
                  <wp:effectExtent l="0" t="0" r="0" b="635"/>
                  <wp:docPr id="10" name="Picture 10" descr="C:\Users\tiffanie.noble\AppData\Local\Microsoft\Windows\INetCache\Content.MSO\43EB02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ffanie.noble\AppData\Local\Microsoft\Windows\INetCache\Content.MSO\43EB025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107" cy="342023"/>
                          </a:xfrm>
                          <a:prstGeom prst="rect">
                            <a:avLst/>
                          </a:prstGeom>
                          <a:noFill/>
                          <a:ln>
                            <a:noFill/>
                          </a:ln>
                        </pic:spPr>
                      </pic:pic>
                    </a:graphicData>
                  </a:graphic>
                </wp:inline>
              </w:drawing>
            </w:r>
            <w:r>
              <w:rPr>
                <w:sz w:val="16"/>
                <w:szCs w:val="16"/>
              </w:rPr>
              <w:t xml:space="preserve"> </w:t>
            </w:r>
            <w:r>
              <w:rPr>
                <w:noProof/>
                <w:sz w:val="16"/>
                <w:szCs w:val="16"/>
                <w:lang w:eastAsia="en-GB"/>
              </w:rPr>
              <w:t xml:space="preserve"> </w:t>
            </w:r>
            <w:r>
              <w:rPr>
                <w:noProof/>
                <w:sz w:val="16"/>
                <w:szCs w:val="16"/>
                <w:lang w:eastAsia="en-GB"/>
              </w:rPr>
              <w:drawing>
                <wp:inline distT="0" distB="0" distL="0" distR="0" wp14:anchorId="012216A6" wp14:editId="13CB8E7D">
                  <wp:extent cx="319668" cy="316230"/>
                  <wp:effectExtent l="0" t="0" r="4445" b="7620"/>
                  <wp:docPr id="17" name="Picture 17" descr="C:\Users\tiffanie.noble\AppData\Local\Microsoft\Windows\INetCache\Content.MSO\E6A0B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ffanie.noble\AppData\Local\Microsoft\Windows\INetCache\Content.MSO\E6A0BA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642" cy="392376"/>
                          </a:xfrm>
                          <a:prstGeom prst="rect">
                            <a:avLst/>
                          </a:prstGeom>
                          <a:noFill/>
                          <a:ln>
                            <a:noFill/>
                          </a:ln>
                        </pic:spPr>
                      </pic:pic>
                    </a:graphicData>
                  </a:graphic>
                </wp:inline>
              </w:drawing>
            </w:r>
          </w:p>
        </w:tc>
        <w:tc>
          <w:tcPr>
            <w:tcW w:w="2410" w:type="dxa"/>
          </w:tcPr>
          <w:p w:rsidR="001342B2" w:rsidRDefault="001342B2" w:rsidP="001635B8">
            <w:r w:rsidRPr="004E10F4">
              <w:rPr>
                <w:sz w:val="16"/>
                <w:szCs w:val="16"/>
              </w:rPr>
              <w:t xml:space="preserve"> </w:t>
            </w:r>
            <w:r w:rsidRPr="004E10F4">
              <w:rPr>
                <w:noProof/>
                <w:sz w:val="16"/>
                <w:szCs w:val="16"/>
                <w:lang w:eastAsia="en-GB"/>
              </w:rPr>
              <w:drawing>
                <wp:inline distT="0" distB="0" distL="0" distR="0" wp14:anchorId="09C15BEE" wp14:editId="59F06AC3">
                  <wp:extent cx="365760" cy="340295"/>
                  <wp:effectExtent l="0" t="0" r="0" b="3175"/>
                  <wp:docPr id="12" name="Picture 12" descr="C:\Users\tiffanie.noble\AppData\Local\Microsoft\Windows\INetCache\Content.MSO\2A64BF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iffanie.noble\AppData\Local\Microsoft\Windows\INetCache\Content.MSO\2A64BF28.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111" cy="510881"/>
                          </a:xfrm>
                          <a:prstGeom prst="rect">
                            <a:avLst/>
                          </a:prstGeom>
                          <a:noFill/>
                          <a:ln>
                            <a:noFill/>
                          </a:ln>
                        </pic:spPr>
                      </pic:pic>
                    </a:graphicData>
                  </a:graphic>
                </wp:inline>
              </w:drawing>
            </w:r>
            <w:r w:rsidRPr="004E10F4">
              <w:rPr>
                <w:sz w:val="16"/>
                <w:szCs w:val="16"/>
              </w:rPr>
              <w:t xml:space="preserve"> </w:t>
            </w:r>
            <w:r w:rsidRPr="004E10F4">
              <w:rPr>
                <w:noProof/>
                <w:sz w:val="16"/>
                <w:szCs w:val="16"/>
                <w:lang w:eastAsia="en-GB"/>
              </w:rPr>
              <w:drawing>
                <wp:inline distT="0" distB="0" distL="0" distR="0" wp14:anchorId="773CA89B" wp14:editId="6D1D467B">
                  <wp:extent cx="373380" cy="333825"/>
                  <wp:effectExtent l="0" t="0" r="7620" b="9525"/>
                  <wp:docPr id="1" name="Picture 1" descr="C:\Users\tiffanie.noble\AppData\Local\Microsoft\Windows\INetCache\Content.MSO\8DD494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8DD494FF.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H="1" flipV="1">
                            <a:off x="0" y="0"/>
                            <a:ext cx="499038" cy="446171"/>
                          </a:xfrm>
                          <a:prstGeom prst="rect">
                            <a:avLst/>
                          </a:prstGeom>
                          <a:noFill/>
                          <a:ln>
                            <a:noFill/>
                          </a:ln>
                        </pic:spPr>
                      </pic:pic>
                    </a:graphicData>
                  </a:graphic>
                </wp:inline>
              </w:drawing>
            </w:r>
            <w:r w:rsidR="00CC3F51">
              <w:rPr>
                <w:sz w:val="16"/>
                <w:szCs w:val="16"/>
              </w:rPr>
              <w:t xml:space="preserve"> </w:t>
            </w:r>
            <w:r w:rsidR="00CC3F51">
              <w:rPr>
                <w:noProof/>
                <w:sz w:val="16"/>
                <w:szCs w:val="16"/>
                <w:lang w:eastAsia="en-GB"/>
              </w:rPr>
              <w:drawing>
                <wp:inline distT="0" distB="0" distL="0" distR="0" wp14:anchorId="40F84C28" wp14:editId="74BDB99E">
                  <wp:extent cx="274320" cy="343173"/>
                  <wp:effectExtent l="0" t="0" r="0" b="0"/>
                  <wp:docPr id="21" name="Picture 21" descr="C:\Users\Tiffanie.Noble\AppData\Local\Microsoft\Windows\INetCache\Content.MSO\838726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8387267A.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913" cy="370185"/>
                          </a:xfrm>
                          <a:prstGeom prst="rect">
                            <a:avLst/>
                          </a:prstGeom>
                          <a:noFill/>
                          <a:ln>
                            <a:noFill/>
                          </a:ln>
                        </pic:spPr>
                      </pic:pic>
                    </a:graphicData>
                  </a:graphic>
                </wp:inline>
              </w:drawing>
            </w:r>
          </w:p>
        </w:tc>
        <w:tc>
          <w:tcPr>
            <w:tcW w:w="2411" w:type="dxa"/>
          </w:tcPr>
          <w:p w:rsidR="001342B2" w:rsidRPr="004E10F4" w:rsidRDefault="001342B2" w:rsidP="001635B8">
            <w:pPr>
              <w:rPr>
                <w:noProof/>
                <w:sz w:val="16"/>
                <w:szCs w:val="16"/>
                <w:lang w:eastAsia="en-GB"/>
              </w:rPr>
            </w:pPr>
            <w:r w:rsidRPr="004E10F4">
              <w:rPr>
                <w:noProof/>
                <w:sz w:val="16"/>
                <w:szCs w:val="16"/>
                <w:lang w:eastAsia="en-GB"/>
              </w:rPr>
              <w:drawing>
                <wp:inline distT="0" distB="0" distL="0" distR="0" wp14:anchorId="787E5AC6" wp14:editId="226D5119">
                  <wp:extent cx="335280" cy="333495"/>
                  <wp:effectExtent l="0" t="0" r="7620" b="9525"/>
                  <wp:docPr id="15" name="Picture 15" descr="C:\Users\tiffanie.noble\AppData\Local\Microsoft\Windows\INetCache\Content.MSO\FBD94D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iffanie.noble\AppData\Local\Microsoft\Windows\INetCache\Content.MSO\FBD94D80.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021" cy="352137"/>
                          </a:xfrm>
                          <a:prstGeom prst="rect">
                            <a:avLst/>
                          </a:prstGeom>
                          <a:noFill/>
                          <a:ln>
                            <a:noFill/>
                          </a:ln>
                        </pic:spPr>
                      </pic:pic>
                    </a:graphicData>
                  </a:graphic>
                </wp:inline>
              </w:drawing>
            </w:r>
            <w:r w:rsidRPr="004E10F4">
              <w:rPr>
                <w:noProof/>
                <w:sz w:val="16"/>
                <w:szCs w:val="16"/>
                <w:lang w:eastAsia="en-GB"/>
              </w:rPr>
              <w:drawing>
                <wp:inline distT="0" distB="0" distL="0" distR="0" wp14:anchorId="56CCE69A" wp14:editId="0DB77678">
                  <wp:extent cx="352151" cy="335280"/>
                  <wp:effectExtent l="0" t="0" r="0" b="7620"/>
                  <wp:docPr id="16" name="Picture 16" descr="C:\Users\tiffanie.noble\AppData\Local\Microsoft\Windows\INetCache\Content.MSO\C352DE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iffanie.noble\AppData\Local\Microsoft\Windows\INetCache\Content.MSO\C352DE37.tmp"/>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391" t="7652" r="10330" b="16867"/>
                          <a:stretch/>
                        </pic:blipFill>
                        <pic:spPr bwMode="auto">
                          <a:xfrm>
                            <a:off x="0" y="0"/>
                            <a:ext cx="379013" cy="360855"/>
                          </a:xfrm>
                          <a:prstGeom prst="rect">
                            <a:avLst/>
                          </a:prstGeom>
                          <a:noFill/>
                          <a:ln>
                            <a:noFill/>
                          </a:ln>
                          <a:extLst>
                            <a:ext uri="{53640926-AAD7-44D8-BBD7-CCE9431645EC}">
                              <a14:shadowObscured xmlns:a14="http://schemas.microsoft.com/office/drawing/2010/main"/>
                            </a:ext>
                          </a:extLst>
                        </pic:spPr>
                      </pic:pic>
                    </a:graphicData>
                  </a:graphic>
                </wp:inline>
              </w:drawing>
            </w:r>
            <w:r w:rsidRPr="004E10F4">
              <w:rPr>
                <w:noProof/>
                <w:sz w:val="16"/>
                <w:szCs w:val="16"/>
                <w:lang w:eastAsia="en-GB"/>
              </w:rPr>
              <w:t xml:space="preserve"> </w:t>
            </w:r>
            <w:r w:rsidRPr="004E10F4">
              <w:rPr>
                <w:noProof/>
                <w:sz w:val="16"/>
                <w:szCs w:val="16"/>
                <w:lang w:eastAsia="en-GB"/>
              </w:rPr>
              <w:drawing>
                <wp:inline distT="0" distB="0" distL="0" distR="0" wp14:anchorId="524888DF" wp14:editId="43B7C474">
                  <wp:extent cx="408868" cy="327660"/>
                  <wp:effectExtent l="0" t="0" r="0" b="0"/>
                  <wp:docPr id="18" name="Picture 18" descr="C:\Users\tiffanie.noble\AppData\Local\Microsoft\Windows\INetCache\Content.MSO\BC2588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iffanie.noble\AppData\Local\Microsoft\Windows\INetCache\Content.MSO\BC2588F9.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542" cy="356249"/>
                          </a:xfrm>
                          <a:prstGeom prst="rect">
                            <a:avLst/>
                          </a:prstGeom>
                          <a:noFill/>
                          <a:ln>
                            <a:noFill/>
                          </a:ln>
                        </pic:spPr>
                      </pic:pic>
                    </a:graphicData>
                  </a:graphic>
                </wp:inline>
              </w:drawing>
            </w:r>
          </w:p>
          <w:p w:rsidR="001342B2" w:rsidRDefault="001342B2" w:rsidP="001635B8"/>
        </w:tc>
        <w:tc>
          <w:tcPr>
            <w:tcW w:w="2411" w:type="dxa"/>
          </w:tcPr>
          <w:p w:rsidR="001635B8" w:rsidRDefault="00CC3F51" w:rsidP="001635B8">
            <w:pPr>
              <w:rPr>
                <w:noProof/>
                <w:lang w:eastAsia="en-GB"/>
              </w:rPr>
            </w:pPr>
            <w:r>
              <w:rPr>
                <w:noProof/>
                <w:lang w:eastAsia="en-GB"/>
              </w:rPr>
              <w:drawing>
                <wp:inline distT="0" distB="0" distL="0" distR="0">
                  <wp:extent cx="365760" cy="381326"/>
                  <wp:effectExtent l="0" t="0" r="0" b="0"/>
                  <wp:docPr id="19" name="Picture 19" descr="C:\Users\Tiffanie.Noble\AppData\Local\Microsoft\Windows\INetCache\Content.MSO\6EE8FA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6EE8FA41.tmp"/>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2533" b="25200"/>
                          <a:stretch/>
                        </pic:blipFill>
                        <pic:spPr bwMode="auto">
                          <a:xfrm>
                            <a:off x="0" y="0"/>
                            <a:ext cx="375701" cy="39169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n-GB"/>
              </w:rPr>
              <w:drawing>
                <wp:inline distT="0" distB="0" distL="0" distR="0" wp14:anchorId="54219394" wp14:editId="07F36E26">
                  <wp:extent cx="350520" cy="350520"/>
                  <wp:effectExtent l="0" t="0" r="0" b="0"/>
                  <wp:docPr id="20" name="Picture 20" descr="C:\Users\Tiffanie.Noble\AppData\Local\Microsoft\Windows\INetCache\Content.MSO\870DF6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ffanie.Noble\AppData\Local\Microsoft\Windows\INetCache\Content.MSO\870DF6F7.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001635B8">
              <w:rPr>
                <w:noProof/>
                <w:lang w:eastAsia="en-GB"/>
              </w:rPr>
              <w:t xml:space="preserve"> </w:t>
            </w:r>
            <w:r w:rsidR="001635B8">
              <w:rPr>
                <w:noProof/>
                <w:lang w:eastAsia="en-GB"/>
              </w:rPr>
              <w:drawing>
                <wp:inline distT="0" distB="0" distL="0" distR="0" wp14:anchorId="5A9BBDF3" wp14:editId="23D2E733">
                  <wp:extent cx="313938" cy="388620"/>
                  <wp:effectExtent l="0" t="0" r="0" b="0"/>
                  <wp:docPr id="23" name="Picture 23" descr="C:\Users\Tiffanie.Noble\AppData\Local\Microsoft\Windows\INetCache\Content.MSO\6C5A40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ffanie.Noble\AppData\Local\Microsoft\Windows\INetCache\Content.MSO\6C5A4015.tmp"/>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9609" r="9609"/>
                          <a:stretch/>
                        </pic:blipFill>
                        <pic:spPr bwMode="auto">
                          <a:xfrm>
                            <a:off x="0" y="0"/>
                            <a:ext cx="321410" cy="397869"/>
                          </a:xfrm>
                          <a:prstGeom prst="rect">
                            <a:avLst/>
                          </a:prstGeom>
                          <a:noFill/>
                          <a:ln>
                            <a:noFill/>
                          </a:ln>
                          <a:extLst>
                            <a:ext uri="{53640926-AAD7-44D8-BBD7-CCE9431645EC}">
                              <a14:shadowObscured xmlns:a14="http://schemas.microsoft.com/office/drawing/2010/main"/>
                            </a:ext>
                          </a:extLst>
                        </pic:spPr>
                      </pic:pic>
                    </a:graphicData>
                  </a:graphic>
                </wp:inline>
              </w:drawing>
            </w:r>
          </w:p>
          <w:p w:rsidR="001342B2" w:rsidRDefault="001342B2" w:rsidP="001635B8"/>
        </w:tc>
      </w:tr>
      <w:tr w:rsidR="001635B8" w:rsidTr="001635B8">
        <w:trPr>
          <w:trHeight w:val="371"/>
        </w:trPr>
        <w:tc>
          <w:tcPr>
            <w:tcW w:w="1696" w:type="dxa"/>
          </w:tcPr>
          <w:p w:rsidR="001342B2" w:rsidRDefault="001342B2" w:rsidP="001635B8">
            <w:r>
              <w:t>Linked texts</w:t>
            </w:r>
          </w:p>
        </w:tc>
        <w:tc>
          <w:tcPr>
            <w:tcW w:w="2410" w:type="dxa"/>
          </w:tcPr>
          <w:p w:rsidR="001342B2" w:rsidRPr="00057E4F" w:rsidRDefault="00057E4F" w:rsidP="001635B8">
            <w:pPr>
              <w:rPr>
                <w:sz w:val="18"/>
                <w:szCs w:val="18"/>
              </w:rPr>
            </w:pPr>
            <w:r w:rsidRPr="00057E4F">
              <w:rPr>
                <w:sz w:val="18"/>
                <w:szCs w:val="18"/>
              </w:rPr>
              <w:t>In every house on every street</w:t>
            </w:r>
          </w:p>
          <w:p w:rsidR="00057E4F" w:rsidRDefault="00057E4F" w:rsidP="001635B8">
            <w:pPr>
              <w:rPr>
                <w:sz w:val="18"/>
                <w:szCs w:val="18"/>
              </w:rPr>
            </w:pPr>
            <w:r w:rsidRPr="00057E4F">
              <w:rPr>
                <w:sz w:val="18"/>
                <w:szCs w:val="18"/>
              </w:rPr>
              <w:t>What happened to you?</w:t>
            </w:r>
          </w:p>
          <w:p w:rsidR="002C0C1D" w:rsidRPr="00057E4F" w:rsidRDefault="0037369F" w:rsidP="001635B8">
            <w:pPr>
              <w:rPr>
                <w:sz w:val="18"/>
                <w:szCs w:val="18"/>
              </w:rPr>
            </w:pPr>
            <w:r w:rsidRPr="0037369F">
              <w:rPr>
                <w:b/>
                <w:sz w:val="18"/>
                <w:szCs w:val="18"/>
              </w:rPr>
              <w:t>NF</w:t>
            </w:r>
            <w:r>
              <w:rPr>
                <w:sz w:val="18"/>
                <w:szCs w:val="18"/>
              </w:rPr>
              <w:t>: Families</w:t>
            </w:r>
          </w:p>
        </w:tc>
        <w:tc>
          <w:tcPr>
            <w:tcW w:w="2411" w:type="dxa"/>
          </w:tcPr>
          <w:p w:rsidR="001342B2" w:rsidRDefault="00057E4F" w:rsidP="001635B8">
            <w:pPr>
              <w:rPr>
                <w:sz w:val="18"/>
                <w:szCs w:val="18"/>
              </w:rPr>
            </w:pPr>
            <w:r>
              <w:rPr>
                <w:sz w:val="18"/>
                <w:szCs w:val="18"/>
              </w:rPr>
              <w:t>Stick Man</w:t>
            </w:r>
          </w:p>
          <w:p w:rsidR="00057E4F" w:rsidRDefault="00057E4F" w:rsidP="001635B8">
            <w:pPr>
              <w:rPr>
                <w:sz w:val="18"/>
                <w:szCs w:val="18"/>
              </w:rPr>
            </w:pPr>
            <w:r>
              <w:rPr>
                <w:sz w:val="18"/>
                <w:szCs w:val="18"/>
              </w:rPr>
              <w:t>Super Daisy</w:t>
            </w:r>
          </w:p>
          <w:p w:rsidR="00057E4F" w:rsidRDefault="00057E4F" w:rsidP="001635B8">
            <w:pPr>
              <w:rPr>
                <w:sz w:val="18"/>
                <w:szCs w:val="18"/>
              </w:rPr>
            </w:pPr>
            <w:r>
              <w:rPr>
                <w:sz w:val="18"/>
                <w:szCs w:val="18"/>
              </w:rPr>
              <w:t>The Christmas Postman</w:t>
            </w:r>
          </w:p>
          <w:p w:rsidR="002C0C1D" w:rsidRDefault="002C0C1D" w:rsidP="001635B8">
            <w:pPr>
              <w:rPr>
                <w:sz w:val="18"/>
                <w:szCs w:val="18"/>
              </w:rPr>
            </w:pPr>
            <w:r>
              <w:rPr>
                <w:sz w:val="18"/>
                <w:szCs w:val="18"/>
              </w:rPr>
              <w:t>Pants</w:t>
            </w:r>
          </w:p>
          <w:p w:rsidR="0037369F" w:rsidRPr="00057E4F" w:rsidRDefault="0037369F" w:rsidP="001635B8">
            <w:pPr>
              <w:rPr>
                <w:sz w:val="18"/>
                <w:szCs w:val="18"/>
              </w:rPr>
            </w:pPr>
            <w:r w:rsidRPr="0037369F">
              <w:rPr>
                <w:b/>
                <w:sz w:val="18"/>
                <w:szCs w:val="18"/>
              </w:rPr>
              <w:t>NF:</w:t>
            </w:r>
            <w:r>
              <w:rPr>
                <w:sz w:val="18"/>
                <w:szCs w:val="18"/>
              </w:rPr>
              <w:t xml:space="preserve"> People who help us</w:t>
            </w:r>
          </w:p>
        </w:tc>
        <w:tc>
          <w:tcPr>
            <w:tcW w:w="2411" w:type="dxa"/>
          </w:tcPr>
          <w:p w:rsidR="001342B2" w:rsidRDefault="00057E4F" w:rsidP="001635B8">
            <w:pPr>
              <w:rPr>
                <w:sz w:val="18"/>
                <w:szCs w:val="18"/>
              </w:rPr>
            </w:pPr>
            <w:r>
              <w:rPr>
                <w:sz w:val="18"/>
                <w:szCs w:val="18"/>
              </w:rPr>
              <w:t>Whatever next</w:t>
            </w:r>
          </w:p>
          <w:p w:rsidR="00057E4F" w:rsidRDefault="00057E4F" w:rsidP="001635B8">
            <w:pPr>
              <w:rPr>
                <w:sz w:val="18"/>
                <w:szCs w:val="18"/>
              </w:rPr>
            </w:pPr>
            <w:r>
              <w:rPr>
                <w:sz w:val="18"/>
                <w:szCs w:val="18"/>
              </w:rPr>
              <w:t>You Choose in Space</w:t>
            </w:r>
          </w:p>
          <w:p w:rsidR="00C670E4" w:rsidRDefault="002C0C1D" w:rsidP="001635B8">
            <w:pPr>
              <w:rPr>
                <w:sz w:val="18"/>
                <w:szCs w:val="18"/>
              </w:rPr>
            </w:pPr>
            <w:r>
              <w:rPr>
                <w:sz w:val="18"/>
                <w:szCs w:val="18"/>
              </w:rPr>
              <w:t>Aliens wear underpants</w:t>
            </w:r>
          </w:p>
          <w:p w:rsidR="0037369F" w:rsidRDefault="0037369F" w:rsidP="001635B8">
            <w:pPr>
              <w:rPr>
                <w:sz w:val="18"/>
                <w:szCs w:val="18"/>
              </w:rPr>
            </w:pPr>
            <w:r w:rsidRPr="0037369F">
              <w:rPr>
                <w:b/>
                <w:sz w:val="18"/>
                <w:szCs w:val="18"/>
              </w:rPr>
              <w:t>NF:</w:t>
            </w:r>
            <w:r>
              <w:rPr>
                <w:sz w:val="18"/>
                <w:szCs w:val="18"/>
              </w:rPr>
              <w:t xml:space="preserve"> Space</w:t>
            </w:r>
          </w:p>
          <w:p w:rsidR="00057E4F" w:rsidRPr="00057E4F" w:rsidRDefault="00057E4F" w:rsidP="001635B8">
            <w:pPr>
              <w:rPr>
                <w:sz w:val="18"/>
                <w:szCs w:val="18"/>
              </w:rPr>
            </w:pPr>
          </w:p>
        </w:tc>
        <w:tc>
          <w:tcPr>
            <w:tcW w:w="2410" w:type="dxa"/>
          </w:tcPr>
          <w:p w:rsidR="001342B2" w:rsidRDefault="00C670E4" w:rsidP="001635B8">
            <w:pPr>
              <w:rPr>
                <w:sz w:val="18"/>
                <w:szCs w:val="18"/>
              </w:rPr>
            </w:pPr>
            <w:r>
              <w:rPr>
                <w:sz w:val="18"/>
                <w:szCs w:val="18"/>
              </w:rPr>
              <w:t>Maps</w:t>
            </w:r>
          </w:p>
          <w:p w:rsidR="00C670E4" w:rsidRDefault="00C670E4" w:rsidP="001635B8">
            <w:pPr>
              <w:rPr>
                <w:sz w:val="18"/>
                <w:szCs w:val="18"/>
              </w:rPr>
            </w:pPr>
            <w:r>
              <w:rPr>
                <w:sz w:val="18"/>
                <w:szCs w:val="18"/>
              </w:rPr>
              <w:t>Poetry</w:t>
            </w:r>
          </w:p>
          <w:p w:rsidR="002C0C1D" w:rsidRDefault="002C0C1D" w:rsidP="001635B8">
            <w:pPr>
              <w:rPr>
                <w:sz w:val="18"/>
                <w:szCs w:val="18"/>
              </w:rPr>
            </w:pPr>
            <w:r>
              <w:rPr>
                <w:sz w:val="18"/>
                <w:szCs w:val="18"/>
              </w:rPr>
              <w:t>The Runaway Train</w:t>
            </w:r>
          </w:p>
          <w:p w:rsidR="002C0C1D" w:rsidRDefault="002C0C1D" w:rsidP="001635B8">
            <w:pPr>
              <w:rPr>
                <w:sz w:val="18"/>
                <w:szCs w:val="18"/>
              </w:rPr>
            </w:pPr>
            <w:r>
              <w:rPr>
                <w:sz w:val="18"/>
                <w:szCs w:val="18"/>
              </w:rPr>
              <w:t>The Naughty Bus</w:t>
            </w:r>
          </w:p>
          <w:p w:rsidR="002C0C1D" w:rsidRDefault="002C0C1D" w:rsidP="001635B8">
            <w:pPr>
              <w:rPr>
                <w:sz w:val="18"/>
                <w:szCs w:val="18"/>
              </w:rPr>
            </w:pPr>
            <w:r>
              <w:rPr>
                <w:sz w:val="18"/>
                <w:szCs w:val="18"/>
              </w:rPr>
              <w:t>Red Lorry, Yellow Lorry</w:t>
            </w:r>
          </w:p>
          <w:p w:rsidR="0037369F" w:rsidRPr="00057E4F" w:rsidRDefault="0037369F" w:rsidP="001635B8">
            <w:pPr>
              <w:rPr>
                <w:sz w:val="18"/>
                <w:szCs w:val="18"/>
              </w:rPr>
            </w:pPr>
            <w:r w:rsidRPr="0037369F">
              <w:rPr>
                <w:b/>
                <w:sz w:val="18"/>
                <w:szCs w:val="18"/>
              </w:rPr>
              <w:t>NF:</w:t>
            </w:r>
            <w:r>
              <w:rPr>
                <w:sz w:val="18"/>
                <w:szCs w:val="18"/>
              </w:rPr>
              <w:t xml:space="preserve"> Transport</w:t>
            </w:r>
          </w:p>
        </w:tc>
        <w:tc>
          <w:tcPr>
            <w:tcW w:w="2411" w:type="dxa"/>
          </w:tcPr>
          <w:p w:rsidR="001342B2" w:rsidRDefault="00C670E4" w:rsidP="001635B8">
            <w:pPr>
              <w:rPr>
                <w:sz w:val="18"/>
                <w:szCs w:val="18"/>
              </w:rPr>
            </w:pPr>
            <w:r>
              <w:rPr>
                <w:sz w:val="18"/>
                <w:szCs w:val="18"/>
              </w:rPr>
              <w:t>The Lion inside</w:t>
            </w:r>
          </w:p>
          <w:p w:rsidR="00C670E4" w:rsidRDefault="00C670E4" w:rsidP="001635B8">
            <w:pPr>
              <w:rPr>
                <w:sz w:val="18"/>
                <w:szCs w:val="18"/>
              </w:rPr>
            </w:pPr>
            <w:r>
              <w:rPr>
                <w:sz w:val="18"/>
                <w:szCs w:val="18"/>
              </w:rPr>
              <w:t>Shark in the park</w:t>
            </w:r>
          </w:p>
          <w:p w:rsidR="00C670E4" w:rsidRDefault="00C670E4" w:rsidP="001635B8">
            <w:pPr>
              <w:rPr>
                <w:sz w:val="18"/>
                <w:szCs w:val="18"/>
              </w:rPr>
            </w:pPr>
            <w:r>
              <w:rPr>
                <w:sz w:val="18"/>
                <w:szCs w:val="18"/>
              </w:rPr>
              <w:t>Non-fiction books- animals</w:t>
            </w:r>
          </w:p>
          <w:p w:rsidR="00C670E4" w:rsidRDefault="00C670E4" w:rsidP="001635B8">
            <w:pPr>
              <w:rPr>
                <w:sz w:val="18"/>
                <w:szCs w:val="18"/>
              </w:rPr>
            </w:pPr>
            <w:r>
              <w:rPr>
                <w:sz w:val="18"/>
                <w:szCs w:val="18"/>
              </w:rPr>
              <w:t>Someone swallowed Stanley</w:t>
            </w:r>
          </w:p>
          <w:p w:rsidR="00C670E4" w:rsidRDefault="00C670E4" w:rsidP="001635B8">
            <w:pPr>
              <w:rPr>
                <w:sz w:val="18"/>
                <w:szCs w:val="18"/>
              </w:rPr>
            </w:pPr>
            <w:r>
              <w:rPr>
                <w:sz w:val="18"/>
                <w:szCs w:val="18"/>
              </w:rPr>
              <w:t>The Tiger who came to tea</w:t>
            </w:r>
          </w:p>
          <w:p w:rsidR="0037369F" w:rsidRPr="00057E4F" w:rsidRDefault="0037369F" w:rsidP="001635B8">
            <w:pPr>
              <w:rPr>
                <w:sz w:val="18"/>
                <w:szCs w:val="18"/>
              </w:rPr>
            </w:pPr>
            <w:r w:rsidRPr="0037369F">
              <w:rPr>
                <w:b/>
                <w:sz w:val="18"/>
                <w:szCs w:val="18"/>
              </w:rPr>
              <w:t>NF:</w:t>
            </w:r>
            <w:r>
              <w:rPr>
                <w:sz w:val="18"/>
                <w:szCs w:val="18"/>
              </w:rPr>
              <w:t xml:space="preserve"> Animals</w:t>
            </w:r>
          </w:p>
        </w:tc>
        <w:tc>
          <w:tcPr>
            <w:tcW w:w="2411" w:type="dxa"/>
          </w:tcPr>
          <w:p w:rsidR="001342B2" w:rsidRDefault="00C670E4" w:rsidP="001635B8">
            <w:pPr>
              <w:rPr>
                <w:sz w:val="18"/>
                <w:szCs w:val="18"/>
              </w:rPr>
            </w:pPr>
            <w:r>
              <w:rPr>
                <w:sz w:val="18"/>
                <w:szCs w:val="18"/>
              </w:rPr>
              <w:t>Three Little Pigs</w:t>
            </w:r>
          </w:p>
          <w:p w:rsidR="00C670E4" w:rsidRDefault="00C670E4" w:rsidP="001635B8">
            <w:pPr>
              <w:rPr>
                <w:sz w:val="18"/>
                <w:szCs w:val="18"/>
              </w:rPr>
            </w:pPr>
            <w:r>
              <w:rPr>
                <w:sz w:val="18"/>
                <w:szCs w:val="18"/>
              </w:rPr>
              <w:t>Little Red riding hood</w:t>
            </w:r>
          </w:p>
          <w:p w:rsidR="00C670E4" w:rsidRDefault="00C670E4" w:rsidP="001635B8">
            <w:pPr>
              <w:rPr>
                <w:sz w:val="18"/>
                <w:szCs w:val="18"/>
              </w:rPr>
            </w:pPr>
            <w:r>
              <w:rPr>
                <w:sz w:val="18"/>
                <w:szCs w:val="18"/>
              </w:rPr>
              <w:t>Goldilocks and the three bears</w:t>
            </w:r>
          </w:p>
          <w:p w:rsidR="0037369F" w:rsidRPr="00057E4F" w:rsidRDefault="0037369F" w:rsidP="001635B8">
            <w:pPr>
              <w:rPr>
                <w:sz w:val="18"/>
                <w:szCs w:val="18"/>
              </w:rPr>
            </w:pPr>
            <w:r w:rsidRPr="0037369F">
              <w:rPr>
                <w:b/>
                <w:sz w:val="18"/>
                <w:szCs w:val="18"/>
              </w:rPr>
              <w:t>NF:</w:t>
            </w:r>
            <w:r>
              <w:rPr>
                <w:sz w:val="18"/>
                <w:szCs w:val="18"/>
              </w:rPr>
              <w:t xml:space="preserve"> Dinosaurs</w:t>
            </w:r>
          </w:p>
        </w:tc>
      </w:tr>
      <w:tr w:rsidR="002C0C1D" w:rsidTr="001635B8">
        <w:trPr>
          <w:trHeight w:val="371"/>
        </w:trPr>
        <w:tc>
          <w:tcPr>
            <w:tcW w:w="1696" w:type="dxa"/>
          </w:tcPr>
          <w:p w:rsidR="002C0C1D" w:rsidRPr="006A7995" w:rsidRDefault="002C0C1D" w:rsidP="001635B8">
            <w:pPr>
              <w:rPr>
                <w:b/>
              </w:rPr>
            </w:pPr>
            <w:r w:rsidRPr="006A7995">
              <w:rPr>
                <w:b/>
              </w:rPr>
              <w:t>Key skills focus</w:t>
            </w:r>
          </w:p>
        </w:tc>
        <w:tc>
          <w:tcPr>
            <w:tcW w:w="2410" w:type="dxa"/>
          </w:tcPr>
          <w:p w:rsidR="002C0C1D" w:rsidRPr="00846F4B" w:rsidRDefault="002C0C1D" w:rsidP="001635B8">
            <w:pPr>
              <w:rPr>
                <w:sz w:val="14"/>
                <w:szCs w:val="14"/>
              </w:rPr>
            </w:pPr>
            <w:r w:rsidRPr="00846F4B">
              <w:rPr>
                <w:sz w:val="14"/>
                <w:szCs w:val="14"/>
              </w:rPr>
              <w:t>Sharing/working together</w:t>
            </w:r>
          </w:p>
          <w:p w:rsidR="002C0C1D" w:rsidRPr="00846F4B" w:rsidRDefault="002C0C1D" w:rsidP="001635B8">
            <w:pPr>
              <w:rPr>
                <w:sz w:val="14"/>
                <w:szCs w:val="14"/>
              </w:rPr>
            </w:pPr>
            <w:r w:rsidRPr="00846F4B">
              <w:rPr>
                <w:sz w:val="14"/>
                <w:szCs w:val="14"/>
              </w:rPr>
              <w:t>Pencil grip</w:t>
            </w:r>
          </w:p>
          <w:p w:rsidR="002C0C1D" w:rsidRPr="00846F4B" w:rsidRDefault="002C0C1D" w:rsidP="001635B8">
            <w:pPr>
              <w:rPr>
                <w:sz w:val="14"/>
                <w:szCs w:val="14"/>
              </w:rPr>
            </w:pPr>
            <w:r w:rsidRPr="00846F4B">
              <w:rPr>
                <w:sz w:val="14"/>
                <w:szCs w:val="14"/>
              </w:rPr>
              <w:t xml:space="preserve">Scissor hold </w:t>
            </w:r>
          </w:p>
          <w:p w:rsidR="002C0C1D" w:rsidRPr="00846F4B" w:rsidRDefault="006A7995" w:rsidP="001635B8">
            <w:pPr>
              <w:rPr>
                <w:sz w:val="14"/>
                <w:szCs w:val="14"/>
              </w:rPr>
            </w:pPr>
            <w:r w:rsidRPr="00846F4B">
              <w:rPr>
                <w:sz w:val="14"/>
                <w:szCs w:val="14"/>
              </w:rPr>
              <w:t>Hygiene – hands and toilets</w:t>
            </w:r>
          </w:p>
          <w:p w:rsidR="006A7995" w:rsidRPr="00846F4B" w:rsidRDefault="006A7995" w:rsidP="001635B8">
            <w:pPr>
              <w:rPr>
                <w:sz w:val="14"/>
                <w:szCs w:val="14"/>
              </w:rPr>
            </w:pPr>
            <w:r w:rsidRPr="00846F4B">
              <w:rPr>
                <w:sz w:val="14"/>
                <w:szCs w:val="14"/>
              </w:rPr>
              <w:t>Name reading</w:t>
            </w:r>
          </w:p>
          <w:p w:rsidR="006A7995" w:rsidRPr="00846F4B" w:rsidRDefault="006A7995" w:rsidP="001635B8">
            <w:pPr>
              <w:rPr>
                <w:sz w:val="14"/>
                <w:szCs w:val="14"/>
              </w:rPr>
            </w:pPr>
            <w:r w:rsidRPr="00846F4B">
              <w:rPr>
                <w:sz w:val="14"/>
                <w:szCs w:val="14"/>
              </w:rPr>
              <w:t>Following instructions</w:t>
            </w:r>
          </w:p>
          <w:p w:rsidR="00AA495D" w:rsidRPr="00846F4B" w:rsidRDefault="006A7995" w:rsidP="001635B8">
            <w:pPr>
              <w:rPr>
                <w:sz w:val="14"/>
                <w:szCs w:val="14"/>
              </w:rPr>
            </w:pPr>
            <w:r w:rsidRPr="00846F4B">
              <w:rPr>
                <w:sz w:val="14"/>
                <w:szCs w:val="14"/>
              </w:rPr>
              <w:t>Lining up and fire drills</w:t>
            </w:r>
          </w:p>
          <w:p w:rsidR="006A7995" w:rsidRPr="00846F4B" w:rsidRDefault="006A7995" w:rsidP="001635B8">
            <w:pPr>
              <w:rPr>
                <w:sz w:val="14"/>
                <w:szCs w:val="14"/>
              </w:rPr>
            </w:pPr>
            <w:r w:rsidRPr="00846F4B">
              <w:rPr>
                <w:sz w:val="14"/>
                <w:szCs w:val="14"/>
              </w:rPr>
              <w:t>Mark making on whiteboards</w:t>
            </w:r>
          </w:p>
          <w:p w:rsidR="00390F3C" w:rsidRPr="00057E4F" w:rsidRDefault="00390F3C" w:rsidP="001635B8">
            <w:pPr>
              <w:rPr>
                <w:sz w:val="18"/>
                <w:szCs w:val="18"/>
              </w:rPr>
            </w:pPr>
            <w:r w:rsidRPr="00846F4B">
              <w:rPr>
                <w:sz w:val="14"/>
                <w:szCs w:val="14"/>
              </w:rPr>
              <w:t>Looking after equipment/toys</w:t>
            </w:r>
          </w:p>
        </w:tc>
        <w:tc>
          <w:tcPr>
            <w:tcW w:w="2411" w:type="dxa"/>
          </w:tcPr>
          <w:p w:rsidR="002C0C1D" w:rsidRPr="00AA495D" w:rsidRDefault="006A7995" w:rsidP="001635B8">
            <w:pPr>
              <w:rPr>
                <w:sz w:val="16"/>
                <w:szCs w:val="16"/>
              </w:rPr>
            </w:pPr>
            <w:r w:rsidRPr="00AA495D">
              <w:rPr>
                <w:sz w:val="16"/>
                <w:szCs w:val="16"/>
              </w:rPr>
              <w:t>PE changing/dressing</w:t>
            </w:r>
          </w:p>
          <w:p w:rsidR="006A7995" w:rsidRPr="00AA495D" w:rsidRDefault="006A7995" w:rsidP="001635B8">
            <w:pPr>
              <w:rPr>
                <w:sz w:val="16"/>
                <w:szCs w:val="16"/>
              </w:rPr>
            </w:pPr>
            <w:r w:rsidRPr="00AA495D">
              <w:rPr>
                <w:sz w:val="16"/>
                <w:szCs w:val="16"/>
              </w:rPr>
              <w:t>Teamwork- cube jar reward</w:t>
            </w:r>
          </w:p>
          <w:p w:rsidR="006A7995" w:rsidRPr="00AA495D" w:rsidRDefault="006A7995" w:rsidP="001635B8">
            <w:pPr>
              <w:rPr>
                <w:sz w:val="16"/>
                <w:szCs w:val="16"/>
              </w:rPr>
            </w:pPr>
            <w:r w:rsidRPr="00AA495D">
              <w:rPr>
                <w:sz w:val="16"/>
                <w:szCs w:val="16"/>
              </w:rPr>
              <w:t xml:space="preserve">Speaking and listening in pairs- introduce </w:t>
            </w:r>
            <w:proofErr w:type="spellStart"/>
            <w:r w:rsidRPr="00AA495D">
              <w:rPr>
                <w:sz w:val="16"/>
                <w:szCs w:val="16"/>
              </w:rPr>
              <w:t>Oracy</w:t>
            </w:r>
            <w:proofErr w:type="spellEnd"/>
            <w:r w:rsidRPr="00AA495D">
              <w:rPr>
                <w:sz w:val="16"/>
                <w:szCs w:val="16"/>
              </w:rPr>
              <w:t xml:space="preserve"> skills ‘nesting’</w:t>
            </w:r>
          </w:p>
          <w:p w:rsidR="006A7995" w:rsidRPr="00AA495D" w:rsidRDefault="006A7995" w:rsidP="001635B8">
            <w:pPr>
              <w:rPr>
                <w:sz w:val="16"/>
                <w:szCs w:val="16"/>
              </w:rPr>
            </w:pPr>
            <w:r w:rsidRPr="00AA495D">
              <w:rPr>
                <w:sz w:val="16"/>
                <w:szCs w:val="16"/>
              </w:rPr>
              <w:t>Speaking in front of groups</w:t>
            </w:r>
          </w:p>
          <w:p w:rsidR="006A7995" w:rsidRPr="00AA495D" w:rsidRDefault="006A7995" w:rsidP="001635B8">
            <w:pPr>
              <w:rPr>
                <w:sz w:val="16"/>
                <w:szCs w:val="16"/>
              </w:rPr>
            </w:pPr>
            <w:r w:rsidRPr="00AA495D">
              <w:rPr>
                <w:sz w:val="16"/>
                <w:szCs w:val="16"/>
              </w:rPr>
              <w:t>Making healthy food/drink choices</w:t>
            </w:r>
          </w:p>
          <w:p w:rsidR="006A7995" w:rsidRDefault="00DD4D28" w:rsidP="00DD4D28">
            <w:pPr>
              <w:rPr>
                <w:sz w:val="18"/>
                <w:szCs w:val="18"/>
              </w:rPr>
            </w:pPr>
            <w:r w:rsidRPr="00AA495D">
              <w:rPr>
                <w:sz w:val="16"/>
                <w:szCs w:val="16"/>
              </w:rPr>
              <w:t>Teeth brushing</w:t>
            </w:r>
          </w:p>
        </w:tc>
        <w:tc>
          <w:tcPr>
            <w:tcW w:w="2411" w:type="dxa"/>
          </w:tcPr>
          <w:p w:rsidR="002C0C1D" w:rsidRDefault="006A7995" w:rsidP="001635B8">
            <w:pPr>
              <w:rPr>
                <w:sz w:val="18"/>
                <w:szCs w:val="18"/>
              </w:rPr>
            </w:pPr>
            <w:r>
              <w:rPr>
                <w:sz w:val="18"/>
                <w:szCs w:val="18"/>
              </w:rPr>
              <w:t>Re-visit the school rules</w:t>
            </w:r>
          </w:p>
          <w:p w:rsidR="006A7995" w:rsidRDefault="006A7995" w:rsidP="001635B8">
            <w:pPr>
              <w:rPr>
                <w:sz w:val="18"/>
                <w:szCs w:val="18"/>
              </w:rPr>
            </w:pPr>
            <w:r>
              <w:rPr>
                <w:sz w:val="18"/>
                <w:szCs w:val="18"/>
              </w:rPr>
              <w:t>Recognising and understanding emotions</w:t>
            </w:r>
          </w:p>
          <w:p w:rsidR="006A7995" w:rsidRDefault="006A7995" w:rsidP="001635B8">
            <w:pPr>
              <w:rPr>
                <w:sz w:val="18"/>
                <w:szCs w:val="18"/>
              </w:rPr>
            </w:pPr>
            <w:r>
              <w:rPr>
                <w:sz w:val="18"/>
                <w:szCs w:val="18"/>
              </w:rPr>
              <w:t>Focused listening- barrier games</w:t>
            </w:r>
          </w:p>
          <w:p w:rsidR="006A7995" w:rsidRDefault="006A7995" w:rsidP="00DD4D28">
            <w:pPr>
              <w:rPr>
                <w:sz w:val="18"/>
                <w:szCs w:val="18"/>
              </w:rPr>
            </w:pPr>
            <w:r>
              <w:rPr>
                <w:sz w:val="18"/>
                <w:szCs w:val="18"/>
              </w:rPr>
              <w:t>Voting/making choices</w:t>
            </w:r>
          </w:p>
        </w:tc>
        <w:tc>
          <w:tcPr>
            <w:tcW w:w="2410" w:type="dxa"/>
          </w:tcPr>
          <w:p w:rsidR="002C0C1D" w:rsidRDefault="006A7995" w:rsidP="001635B8">
            <w:pPr>
              <w:rPr>
                <w:sz w:val="18"/>
                <w:szCs w:val="18"/>
              </w:rPr>
            </w:pPr>
            <w:proofErr w:type="spellStart"/>
            <w:r>
              <w:rPr>
                <w:sz w:val="18"/>
                <w:szCs w:val="18"/>
              </w:rPr>
              <w:t>Oracy</w:t>
            </w:r>
            <w:proofErr w:type="spellEnd"/>
            <w:r>
              <w:rPr>
                <w:sz w:val="18"/>
                <w:szCs w:val="18"/>
              </w:rPr>
              <w:t>- initiate, build, challenge activities</w:t>
            </w:r>
          </w:p>
          <w:p w:rsidR="006A7995" w:rsidRDefault="006A7995" w:rsidP="001635B8">
            <w:pPr>
              <w:rPr>
                <w:sz w:val="18"/>
                <w:szCs w:val="18"/>
              </w:rPr>
            </w:pPr>
            <w:r>
              <w:rPr>
                <w:sz w:val="18"/>
                <w:szCs w:val="18"/>
              </w:rPr>
              <w:t>Making predictions about stories</w:t>
            </w:r>
          </w:p>
          <w:p w:rsidR="006A7995" w:rsidRDefault="006A7995" w:rsidP="001635B8">
            <w:pPr>
              <w:rPr>
                <w:sz w:val="18"/>
                <w:szCs w:val="18"/>
              </w:rPr>
            </w:pPr>
            <w:r>
              <w:rPr>
                <w:sz w:val="18"/>
                <w:szCs w:val="18"/>
              </w:rPr>
              <w:t xml:space="preserve">Perseverance </w:t>
            </w:r>
          </w:p>
          <w:p w:rsidR="006A7995" w:rsidRDefault="00846F4B" w:rsidP="001635B8">
            <w:pPr>
              <w:rPr>
                <w:sz w:val="18"/>
                <w:szCs w:val="18"/>
              </w:rPr>
            </w:pPr>
            <w:r>
              <w:rPr>
                <w:sz w:val="18"/>
                <w:szCs w:val="18"/>
              </w:rPr>
              <w:t>Food hygiene</w:t>
            </w:r>
          </w:p>
        </w:tc>
        <w:tc>
          <w:tcPr>
            <w:tcW w:w="2411" w:type="dxa"/>
          </w:tcPr>
          <w:p w:rsidR="002C0C1D" w:rsidRDefault="006A7995" w:rsidP="001635B8">
            <w:pPr>
              <w:rPr>
                <w:sz w:val="18"/>
                <w:szCs w:val="18"/>
              </w:rPr>
            </w:pPr>
            <w:r>
              <w:rPr>
                <w:sz w:val="18"/>
                <w:szCs w:val="18"/>
              </w:rPr>
              <w:t>Broadening vocabulary range</w:t>
            </w:r>
          </w:p>
          <w:p w:rsidR="006A7995" w:rsidRDefault="006A7995" w:rsidP="001635B8">
            <w:pPr>
              <w:rPr>
                <w:sz w:val="18"/>
                <w:szCs w:val="18"/>
              </w:rPr>
            </w:pPr>
            <w:r>
              <w:rPr>
                <w:sz w:val="18"/>
                <w:szCs w:val="18"/>
              </w:rPr>
              <w:t>Whole-class tasks</w:t>
            </w:r>
          </w:p>
          <w:p w:rsidR="006A7995" w:rsidRDefault="006A7995" w:rsidP="001635B8">
            <w:pPr>
              <w:rPr>
                <w:sz w:val="18"/>
                <w:szCs w:val="18"/>
              </w:rPr>
            </w:pPr>
            <w:r>
              <w:rPr>
                <w:sz w:val="18"/>
                <w:szCs w:val="18"/>
              </w:rPr>
              <w:t>Team work – outdoor Games</w:t>
            </w:r>
          </w:p>
          <w:p w:rsidR="006A7995" w:rsidRDefault="00390F3C" w:rsidP="001635B8">
            <w:pPr>
              <w:rPr>
                <w:sz w:val="18"/>
                <w:szCs w:val="18"/>
              </w:rPr>
            </w:pPr>
            <w:r>
              <w:rPr>
                <w:sz w:val="18"/>
                <w:szCs w:val="18"/>
              </w:rPr>
              <w:t>Writing in books for Phonics</w:t>
            </w:r>
          </w:p>
          <w:p w:rsidR="006A7995" w:rsidRDefault="00390F3C" w:rsidP="001635B8">
            <w:pPr>
              <w:rPr>
                <w:sz w:val="18"/>
                <w:szCs w:val="18"/>
              </w:rPr>
            </w:pPr>
            <w:r>
              <w:rPr>
                <w:sz w:val="18"/>
                <w:szCs w:val="18"/>
              </w:rPr>
              <w:t xml:space="preserve">Sportsmanship </w:t>
            </w:r>
          </w:p>
        </w:tc>
        <w:tc>
          <w:tcPr>
            <w:tcW w:w="2411" w:type="dxa"/>
          </w:tcPr>
          <w:p w:rsidR="002C0C1D" w:rsidRDefault="006A7995" w:rsidP="001635B8">
            <w:pPr>
              <w:rPr>
                <w:sz w:val="18"/>
                <w:szCs w:val="18"/>
              </w:rPr>
            </w:pPr>
            <w:r>
              <w:rPr>
                <w:sz w:val="18"/>
                <w:szCs w:val="18"/>
              </w:rPr>
              <w:t xml:space="preserve">Independence and confidence moving into </w:t>
            </w:r>
            <w:proofErr w:type="spellStart"/>
            <w:r>
              <w:rPr>
                <w:sz w:val="18"/>
                <w:szCs w:val="18"/>
              </w:rPr>
              <w:t>Yr</w:t>
            </w:r>
            <w:proofErr w:type="spellEnd"/>
            <w:r>
              <w:rPr>
                <w:sz w:val="18"/>
                <w:szCs w:val="18"/>
              </w:rPr>
              <w:t xml:space="preserve"> 1</w:t>
            </w:r>
          </w:p>
          <w:p w:rsidR="006A7995" w:rsidRDefault="006A7995" w:rsidP="001635B8">
            <w:pPr>
              <w:rPr>
                <w:sz w:val="18"/>
                <w:szCs w:val="18"/>
              </w:rPr>
            </w:pPr>
            <w:r>
              <w:rPr>
                <w:sz w:val="18"/>
                <w:szCs w:val="18"/>
              </w:rPr>
              <w:t>Role-play as familiar characters</w:t>
            </w:r>
          </w:p>
          <w:p w:rsidR="00390F3C" w:rsidRDefault="00390F3C" w:rsidP="001635B8">
            <w:pPr>
              <w:rPr>
                <w:sz w:val="18"/>
                <w:szCs w:val="18"/>
              </w:rPr>
            </w:pPr>
            <w:r>
              <w:rPr>
                <w:sz w:val="18"/>
                <w:szCs w:val="18"/>
              </w:rPr>
              <w:t>Performing together on a stage</w:t>
            </w:r>
          </w:p>
        </w:tc>
      </w:tr>
      <w:tr w:rsidR="00846F4B" w:rsidTr="001635B8">
        <w:trPr>
          <w:trHeight w:val="371"/>
        </w:trPr>
        <w:tc>
          <w:tcPr>
            <w:tcW w:w="1696" w:type="dxa"/>
          </w:tcPr>
          <w:p w:rsidR="00846F4B" w:rsidRPr="00846F4B" w:rsidRDefault="00846F4B" w:rsidP="001635B8">
            <w:r w:rsidRPr="00846F4B">
              <w:t>Role play</w:t>
            </w:r>
          </w:p>
        </w:tc>
        <w:tc>
          <w:tcPr>
            <w:tcW w:w="2410" w:type="dxa"/>
          </w:tcPr>
          <w:p w:rsidR="00846F4B" w:rsidRPr="00AA495D" w:rsidRDefault="00846F4B" w:rsidP="001635B8">
            <w:pPr>
              <w:rPr>
                <w:sz w:val="16"/>
                <w:szCs w:val="16"/>
              </w:rPr>
            </w:pPr>
            <w:r>
              <w:rPr>
                <w:sz w:val="16"/>
                <w:szCs w:val="16"/>
              </w:rPr>
              <w:t>Small school/Witches potion lab</w:t>
            </w:r>
          </w:p>
        </w:tc>
        <w:tc>
          <w:tcPr>
            <w:tcW w:w="2411" w:type="dxa"/>
          </w:tcPr>
          <w:p w:rsidR="00846F4B" w:rsidRPr="00AA495D" w:rsidRDefault="00846F4B" w:rsidP="001635B8">
            <w:pPr>
              <w:rPr>
                <w:sz w:val="16"/>
                <w:szCs w:val="16"/>
              </w:rPr>
            </w:pPr>
            <w:r>
              <w:rPr>
                <w:sz w:val="16"/>
                <w:szCs w:val="16"/>
              </w:rPr>
              <w:t>Vet/Dentist/Christmas workshop</w:t>
            </w:r>
          </w:p>
        </w:tc>
        <w:tc>
          <w:tcPr>
            <w:tcW w:w="2411" w:type="dxa"/>
          </w:tcPr>
          <w:p w:rsidR="00846F4B" w:rsidRDefault="00846F4B" w:rsidP="001635B8">
            <w:pPr>
              <w:rPr>
                <w:sz w:val="18"/>
                <w:szCs w:val="18"/>
              </w:rPr>
            </w:pPr>
            <w:r>
              <w:rPr>
                <w:sz w:val="18"/>
                <w:szCs w:val="18"/>
              </w:rPr>
              <w:t>Colour Monster café/rocket</w:t>
            </w:r>
          </w:p>
        </w:tc>
        <w:tc>
          <w:tcPr>
            <w:tcW w:w="2410" w:type="dxa"/>
          </w:tcPr>
          <w:p w:rsidR="00846F4B" w:rsidRDefault="008A6E10" w:rsidP="001635B8">
            <w:pPr>
              <w:rPr>
                <w:sz w:val="18"/>
                <w:szCs w:val="18"/>
              </w:rPr>
            </w:pPr>
            <w:r>
              <w:rPr>
                <w:sz w:val="18"/>
                <w:szCs w:val="18"/>
              </w:rPr>
              <w:t>F</w:t>
            </w:r>
            <w:r w:rsidR="00846F4B">
              <w:rPr>
                <w:sz w:val="18"/>
                <w:szCs w:val="18"/>
              </w:rPr>
              <w:t>orest/Library</w:t>
            </w:r>
          </w:p>
        </w:tc>
        <w:tc>
          <w:tcPr>
            <w:tcW w:w="2411" w:type="dxa"/>
          </w:tcPr>
          <w:p w:rsidR="00846F4B" w:rsidRDefault="00846F4B" w:rsidP="001635B8">
            <w:pPr>
              <w:rPr>
                <w:sz w:val="18"/>
                <w:szCs w:val="18"/>
              </w:rPr>
            </w:pPr>
            <w:r>
              <w:rPr>
                <w:sz w:val="18"/>
                <w:szCs w:val="18"/>
              </w:rPr>
              <w:t>Under the sea/Zoo</w:t>
            </w:r>
          </w:p>
        </w:tc>
        <w:tc>
          <w:tcPr>
            <w:tcW w:w="2411" w:type="dxa"/>
          </w:tcPr>
          <w:p w:rsidR="00846F4B" w:rsidRDefault="00846F4B" w:rsidP="001635B8">
            <w:pPr>
              <w:rPr>
                <w:sz w:val="18"/>
                <w:szCs w:val="18"/>
              </w:rPr>
            </w:pPr>
            <w:r>
              <w:rPr>
                <w:sz w:val="18"/>
                <w:szCs w:val="18"/>
              </w:rPr>
              <w:t>Castle</w:t>
            </w:r>
            <w:r w:rsidR="008A6E10">
              <w:rPr>
                <w:sz w:val="18"/>
                <w:szCs w:val="18"/>
              </w:rPr>
              <w:t>/Children’s choice/vote</w:t>
            </w:r>
          </w:p>
        </w:tc>
      </w:tr>
      <w:tr w:rsidR="00AA495D" w:rsidTr="001635B8">
        <w:trPr>
          <w:trHeight w:val="371"/>
        </w:trPr>
        <w:tc>
          <w:tcPr>
            <w:tcW w:w="1696" w:type="dxa"/>
          </w:tcPr>
          <w:p w:rsidR="00AA495D" w:rsidRPr="00AA495D" w:rsidRDefault="00AA495D" w:rsidP="001635B8">
            <w:r w:rsidRPr="00AA495D">
              <w:t>RE link</w:t>
            </w:r>
          </w:p>
        </w:tc>
        <w:tc>
          <w:tcPr>
            <w:tcW w:w="2410" w:type="dxa"/>
          </w:tcPr>
          <w:p w:rsidR="00AA495D" w:rsidRDefault="00AA495D" w:rsidP="001635B8">
            <w:pPr>
              <w:rPr>
                <w:sz w:val="18"/>
                <w:szCs w:val="18"/>
              </w:rPr>
            </w:pPr>
            <w:r>
              <w:rPr>
                <w:sz w:val="18"/>
                <w:szCs w:val="18"/>
              </w:rPr>
              <w:t>Special People: What makes people special?</w:t>
            </w:r>
          </w:p>
        </w:tc>
        <w:tc>
          <w:tcPr>
            <w:tcW w:w="2411" w:type="dxa"/>
          </w:tcPr>
          <w:p w:rsidR="00AA495D" w:rsidRDefault="00AA495D" w:rsidP="001635B8">
            <w:pPr>
              <w:rPr>
                <w:sz w:val="18"/>
                <w:szCs w:val="18"/>
              </w:rPr>
            </w:pPr>
            <w:r>
              <w:rPr>
                <w:sz w:val="18"/>
                <w:szCs w:val="18"/>
              </w:rPr>
              <w:t>Christmas: What is Christmas?</w:t>
            </w:r>
          </w:p>
        </w:tc>
        <w:tc>
          <w:tcPr>
            <w:tcW w:w="2411" w:type="dxa"/>
          </w:tcPr>
          <w:p w:rsidR="00AA495D" w:rsidRDefault="00AA495D" w:rsidP="001635B8">
            <w:pPr>
              <w:rPr>
                <w:sz w:val="18"/>
                <w:szCs w:val="18"/>
              </w:rPr>
            </w:pPr>
            <w:r>
              <w:rPr>
                <w:sz w:val="18"/>
                <w:szCs w:val="18"/>
              </w:rPr>
              <w:t>Celebrations: How do people celebrate?</w:t>
            </w:r>
          </w:p>
        </w:tc>
        <w:tc>
          <w:tcPr>
            <w:tcW w:w="2410" w:type="dxa"/>
          </w:tcPr>
          <w:p w:rsidR="00AA495D" w:rsidRDefault="00AA495D" w:rsidP="001635B8">
            <w:pPr>
              <w:rPr>
                <w:sz w:val="18"/>
                <w:szCs w:val="18"/>
              </w:rPr>
            </w:pPr>
            <w:r>
              <w:rPr>
                <w:sz w:val="18"/>
                <w:szCs w:val="18"/>
              </w:rPr>
              <w:t>Easter: What is Easter?</w:t>
            </w:r>
          </w:p>
        </w:tc>
        <w:tc>
          <w:tcPr>
            <w:tcW w:w="2411" w:type="dxa"/>
          </w:tcPr>
          <w:p w:rsidR="00AA495D" w:rsidRDefault="00AA495D" w:rsidP="001635B8">
            <w:pPr>
              <w:rPr>
                <w:sz w:val="18"/>
                <w:szCs w:val="18"/>
              </w:rPr>
            </w:pPr>
            <w:r>
              <w:rPr>
                <w:sz w:val="18"/>
                <w:szCs w:val="18"/>
              </w:rPr>
              <w:t>Story time: What can we learn from stories?</w:t>
            </w:r>
          </w:p>
        </w:tc>
        <w:tc>
          <w:tcPr>
            <w:tcW w:w="2411" w:type="dxa"/>
          </w:tcPr>
          <w:p w:rsidR="00AA495D" w:rsidRDefault="00AA495D" w:rsidP="001635B8">
            <w:pPr>
              <w:rPr>
                <w:sz w:val="18"/>
                <w:szCs w:val="18"/>
              </w:rPr>
            </w:pPr>
            <w:r>
              <w:rPr>
                <w:sz w:val="18"/>
                <w:szCs w:val="18"/>
              </w:rPr>
              <w:t>Special places: What makes places special?</w:t>
            </w:r>
          </w:p>
        </w:tc>
      </w:tr>
      <w:tr w:rsidR="001635B8" w:rsidTr="001635B8">
        <w:trPr>
          <w:trHeight w:val="371"/>
        </w:trPr>
        <w:tc>
          <w:tcPr>
            <w:tcW w:w="1696" w:type="dxa"/>
          </w:tcPr>
          <w:p w:rsidR="001342B2" w:rsidRDefault="001342B2" w:rsidP="002C0C1D">
            <w:r>
              <w:t>Trips, visitors</w:t>
            </w:r>
            <w:r w:rsidR="002C0C1D">
              <w:t>,</w:t>
            </w:r>
            <w:r>
              <w:t xml:space="preserve"> enrichments</w:t>
            </w:r>
            <w:r w:rsidR="002C0C1D">
              <w:t xml:space="preserve"> and celebrations</w:t>
            </w:r>
          </w:p>
        </w:tc>
        <w:tc>
          <w:tcPr>
            <w:tcW w:w="2410" w:type="dxa"/>
          </w:tcPr>
          <w:p w:rsidR="001342B2" w:rsidRPr="00846F4B" w:rsidRDefault="00057E4F" w:rsidP="001635B8">
            <w:pPr>
              <w:rPr>
                <w:sz w:val="16"/>
                <w:szCs w:val="16"/>
              </w:rPr>
            </w:pPr>
            <w:r w:rsidRPr="00846F4B">
              <w:rPr>
                <w:sz w:val="16"/>
                <w:szCs w:val="16"/>
              </w:rPr>
              <w:t>Buddy visits</w:t>
            </w:r>
          </w:p>
          <w:p w:rsidR="002C0C1D" w:rsidRPr="00846F4B" w:rsidRDefault="002C0C1D" w:rsidP="002C0C1D">
            <w:pPr>
              <w:rPr>
                <w:sz w:val="16"/>
                <w:szCs w:val="16"/>
              </w:rPr>
            </w:pPr>
            <w:r w:rsidRPr="00846F4B">
              <w:rPr>
                <w:sz w:val="16"/>
                <w:szCs w:val="16"/>
              </w:rPr>
              <w:t>Diwali</w:t>
            </w:r>
          </w:p>
          <w:p w:rsidR="002C0C1D" w:rsidRPr="00846F4B" w:rsidRDefault="002C0C1D" w:rsidP="002C0C1D">
            <w:pPr>
              <w:rPr>
                <w:sz w:val="16"/>
                <w:szCs w:val="16"/>
              </w:rPr>
            </w:pPr>
            <w:r w:rsidRPr="00846F4B">
              <w:rPr>
                <w:sz w:val="16"/>
                <w:szCs w:val="16"/>
              </w:rPr>
              <w:t>Harvest festival</w:t>
            </w:r>
          </w:p>
          <w:p w:rsidR="002C0C1D" w:rsidRPr="00846F4B" w:rsidRDefault="002C0C1D" w:rsidP="002C0C1D">
            <w:pPr>
              <w:rPr>
                <w:sz w:val="16"/>
                <w:szCs w:val="16"/>
              </w:rPr>
            </w:pPr>
            <w:r w:rsidRPr="00846F4B">
              <w:rPr>
                <w:sz w:val="16"/>
                <w:szCs w:val="16"/>
              </w:rPr>
              <w:t>Black History Month</w:t>
            </w:r>
          </w:p>
        </w:tc>
        <w:tc>
          <w:tcPr>
            <w:tcW w:w="2411" w:type="dxa"/>
          </w:tcPr>
          <w:p w:rsidR="00057E4F" w:rsidRPr="00846F4B" w:rsidRDefault="00057E4F" w:rsidP="001635B8">
            <w:pPr>
              <w:rPr>
                <w:sz w:val="16"/>
                <w:szCs w:val="16"/>
              </w:rPr>
            </w:pPr>
            <w:r w:rsidRPr="00846F4B">
              <w:rPr>
                <w:sz w:val="16"/>
                <w:szCs w:val="16"/>
              </w:rPr>
              <w:t>Mystery readers</w:t>
            </w:r>
          </w:p>
          <w:p w:rsidR="001342B2" w:rsidRPr="00846F4B" w:rsidRDefault="001635B8" w:rsidP="001635B8">
            <w:pPr>
              <w:rPr>
                <w:sz w:val="16"/>
                <w:szCs w:val="16"/>
              </w:rPr>
            </w:pPr>
            <w:r w:rsidRPr="00846F4B">
              <w:rPr>
                <w:sz w:val="16"/>
                <w:szCs w:val="16"/>
              </w:rPr>
              <w:t xml:space="preserve">Residents from </w:t>
            </w:r>
            <w:proofErr w:type="spellStart"/>
            <w:r w:rsidRPr="00846F4B">
              <w:rPr>
                <w:sz w:val="16"/>
                <w:szCs w:val="16"/>
              </w:rPr>
              <w:t>Ceders</w:t>
            </w:r>
            <w:proofErr w:type="spellEnd"/>
            <w:r w:rsidR="00390F3C" w:rsidRPr="00846F4B">
              <w:rPr>
                <w:sz w:val="16"/>
                <w:szCs w:val="16"/>
              </w:rPr>
              <w:t xml:space="preserve"> visiting</w:t>
            </w:r>
            <w:r w:rsidRPr="00846F4B">
              <w:rPr>
                <w:sz w:val="16"/>
                <w:szCs w:val="16"/>
              </w:rPr>
              <w:t xml:space="preserve"> </w:t>
            </w:r>
          </w:p>
          <w:p w:rsidR="001635B8" w:rsidRPr="00846F4B" w:rsidRDefault="001635B8" w:rsidP="001635B8">
            <w:pPr>
              <w:rPr>
                <w:sz w:val="16"/>
                <w:szCs w:val="16"/>
              </w:rPr>
            </w:pPr>
            <w:r w:rsidRPr="00846F4B">
              <w:rPr>
                <w:sz w:val="16"/>
                <w:szCs w:val="16"/>
              </w:rPr>
              <w:t>Phonics stay and play</w:t>
            </w:r>
          </w:p>
          <w:p w:rsidR="002C0C1D" w:rsidRPr="00846F4B" w:rsidRDefault="002C0C1D" w:rsidP="002C0C1D">
            <w:pPr>
              <w:rPr>
                <w:sz w:val="16"/>
                <w:szCs w:val="16"/>
              </w:rPr>
            </w:pPr>
            <w:r w:rsidRPr="00846F4B">
              <w:rPr>
                <w:sz w:val="16"/>
                <w:szCs w:val="16"/>
              </w:rPr>
              <w:t>Bonfire night</w:t>
            </w:r>
          </w:p>
          <w:p w:rsidR="002C0C1D" w:rsidRPr="00846F4B" w:rsidRDefault="002C0C1D" w:rsidP="002C0C1D">
            <w:pPr>
              <w:rPr>
                <w:sz w:val="16"/>
                <w:szCs w:val="16"/>
              </w:rPr>
            </w:pPr>
            <w:r w:rsidRPr="00846F4B">
              <w:rPr>
                <w:sz w:val="16"/>
                <w:szCs w:val="16"/>
              </w:rPr>
              <w:t>Remembrance Day</w:t>
            </w:r>
          </w:p>
          <w:p w:rsidR="001635B8" w:rsidRPr="00846F4B" w:rsidRDefault="002C0C1D" w:rsidP="002C0C1D">
            <w:pPr>
              <w:rPr>
                <w:sz w:val="16"/>
                <w:szCs w:val="16"/>
              </w:rPr>
            </w:pPr>
            <w:r w:rsidRPr="00846F4B">
              <w:rPr>
                <w:sz w:val="16"/>
                <w:szCs w:val="16"/>
              </w:rPr>
              <w:t>Christmas  Nativity</w:t>
            </w:r>
          </w:p>
        </w:tc>
        <w:tc>
          <w:tcPr>
            <w:tcW w:w="2411" w:type="dxa"/>
          </w:tcPr>
          <w:p w:rsidR="001342B2" w:rsidRPr="00846F4B" w:rsidRDefault="001635B8" w:rsidP="001635B8">
            <w:pPr>
              <w:rPr>
                <w:sz w:val="16"/>
                <w:szCs w:val="16"/>
              </w:rPr>
            </w:pPr>
            <w:r w:rsidRPr="00846F4B">
              <w:rPr>
                <w:sz w:val="16"/>
                <w:szCs w:val="16"/>
              </w:rPr>
              <w:t>Theatre visit</w:t>
            </w:r>
          </w:p>
          <w:p w:rsidR="001635B8" w:rsidRPr="00846F4B" w:rsidRDefault="00C670E4" w:rsidP="001635B8">
            <w:pPr>
              <w:rPr>
                <w:sz w:val="16"/>
                <w:szCs w:val="16"/>
              </w:rPr>
            </w:pPr>
            <w:r w:rsidRPr="00846F4B">
              <w:rPr>
                <w:sz w:val="16"/>
                <w:szCs w:val="16"/>
              </w:rPr>
              <w:t>Spacecraft debris discovery</w:t>
            </w:r>
          </w:p>
          <w:p w:rsidR="00C670E4" w:rsidRPr="00846F4B" w:rsidRDefault="00C670E4" w:rsidP="001635B8">
            <w:pPr>
              <w:rPr>
                <w:sz w:val="16"/>
                <w:szCs w:val="16"/>
              </w:rPr>
            </w:pPr>
            <w:r w:rsidRPr="00846F4B">
              <w:rPr>
                <w:sz w:val="16"/>
                <w:szCs w:val="16"/>
              </w:rPr>
              <w:t>Dragon dance</w:t>
            </w:r>
          </w:p>
          <w:p w:rsidR="002C0C1D" w:rsidRPr="00846F4B" w:rsidRDefault="002C0C1D" w:rsidP="002C0C1D">
            <w:pPr>
              <w:rPr>
                <w:sz w:val="16"/>
                <w:szCs w:val="16"/>
              </w:rPr>
            </w:pPr>
            <w:r w:rsidRPr="00846F4B">
              <w:rPr>
                <w:sz w:val="16"/>
                <w:szCs w:val="16"/>
              </w:rPr>
              <w:t>Lunar New Year</w:t>
            </w:r>
          </w:p>
          <w:p w:rsidR="002C0C1D" w:rsidRPr="00846F4B" w:rsidRDefault="002C0C1D" w:rsidP="002C0C1D">
            <w:pPr>
              <w:rPr>
                <w:sz w:val="16"/>
                <w:szCs w:val="16"/>
              </w:rPr>
            </w:pPr>
            <w:r w:rsidRPr="00846F4B">
              <w:rPr>
                <w:sz w:val="16"/>
                <w:szCs w:val="16"/>
              </w:rPr>
              <w:t>Valentine’s Day</w:t>
            </w:r>
          </w:p>
        </w:tc>
        <w:tc>
          <w:tcPr>
            <w:tcW w:w="2410" w:type="dxa"/>
          </w:tcPr>
          <w:p w:rsidR="00057E4F" w:rsidRPr="00846F4B" w:rsidRDefault="00057E4F" w:rsidP="001635B8">
            <w:pPr>
              <w:rPr>
                <w:sz w:val="16"/>
                <w:szCs w:val="16"/>
              </w:rPr>
            </w:pPr>
            <w:r w:rsidRPr="00846F4B">
              <w:rPr>
                <w:sz w:val="16"/>
                <w:szCs w:val="16"/>
              </w:rPr>
              <w:t>Mystery readers</w:t>
            </w:r>
          </w:p>
          <w:p w:rsidR="001342B2" w:rsidRPr="00846F4B" w:rsidRDefault="001635B8" w:rsidP="001635B8">
            <w:pPr>
              <w:rPr>
                <w:sz w:val="16"/>
                <w:szCs w:val="16"/>
              </w:rPr>
            </w:pPr>
            <w:r w:rsidRPr="00846F4B">
              <w:rPr>
                <w:sz w:val="16"/>
                <w:szCs w:val="16"/>
              </w:rPr>
              <w:t>Village walk</w:t>
            </w:r>
          </w:p>
          <w:p w:rsidR="001635B8" w:rsidRPr="00846F4B" w:rsidRDefault="00057E4F" w:rsidP="001635B8">
            <w:pPr>
              <w:rPr>
                <w:sz w:val="16"/>
                <w:szCs w:val="16"/>
              </w:rPr>
            </w:pPr>
            <w:r w:rsidRPr="00846F4B">
              <w:rPr>
                <w:sz w:val="16"/>
                <w:szCs w:val="16"/>
              </w:rPr>
              <w:t>Library visit</w:t>
            </w:r>
            <w:r w:rsidR="00AA495D" w:rsidRPr="00846F4B">
              <w:rPr>
                <w:sz w:val="16"/>
                <w:szCs w:val="16"/>
              </w:rPr>
              <w:t xml:space="preserve">     Science Week</w:t>
            </w:r>
          </w:p>
          <w:p w:rsidR="00C670E4" w:rsidRPr="00846F4B" w:rsidRDefault="00C670E4" w:rsidP="001635B8">
            <w:pPr>
              <w:rPr>
                <w:sz w:val="16"/>
                <w:szCs w:val="16"/>
              </w:rPr>
            </w:pPr>
            <w:proofErr w:type="spellStart"/>
            <w:r w:rsidRPr="00846F4B">
              <w:rPr>
                <w:sz w:val="16"/>
                <w:szCs w:val="16"/>
              </w:rPr>
              <w:t>Mothers Day</w:t>
            </w:r>
            <w:proofErr w:type="spellEnd"/>
            <w:r w:rsidRPr="00846F4B">
              <w:rPr>
                <w:sz w:val="16"/>
                <w:szCs w:val="16"/>
              </w:rPr>
              <w:t xml:space="preserve"> </w:t>
            </w:r>
            <w:r w:rsidR="002C0C1D" w:rsidRPr="00846F4B">
              <w:rPr>
                <w:sz w:val="16"/>
                <w:szCs w:val="16"/>
              </w:rPr>
              <w:t>café</w:t>
            </w:r>
          </w:p>
          <w:p w:rsidR="002C0C1D" w:rsidRPr="00846F4B" w:rsidRDefault="002C0C1D" w:rsidP="002C0C1D">
            <w:pPr>
              <w:rPr>
                <w:sz w:val="16"/>
                <w:szCs w:val="16"/>
              </w:rPr>
            </w:pPr>
            <w:r w:rsidRPr="00846F4B">
              <w:rPr>
                <w:sz w:val="16"/>
                <w:szCs w:val="16"/>
              </w:rPr>
              <w:t>Pancake Day</w:t>
            </w:r>
          </w:p>
          <w:p w:rsidR="002C0C1D" w:rsidRPr="00846F4B" w:rsidRDefault="002C0C1D" w:rsidP="002C0C1D">
            <w:pPr>
              <w:rPr>
                <w:sz w:val="16"/>
                <w:szCs w:val="16"/>
              </w:rPr>
            </w:pPr>
            <w:r w:rsidRPr="00846F4B">
              <w:rPr>
                <w:sz w:val="16"/>
                <w:szCs w:val="16"/>
              </w:rPr>
              <w:t>Easter</w:t>
            </w:r>
            <w:r w:rsidR="00AA495D" w:rsidRPr="00846F4B">
              <w:rPr>
                <w:sz w:val="16"/>
                <w:szCs w:val="16"/>
              </w:rPr>
              <w:t xml:space="preserve">      World Book Day</w:t>
            </w:r>
          </w:p>
        </w:tc>
        <w:tc>
          <w:tcPr>
            <w:tcW w:w="2411" w:type="dxa"/>
          </w:tcPr>
          <w:p w:rsidR="001342B2" w:rsidRPr="002C0C1D" w:rsidRDefault="001635B8" w:rsidP="001635B8">
            <w:pPr>
              <w:rPr>
                <w:sz w:val="18"/>
                <w:szCs w:val="18"/>
              </w:rPr>
            </w:pPr>
            <w:r w:rsidRPr="002C0C1D">
              <w:rPr>
                <w:sz w:val="18"/>
                <w:szCs w:val="18"/>
              </w:rPr>
              <w:t xml:space="preserve">Forest schools day at </w:t>
            </w:r>
            <w:proofErr w:type="spellStart"/>
            <w:r w:rsidRPr="002C0C1D">
              <w:rPr>
                <w:sz w:val="18"/>
                <w:szCs w:val="18"/>
              </w:rPr>
              <w:t>Delamere</w:t>
            </w:r>
            <w:proofErr w:type="spellEnd"/>
          </w:p>
          <w:p w:rsidR="00C670E4" w:rsidRPr="002C0C1D" w:rsidRDefault="00C670E4" w:rsidP="001635B8">
            <w:pPr>
              <w:rPr>
                <w:sz w:val="18"/>
                <w:szCs w:val="18"/>
              </w:rPr>
            </w:pPr>
            <w:proofErr w:type="spellStart"/>
            <w:r w:rsidRPr="002C0C1D">
              <w:rPr>
                <w:sz w:val="18"/>
                <w:szCs w:val="18"/>
              </w:rPr>
              <w:t>Fathers Day</w:t>
            </w:r>
            <w:proofErr w:type="spellEnd"/>
            <w:r w:rsidRPr="002C0C1D">
              <w:rPr>
                <w:sz w:val="18"/>
                <w:szCs w:val="18"/>
              </w:rPr>
              <w:t xml:space="preserve"> sports event</w:t>
            </w:r>
          </w:p>
        </w:tc>
        <w:tc>
          <w:tcPr>
            <w:tcW w:w="2411" w:type="dxa"/>
          </w:tcPr>
          <w:p w:rsidR="001342B2" w:rsidRPr="002C0C1D" w:rsidRDefault="00057E4F" w:rsidP="001635B8">
            <w:pPr>
              <w:rPr>
                <w:sz w:val="18"/>
                <w:szCs w:val="18"/>
              </w:rPr>
            </w:pPr>
            <w:r w:rsidRPr="002C0C1D">
              <w:rPr>
                <w:sz w:val="18"/>
                <w:szCs w:val="18"/>
              </w:rPr>
              <w:t>Mystery readers</w:t>
            </w:r>
          </w:p>
          <w:p w:rsidR="002C0C1D" w:rsidRPr="002C0C1D" w:rsidRDefault="002C0C1D" w:rsidP="002C0C1D">
            <w:pPr>
              <w:rPr>
                <w:sz w:val="18"/>
                <w:szCs w:val="18"/>
              </w:rPr>
            </w:pPr>
            <w:r w:rsidRPr="002C0C1D">
              <w:rPr>
                <w:sz w:val="18"/>
                <w:szCs w:val="18"/>
              </w:rPr>
              <w:t>Singing concert</w:t>
            </w:r>
          </w:p>
          <w:p w:rsidR="00C670E4" w:rsidRPr="002C0C1D" w:rsidRDefault="002C0C1D" w:rsidP="002C0C1D">
            <w:pPr>
              <w:rPr>
                <w:sz w:val="18"/>
                <w:szCs w:val="18"/>
              </w:rPr>
            </w:pPr>
            <w:r w:rsidRPr="002C0C1D">
              <w:rPr>
                <w:sz w:val="18"/>
                <w:szCs w:val="18"/>
              </w:rPr>
              <w:t>Sports Day</w:t>
            </w:r>
          </w:p>
        </w:tc>
      </w:tr>
    </w:tbl>
    <w:p w:rsidR="007A5A12" w:rsidRDefault="007A5A12"/>
    <w:p w:rsidR="00390F3C" w:rsidRDefault="00390F3C"/>
    <w:tbl>
      <w:tblPr>
        <w:tblStyle w:val="TableGrid"/>
        <w:tblW w:w="16160" w:type="dxa"/>
        <w:tblInd w:w="-1139" w:type="dxa"/>
        <w:tblLook w:val="04A0" w:firstRow="1" w:lastRow="0" w:firstColumn="1" w:lastColumn="0" w:noHBand="0" w:noVBand="1"/>
      </w:tblPr>
      <w:tblGrid>
        <w:gridCol w:w="1668"/>
        <w:gridCol w:w="1687"/>
        <w:gridCol w:w="3024"/>
        <w:gridCol w:w="1868"/>
        <w:gridCol w:w="3115"/>
        <w:gridCol w:w="1677"/>
        <w:gridCol w:w="3121"/>
      </w:tblGrid>
      <w:tr w:rsidR="00390F3C" w:rsidTr="00390F3C">
        <w:tc>
          <w:tcPr>
            <w:tcW w:w="16160" w:type="dxa"/>
            <w:gridSpan w:val="7"/>
            <w:shd w:val="clear" w:color="auto" w:fill="1F4E79" w:themeFill="accent1" w:themeFillShade="80"/>
          </w:tcPr>
          <w:p w:rsidR="00390F3C" w:rsidRPr="001342B2" w:rsidRDefault="00390F3C" w:rsidP="00390F3C">
            <w:pPr>
              <w:jc w:val="center"/>
              <w:rPr>
                <w:b/>
                <w:color w:val="FFFFFF" w:themeColor="background1"/>
                <w:sz w:val="28"/>
                <w:szCs w:val="28"/>
              </w:rPr>
            </w:pPr>
            <w:r w:rsidRPr="001342B2">
              <w:rPr>
                <w:b/>
                <w:color w:val="FFFFFF" w:themeColor="background1"/>
                <w:sz w:val="28"/>
                <w:szCs w:val="28"/>
              </w:rPr>
              <w:lastRenderedPageBreak/>
              <w:t>Holmes Chapel Primary School</w:t>
            </w:r>
          </w:p>
          <w:p w:rsidR="00390F3C" w:rsidRDefault="00390F3C" w:rsidP="00390F3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Default="00E53E99" w:rsidP="00390F3C">
            <w:pPr>
              <w:jc w:val="center"/>
            </w:pPr>
            <w:r>
              <w:rPr>
                <w:b/>
                <w:color w:val="FFFFFF" w:themeColor="background1"/>
                <w:sz w:val="28"/>
                <w:szCs w:val="28"/>
              </w:rPr>
              <w:t>Personal, social and emotional</w:t>
            </w:r>
          </w:p>
        </w:tc>
      </w:tr>
      <w:tr w:rsidR="00B213BC" w:rsidTr="00CE474B">
        <w:tc>
          <w:tcPr>
            <w:tcW w:w="1668" w:type="dxa"/>
          </w:tcPr>
          <w:p w:rsidR="00390F3C" w:rsidRDefault="00390F3C">
            <w:r>
              <w:t>Areas of Learning</w:t>
            </w:r>
          </w:p>
        </w:tc>
        <w:tc>
          <w:tcPr>
            <w:tcW w:w="4711" w:type="dxa"/>
            <w:gridSpan w:val="2"/>
          </w:tcPr>
          <w:p w:rsidR="00390F3C" w:rsidRPr="00390F3C" w:rsidRDefault="00390F3C" w:rsidP="00390F3C">
            <w:pPr>
              <w:jc w:val="center"/>
              <w:rPr>
                <w:b/>
              </w:rPr>
            </w:pPr>
            <w:r w:rsidRPr="00390F3C">
              <w:rPr>
                <w:b/>
              </w:rPr>
              <w:t>Autumn</w:t>
            </w:r>
          </w:p>
          <w:p w:rsidR="00390F3C" w:rsidRPr="003378A6" w:rsidRDefault="00390F3C" w:rsidP="00390F3C">
            <w:pPr>
              <w:jc w:val="center"/>
            </w:pPr>
            <w:r w:rsidRPr="003378A6">
              <w:t>Friendship and belonging</w:t>
            </w:r>
          </w:p>
          <w:p w:rsidR="00390F3C" w:rsidRDefault="00390F3C" w:rsidP="00390F3C">
            <w:pPr>
              <w:jc w:val="center"/>
            </w:pPr>
            <w:r w:rsidRPr="003378A6">
              <w:t>Superhero, Super me</w:t>
            </w:r>
          </w:p>
        </w:tc>
        <w:tc>
          <w:tcPr>
            <w:tcW w:w="4983" w:type="dxa"/>
            <w:gridSpan w:val="2"/>
          </w:tcPr>
          <w:p w:rsidR="00390F3C" w:rsidRPr="003378A6" w:rsidRDefault="00390F3C" w:rsidP="003378A6">
            <w:pPr>
              <w:jc w:val="center"/>
              <w:rPr>
                <w:b/>
              </w:rPr>
            </w:pPr>
            <w:r w:rsidRPr="003378A6">
              <w:rPr>
                <w:b/>
              </w:rPr>
              <w:t>Spring</w:t>
            </w:r>
          </w:p>
          <w:p w:rsidR="003378A6" w:rsidRPr="003378A6" w:rsidRDefault="003378A6" w:rsidP="003378A6">
            <w:pPr>
              <w:jc w:val="center"/>
            </w:pPr>
            <w:r w:rsidRPr="003378A6">
              <w:t>Space and Sky</w:t>
            </w:r>
          </w:p>
          <w:p w:rsidR="003378A6" w:rsidRDefault="003378A6" w:rsidP="003378A6">
            <w:pPr>
              <w:jc w:val="center"/>
            </w:pPr>
            <w:r w:rsidRPr="003378A6">
              <w:t>Amazing adventures</w:t>
            </w:r>
          </w:p>
        </w:tc>
        <w:tc>
          <w:tcPr>
            <w:tcW w:w="4798" w:type="dxa"/>
            <w:gridSpan w:val="2"/>
          </w:tcPr>
          <w:p w:rsidR="00390F3C" w:rsidRPr="003378A6" w:rsidRDefault="00390F3C" w:rsidP="003378A6">
            <w:pPr>
              <w:jc w:val="center"/>
              <w:rPr>
                <w:b/>
              </w:rPr>
            </w:pPr>
            <w:r w:rsidRPr="003378A6">
              <w:rPr>
                <w:b/>
              </w:rPr>
              <w:t>Summer</w:t>
            </w:r>
          </w:p>
          <w:p w:rsidR="003378A6" w:rsidRPr="003378A6" w:rsidRDefault="003378A6" w:rsidP="003378A6">
            <w:pPr>
              <w:jc w:val="center"/>
            </w:pPr>
            <w:r w:rsidRPr="003378A6">
              <w:t>Animals and their homes</w:t>
            </w:r>
          </w:p>
          <w:p w:rsidR="003378A6" w:rsidRDefault="003378A6" w:rsidP="003378A6">
            <w:pPr>
              <w:jc w:val="center"/>
            </w:pPr>
            <w:r w:rsidRPr="003378A6">
              <w:t>Dragons</w:t>
            </w:r>
          </w:p>
        </w:tc>
      </w:tr>
      <w:tr w:rsidR="00CE474B" w:rsidTr="00CE474B">
        <w:tc>
          <w:tcPr>
            <w:tcW w:w="1668" w:type="dxa"/>
          </w:tcPr>
          <w:p w:rsidR="003378A6" w:rsidRDefault="003378A6" w:rsidP="003378A6">
            <w:pPr>
              <w:rPr>
                <w:b/>
                <w:color w:val="002060"/>
              </w:rPr>
            </w:pPr>
            <w:r w:rsidRPr="006B0843">
              <w:rPr>
                <w:b/>
                <w:color w:val="002060"/>
              </w:rPr>
              <w:t>Personal, Social and Emotional</w:t>
            </w:r>
          </w:p>
          <w:p w:rsidR="004D44B9" w:rsidRDefault="004D44B9" w:rsidP="003378A6">
            <w:pPr>
              <w:rPr>
                <w:b/>
                <w:color w:val="002060"/>
              </w:rPr>
            </w:pPr>
          </w:p>
          <w:p w:rsidR="004D44B9" w:rsidRPr="007D05D3" w:rsidRDefault="004D44B9" w:rsidP="004D44B9">
            <w:pPr>
              <w:rPr>
                <w:b/>
              </w:rPr>
            </w:pPr>
            <w:r w:rsidRPr="004D44B9">
              <w:rPr>
                <w:color w:val="2F5496" w:themeColor="accent5" w:themeShade="BF"/>
              </w:rPr>
              <w:t>National Curriculum</w:t>
            </w:r>
            <w:r>
              <w:rPr>
                <w:color w:val="2F5496" w:themeColor="accent5" w:themeShade="BF"/>
              </w:rPr>
              <w:t xml:space="preserve"> links to Science and PSHE</w:t>
            </w:r>
          </w:p>
        </w:tc>
        <w:tc>
          <w:tcPr>
            <w:tcW w:w="1687" w:type="dxa"/>
          </w:tcPr>
          <w:p w:rsidR="003378A6"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Build constructive and respectful relationships. </w:t>
            </w:r>
          </w:p>
          <w:p w:rsidR="00DC1B85" w:rsidRDefault="00DC1B85" w:rsidP="003378A6">
            <w:pPr>
              <w:rPr>
                <w:rFonts w:asciiTheme="majorHAnsi" w:hAnsiTheme="majorHAnsi" w:cstheme="majorHAnsi"/>
                <w:b/>
                <w:sz w:val="18"/>
                <w:szCs w:val="18"/>
              </w:rPr>
            </w:pPr>
          </w:p>
          <w:p w:rsidR="00DC1B85" w:rsidRPr="00E04DE7" w:rsidRDefault="00DC1B85" w:rsidP="003378A6">
            <w:pPr>
              <w:rPr>
                <w:rFonts w:asciiTheme="majorHAnsi" w:hAnsiTheme="majorHAnsi" w:cstheme="majorHAnsi"/>
                <w:b/>
                <w:sz w:val="18"/>
                <w:szCs w:val="18"/>
              </w:rPr>
            </w:pPr>
            <w:r w:rsidRPr="00E04DE7">
              <w:rPr>
                <w:rFonts w:asciiTheme="majorHAnsi" w:hAnsiTheme="majorHAnsi" w:cstheme="majorHAnsi"/>
                <w:b/>
                <w:sz w:val="18"/>
                <w:szCs w:val="18"/>
              </w:rPr>
              <w:t>See themse</w:t>
            </w:r>
            <w:r>
              <w:rPr>
                <w:rFonts w:asciiTheme="majorHAnsi" w:hAnsiTheme="majorHAnsi" w:cstheme="majorHAnsi"/>
                <w:b/>
                <w:sz w:val="18"/>
                <w:szCs w:val="18"/>
              </w:rPr>
              <w:t xml:space="preserve">lves as a valuable individual. </w:t>
            </w:r>
          </w:p>
          <w:p w:rsidR="003378A6" w:rsidRPr="00E04DE7" w:rsidRDefault="003378A6" w:rsidP="003378A6">
            <w:pPr>
              <w:rPr>
                <w:rFonts w:asciiTheme="majorHAnsi" w:hAnsiTheme="majorHAnsi" w:cstheme="majorHAnsi"/>
                <w:b/>
                <w:sz w:val="18"/>
                <w:szCs w:val="18"/>
              </w:rPr>
            </w:pPr>
          </w:p>
          <w:p w:rsidR="003378A6" w:rsidRPr="00E04DE7" w:rsidRDefault="003378A6" w:rsidP="003378A6">
            <w:pPr>
              <w:rPr>
                <w:rFonts w:asciiTheme="majorHAnsi" w:hAnsiTheme="majorHAnsi" w:cstheme="majorHAnsi"/>
                <w:sz w:val="18"/>
                <w:szCs w:val="18"/>
              </w:rPr>
            </w:pPr>
            <w:r w:rsidRPr="00E04DE7">
              <w:rPr>
                <w:rFonts w:asciiTheme="majorHAnsi" w:hAnsiTheme="majorHAnsi" w:cstheme="majorHAnsi"/>
                <w:b/>
                <w:sz w:val="18"/>
                <w:szCs w:val="18"/>
              </w:rPr>
              <w:t>Express their feelings and consider the feelings of others</w:t>
            </w:r>
            <w:r w:rsidRPr="00E04DE7">
              <w:rPr>
                <w:rFonts w:asciiTheme="majorHAnsi" w:hAnsiTheme="majorHAnsi" w:cstheme="majorHAnsi"/>
                <w:sz w:val="18"/>
                <w:szCs w:val="18"/>
              </w:rPr>
              <w:t xml:space="preserve">. </w:t>
            </w:r>
          </w:p>
          <w:p w:rsidR="003378A6" w:rsidRPr="00E04DE7" w:rsidRDefault="003378A6" w:rsidP="003378A6">
            <w:pPr>
              <w:rPr>
                <w:rFonts w:asciiTheme="majorHAnsi" w:hAnsiTheme="majorHAnsi" w:cstheme="majorHAnsi"/>
                <w:sz w:val="18"/>
                <w:szCs w:val="18"/>
              </w:rPr>
            </w:pPr>
          </w:p>
          <w:p w:rsidR="003378A6" w:rsidRDefault="007D05D3" w:rsidP="003378A6">
            <w:pPr>
              <w:rPr>
                <w:rFonts w:asciiTheme="majorHAnsi" w:hAnsiTheme="majorHAnsi" w:cstheme="majorHAnsi"/>
                <w:b/>
                <w:sz w:val="18"/>
                <w:szCs w:val="18"/>
              </w:rPr>
            </w:pPr>
            <w:r w:rsidRPr="00E04DE7">
              <w:rPr>
                <w:rFonts w:asciiTheme="majorHAnsi" w:hAnsiTheme="majorHAnsi" w:cstheme="majorHAnsi"/>
                <w:b/>
                <w:sz w:val="18"/>
                <w:szCs w:val="18"/>
              </w:rPr>
              <w:t>Know and talk about the different factors that support their overall health and wellbeing.</w:t>
            </w:r>
          </w:p>
          <w:p w:rsidR="007D05D3" w:rsidRDefault="007D05D3" w:rsidP="003378A6">
            <w:pPr>
              <w:rPr>
                <w:rFonts w:asciiTheme="majorHAnsi" w:hAnsiTheme="majorHAnsi" w:cstheme="majorHAnsi"/>
                <w:b/>
                <w:sz w:val="18"/>
                <w:szCs w:val="18"/>
              </w:rPr>
            </w:pPr>
          </w:p>
          <w:p w:rsidR="007D05D3" w:rsidRDefault="007D05D3" w:rsidP="007D05D3">
            <w:pPr>
              <w:rPr>
                <w:rFonts w:asciiTheme="majorHAnsi" w:hAnsiTheme="majorHAnsi" w:cstheme="majorHAnsi"/>
                <w:b/>
                <w:sz w:val="18"/>
                <w:szCs w:val="18"/>
              </w:rPr>
            </w:pPr>
            <w:r w:rsidRPr="007D05D3">
              <w:rPr>
                <w:rFonts w:asciiTheme="majorHAnsi" w:hAnsiTheme="majorHAnsi" w:cstheme="majorHAnsi"/>
                <w:b/>
                <w:sz w:val="18"/>
                <w:szCs w:val="18"/>
              </w:rPr>
              <w:t xml:space="preserve">See themselves as a valuable individual. </w:t>
            </w:r>
          </w:p>
          <w:p w:rsidR="00EC78D2" w:rsidRDefault="00EC78D2" w:rsidP="007D05D3">
            <w:pPr>
              <w:rPr>
                <w:rFonts w:asciiTheme="majorHAnsi" w:hAnsiTheme="majorHAnsi" w:cstheme="majorHAnsi"/>
                <w:b/>
                <w:sz w:val="18"/>
                <w:szCs w:val="18"/>
              </w:rPr>
            </w:pPr>
          </w:p>
          <w:p w:rsidR="00EC78D2" w:rsidRPr="007D05D3" w:rsidRDefault="00EC78D2" w:rsidP="007D05D3">
            <w:pPr>
              <w:rPr>
                <w:rFonts w:asciiTheme="majorHAnsi" w:hAnsiTheme="majorHAnsi" w:cstheme="majorHAnsi"/>
                <w:b/>
                <w:sz w:val="18"/>
                <w:szCs w:val="18"/>
              </w:rPr>
            </w:pPr>
            <w:r>
              <w:rPr>
                <w:rFonts w:asciiTheme="majorHAnsi" w:hAnsiTheme="majorHAnsi" w:cstheme="majorHAnsi"/>
                <w:b/>
                <w:sz w:val="18"/>
                <w:szCs w:val="18"/>
              </w:rPr>
              <w:t>Being safe online</w:t>
            </w:r>
          </w:p>
          <w:p w:rsidR="007D05D3" w:rsidRPr="00E04DE7" w:rsidRDefault="007D05D3" w:rsidP="003378A6">
            <w:pPr>
              <w:rPr>
                <w:rFonts w:asciiTheme="majorHAnsi" w:hAnsiTheme="majorHAnsi" w:cstheme="majorHAnsi"/>
                <w:sz w:val="18"/>
                <w:szCs w:val="18"/>
              </w:rPr>
            </w:pPr>
          </w:p>
        </w:tc>
        <w:tc>
          <w:tcPr>
            <w:tcW w:w="3024" w:type="dxa"/>
            <w:shd w:val="clear" w:color="auto" w:fill="DEEAF6" w:themeFill="accent1" w:themeFillTint="33"/>
          </w:tcPr>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Introduce children to each other, our school and our rules; discussion about our families, homes, friends, pets, interests and special places. </w:t>
            </w:r>
          </w:p>
          <w:p w:rsidR="007D05D3" w:rsidRPr="006B0843" w:rsidRDefault="007D05D3" w:rsidP="003378A6">
            <w:pPr>
              <w:rPr>
                <w:rFonts w:asciiTheme="majorHAnsi" w:hAnsiTheme="majorHAnsi" w:cstheme="majorHAnsi"/>
                <w:sz w:val="16"/>
                <w:szCs w:val="16"/>
              </w:rPr>
            </w:pPr>
          </w:p>
          <w:p w:rsidR="007D05D3" w:rsidRPr="006B0843" w:rsidRDefault="007D05D3" w:rsidP="003378A6">
            <w:pPr>
              <w:rPr>
                <w:rFonts w:asciiTheme="majorHAnsi" w:hAnsiTheme="majorHAnsi" w:cstheme="majorHAnsi"/>
                <w:sz w:val="16"/>
                <w:szCs w:val="16"/>
              </w:rPr>
            </w:pPr>
            <w:r w:rsidRPr="006B0843">
              <w:rPr>
                <w:rFonts w:asciiTheme="majorHAnsi" w:hAnsiTheme="majorHAnsi" w:cstheme="majorHAnsi"/>
                <w:sz w:val="16"/>
                <w:szCs w:val="16"/>
              </w:rPr>
              <w:t>Look at food in ‘</w:t>
            </w:r>
            <w:proofErr w:type="spellStart"/>
            <w:r w:rsidRPr="006B0843">
              <w:rPr>
                <w:rFonts w:asciiTheme="majorHAnsi" w:hAnsiTheme="majorHAnsi" w:cstheme="majorHAnsi"/>
                <w:sz w:val="16"/>
                <w:szCs w:val="16"/>
              </w:rPr>
              <w:t>Supertato</w:t>
            </w:r>
            <w:proofErr w:type="spellEnd"/>
            <w:r w:rsidRPr="006B0843">
              <w:rPr>
                <w:rFonts w:asciiTheme="majorHAnsi" w:hAnsiTheme="majorHAnsi" w:cstheme="majorHAnsi"/>
                <w:sz w:val="16"/>
                <w:szCs w:val="16"/>
              </w:rPr>
              <w:t>’ and sort into healthy and unhealthy food. Discuss dental health in relation to sugary food and reinforce the importance of brushing teeth.</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Express their feelings and consider the feelings of others. </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Discuss how Augie was feeling at different points of the story ‘We’re all wonders.’ Have we ever felt lonely? What can we do to help people who feel lonely? </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 xml:space="preserve">Show resilience and perseverance in the face of challenge. Use ‘Owl Babies’ as a stimulus to discuss looking after each other. </w:t>
            </w:r>
          </w:p>
          <w:p w:rsidR="003378A6" w:rsidRPr="006B0843" w:rsidRDefault="003378A6" w:rsidP="003378A6">
            <w:pPr>
              <w:rPr>
                <w:rFonts w:asciiTheme="majorHAnsi" w:hAnsiTheme="majorHAnsi" w:cstheme="majorHAnsi"/>
                <w:sz w:val="16"/>
                <w:szCs w:val="16"/>
              </w:rPr>
            </w:pPr>
          </w:p>
          <w:p w:rsidR="003378A6" w:rsidRPr="006B0843"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Read ‘A family of buttons’ to further embed the message that famili</w:t>
            </w:r>
            <w:r w:rsidR="00DC1B85">
              <w:rPr>
                <w:rFonts w:asciiTheme="majorHAnsi" w:hAnsiTheme="majorHAnsi" w:cstheme="majorHAnsi"/>
                <w:sz w:val="16"/>
                <w:szCs w:val="16"/>
              </w:rPr>
              <w:t>es can look different.</w:t>
            </w:r>
          </w:p>
          <w:p w:rsidR="003378A6" w:rsidRDefault="003378A6" w:rsidP="003378A6">
            <w:pPr>
              <w:rPr>
                <w:rFonts w:asciiTheme="majorHAnsi" w:hAnsiTheme="majorHAnsi" w:cstheme="majorHAnsi"/>
                <w:sz w:val="16"/>
                <w:szCs w:val="16"/>
              </w:rPr>
            </w:pPr>
            <w:r w:rsidRPr="006B0843">
              <w:rPr>
                <w:rFonts w:asciiTheme="majorHAnsi" w:hAnsiTheme="majorHAnsi" w:cstheme="majorHAnsi"/>
                <w:sz w:val="16"/>
                <w:szCs w:val="16"/>
              </w:rPr>
              <w:t>Introduce vocabulary to describe our emotions and talk about what might make us feel worried, nervous, lonely, shy, sad or happy.</w:t>
            </w:r>
            <w:r w:rsidR="00DC1B85">
              <w:rPr>
                <w:rFonts w:asciiTheme="majorHAnsi" w:hAnsiTheme="majorHAnsi" w:cstheme="majorHAnsi"/>
                <w:sz w:val="16"/>
                <w:szCs w:val="16"/>
              </w:rPr>
              <w:t xml:space="preserve"> Match emotions to face pictures. Can children name situations where they felt a specific emotion</w:t>
            </w:r>
          </w:p>
          <w:p w:rsidR="00DC1B85" w:rsidRDefault="00DC1B85" w:rsidP="003378A6">
            <w:pPr>
              <w:rPr>
                <w:rFonts w:asciiTheme="majorHAnsi" w:hAnsiTheme="majorHAnsi" w:cstheme="majorHAnsi"/>
                <w:sz w:val="16"/>
                <w:szCs w:val="16"/>
              </w:rPr>
            </w:pPr>
          </w:p>
          <w:p w:rsidR="006B0843" w:rsidRPr="006B0843" w:rsidRDefault="00DC1B85" w:rsidP="003378A6">
            <w:pPr>
              <w:rPr>
                <w:rFonts w:asciiTheme="majorHAnsi" w:hAnsiTheme="majorHAnsi" w:cstheme="majorHAnsi"/>
                <w:sz w:val="16"/>
                <w:szCs w:val="16"/>
              </w:rPr>
            </w:pPr>
            <w:r>
              <w:rPr>
                <w:rFonts w:asciiTheme="majorHAnsi" w:hAnsiTheme="majorHAnsi" w:cstheme="majorHAnsi"/>
                <w:sz w:val="16"/>
                <w:szCs w:val="16"/>
              </w:rPr>
              <w:t xml:space="preserve">Talk about personal safety and stranger safety. Talk about using electronic devices safety. </w:t>
            </w:r>
          </w:p>
        </w:tc>
        <w:tc>
          <w:tcPr>
            <w:tcW w:w="1868" w:type="dxa"/>
          </w:tcPr>
          <w:p w:rsidR="003378A6" w:rsidRPr="00E04DE7"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See themselves as a valuable individual. </w:t>
            </w:r>
          </w:p>
          <w:p w:rsidR="003378A6" w:rsidRPr="00E04DE7" w:rsidRDefault="003378A6" w:rsidP="003378A6">
            <w:pPr>
              <w:rPr>
                <w:rFonts w:asciiTheme="majorHAnsi" w:hAnsiTheme="majorHAnsi" w:cstheme="majorHAnsi"/>
                <w:b/>
                <w:sz w:val="18"/>
                <w:szCs w:val="18"/>
              </w:rPr>
            </w:pPr>
          </w:p>
          <w:p w:rsidR="003378A6" w:rsidRPr="00E04DE7"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Express their feelings and consider the feelings of others. </w:t>
            </w:r>
          </w:p>
          <w:p w:rsidR="003378A6" w:rsidRPr="00E04DE7" w:rsidRDefault="003378A6" w:rsidP="003378A6">
            <w:pPr>
              <w:rPr>
                <w:rFonts w:asciiTheme="majorHAnsi" w:hAnsiTheme="majorHAnsi" w:cstheme="majorHAnsi"/>
                <w:b/>
                <w:sz w:val="18"/>
                <w:szCs w:val="18"/>
              </w:rPr>
            </w:pPr>
          </w:p>
          <w:p w:rsidR="003378A6" w:rsidRPr="00E04DE7"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Show resilience and perseverance in the face of challenge.</w:t>
            </w:r>
          </w:p>
          <w:p w:rsidR="003378A6" w:rsidRPr="00E04DE7" w:rsidRDefault="003378A6" w:rsidP="003378A6">
            <w:pPr>
              <w:rPr>
                <w:rFonts w:asciiTheme="majorHAnsi" w:hAnsiTheme="majorHAnsi" w:cstheme="majorHAnsi"/>
                <w:b/>
                <w:sz w:val="18"/>
                <w:szCs w:val="18"/>
              </w:rPr>
            </w:pPr>
          </w:p>
          <w:p w:rsidR="003378A6" w:rsidRDefault="003378A6" w:rsidP="003378A6">
            <w:pPr>
              <w:rPr>
                <w:rFonts w:asciiTheme="majorHAnsi" w:hAnsiTheme="majorHAnsi" w:cstheme="majorHAnsi"/>
                <w:b/>
                <w:sz w:val="18"/>
                <w:szCs w:val="18"/>
              </w:rPr>
            </w:pPr>
            <w:r w:rsidRPr="00E04DE7">
              <w:rPr>
                <w:rFonts w:asciiTheme="majorHAnsi" w:hAnsiTheme="majorHAnsi" w:cstheme="majorHAnsi"/>
                <w:b/>
                <w:sz w:val="18"/>
                <w:szCs w:val="18"/>
              </w:rPr>
              <w:t>Think about the perspectives of others. Identify and moderate their own feelings socially and emotionally.</w:t>
            </w:r>
          </w:p>
          <w:p w:rsidR="00EC78D2" w:rsidRDefault="00EC78D2" w:rsidP="003378A6">
            <w:pPr>
              <w:rPr>
                <w:rFonts w:asciiTheme="majorHAnsi" w:hAnsiTheme="majorHAnsi" w:cstheme="majorHAnsi"/>
                <w:b/>
                <w:sz w:val="18"/>
                <w:szCs w:val="18"/>
              </w:rPr>
            </w:pPr>
          </w:p>
          <w:p w:rsidR="00EC78D2" w:rsidRPr="00E04DE7" w:rsidRDefault="00EC78D2" w:rsidP="003378A6">
            <w:pPr>
              <w:rPr>
                <w:rFonts w:asciiTheme="majorHAnsi" w:hAnsiTheme="majorHAnsi" w:cstheme="majorHAnsi"/>
                <w:sz w:val="18"/>
                <w:szCs w:val="18"/>
              </w:rPr>
            </w:pPr>
            <w:r>
              <w:rPr>
                <w:rFonts w:asciiTheme="majorHAnsi" w:hAnsiTheme="majorHAnsi" w:cstheme="majorHAnsi"/>
                <w:b/>
                <w:sz w:val="18"/>
                <w:szCs w:val="18"/>
              </w:rPr>
              <w:t>Learning about road safety</w:t>
            </w:r>
          </w:p>
        </w:tc>
        <w:tc>
          <w:tcPr>
            <w:tcW w:w="3115" w:type="dxa"/>
            <w:shd w:val="clear" w:color="auto" w:fill="BDD6EE" w:themeFill="accent1" w:themeFillTint="66"/>
          </w:tcPr>
          <w:p w:rsidR="003378A6" w:rsidRPr="00E04DE7" w:rsidRDefault="00840621" w:rsidP="003378A6">
            <w:pPr>
              <w:rPr>
                <w:rFonts w:asciiTheme="majorHAnsi" w:hAnsiTheme="majorHAnsi" w:cstheme="majorHAnsi"/>
                <w:sz w:val="18"/>
                <w:szCs w:val="18"/>
              </w:rPr>
            </w:pPr>
            <w:r w:rsidRPr="00E04DE7">
              <w:rPr>
                <w:rFonts w:asciiTheme="majorHAnsi" w:hAnsiTheme="majorHAnsi" w:cstheme="majorHAnsi"/>
                <w:sz w:val="18"/>
                <w:szCs w:val="18"/>
              </w:rPr>
              <w:t>Discuss how the Colour monster feels at different points of the story ‘The Colour Monster’. Look at facial expressions of children feeling specific emotions. Have we ever felt the same emotions? What can we do to help people who feel sad, angry?</w:t>
            </w:r>
          </w:p>
          <w:p w:rsidR="00840621" w:rsidRPr="00E04DE7" w:rsidRDefault="00840621" w:rsidP="003378A6">
            <w:pPr>
              <w:rPr>
                <w:rFonts w:asciiTheme="majorHAnsi" w:hAnsiTheme="majorHAnsi" w:cstheme="majorHAnsi"/>
                <w:sz w:val="18"/>
                <w:szCs w:val="18"/>
              </w:rPr>
            </w:pPr>
          </w:p>
          <w:p w:rsidR="00840621" w:rsidRPr="00E04DE7" w:rsidRDefault="00E04DE7" w:rsidP="003378A6">
            <w:pPr>
              <w:rPr>
                <w:rFonts w:asciiTheme="majorHAnsi" w:hAnsiTheme="majorHAnsi" w:cstheme="majorHAnsi"/>
                <w:sz w:val="18"/>
                <w:szCs w:val="18"/>
              </w:rPr>
            </w:pPr>
            <w:r w:rsidRPr="00E04DE7">
              <w:rPr>
                <w:rFonts w:asciiTheme="majorHAnsi" w:hAnsiTheme="majorHAnsi" w:cstheme="majorHAnsi"/>
                <w:sz w:val="18"/>
                <w:szCs w:val="18"/>
              </w:rPr>
              <w:t xml:space="preserve">Talk about Jack in ‘Jack and the </w:t>
            </w:r>
            <w:proofErr w:type="spellStart"/>
            <w:r w:rsidRPr="00E04DE7">
              <w:rPr>
                <w:rFonts w:asciiTheme="majorHAnsi" w:hAnsiTheme="majorHAnsi" w:cstheme="majorHAnsi"/>
                <w:sz w:val="18"/>
                <w:szCs w:val="18"/>
              </w:rPr>
              <w:t>Flum</w:t>
            </w:r>
            <w:proofErr w:type="spellEnd"/>
            <w:r w:rsidRPr="00E04DE7">
              <w:rPr>
                <w:rFonts w:asciiTheme="majorHAnsi" w:hAnsiTheme="majorHAnsi" w:cstheme="majorHAnsi"/>
                <w:sz w:val="18"/>
                <w:szCs w:val="18"/>
              </w:rPr>
              <w:t xml:space="preserve"> </w:t>
            </w:r>
            <w:proofErr w:type="spellStart"/>
            <w:r w:rsidRPr="00E04DE7">
              <w:rPr>
                <w:rFonts w:asciiTheme="majorHAnsi" w:hAnsiTheme="majorHAnsi" w:cstheme="majorHAnsi"/>
                <w:sz w:val="18"/>
                <w:szCs w:val="18"/>
              </w:rPr>
              <w:t>Flum</w:t>
            </w:r>
            <w:proofErr w:type="spellEnd"/>
            <w:r w:rsidRPr="00E04DE7">
              <w:rPr>
                <w:rFonts w:asciiTheme="majorHAnsi" w:hAnsiTheme="majorHAnsi" w:cstheme="majorHAnsi"/>
                <w:sz w:val="18"/>
                <w:szCs w:val="18"/>
              </w:rPr>
              <w:t xml:space="preserve"> tree’ and how he had to overcome challenges and setbacks to reach the island.</w:t>
            </w:r>
          </w:p>
          <w:p w:rsidR="00E04DE7" w:rsidRPr="00E04DE7" w:rsidRDefault="00E04DE7" w:rsidP="003378A6">
            <w:pPr>
              <w:rPr>
                <w:rFonts w:asciiTheme="majorHAnsi" w:hAnsiTheme="majorHAnsi" w:cstheme="majorHAnsi"/>
                <w:sz w:val="18"/>
                <w:szCs w:val="18"/>
              </w:rPr>
            </w:pPr>
          </w:p>
          <w:p w:rsidR="00E04DE7" w:rsidRPr="00E04DE7" w:rsidRDefault="00E04DE7" w:rsidP="003378A6">
            <w:pPr>
              <w:rPr>
                <w:rFonts w:asciiTheme="majorHAnsi" w:hAnsiTheme="majorHAnsi" w:cstheme="majorHAnsi"/>
                <w:sz w:val="18"/>
                <w:szCs w:val="18"/>
              </w:rPr>
            </w:pPr>
            <w:r w:rsidRPr="00E04DE7">
              <w:rPr>
                <w:rFonts w:asciiTheme="majorHAnsi" w:hAnsiTheme="majorHAnsi" w:cstheme="majorHAnsi"/>
                <w:sz w:val="18"/>
                <w:szCs w:val="18"/>
              </w:rPr>
              <w:t>Look at how the alien and the boy solved the problem and helped each other in ‘The way back home’</w:t>
            </w:r>
          </w:p>
          <w:p w:rsidR="00E04DE7" w:rsidRPr="00E04DE7" w:rsidRDefault="00E04DE7" w:rsidP="003378A6">
            <w:pPr>
              <w:rPr>
                <w:rFonts w:asciiTheme="majorHAnsi" w:hAnsiTheme="majorHAnsi" w:cstheme="majorHAnsi"/>
                <w:sz w:val="18"/>
                <w:szCs w:val="18"/>
              </w:rPr>
            </w:pPr>
          </w:p>
          <w:p w:rsidR="00E04DE7" w:rsidRDefault="00E04DE7" w:rsidP="003378A6">
            <w:pPr>
              <w:rPr>
                <w:rFonts w:asciiTheme="majorHAnsi" w:hAnsiTheme="majorHAnsi" w:cstheme="majorHAnsi"/>
                <w:sz w:val="18"/>
                <w:szCs w:val="18"/>
              </w:rPr>
            </w:pPr>
            <w:r w:rsidRPr="00E04DE7">
              <w:rPr>
                <w:rFonts w:asciiTheme="majorHAnsi" w:hAnsiTheme="majorHAnsi" w:cstheme="majorHAnsi"/>
                <w:sz w:val="18"/>
                <w:szCs w:val="18"/>
              </w:rPr>
              <w:t>Talk about how the girl felt in ‘The Paper Dolls’ when her dolls were cut up. ‘Is there a time when we felt sad?’ How can we help someone who is feeling sad?</w:t>
            </w:r>
          </w:p>
          <w:p w:rsidR="00EC78D2" w:rsidRDefault="00EC78D2" w:rsidP="003378A6">
            <w:pPr>
              <w:rPr>
                <w:rFonts w:asciiTheme="majorHAnsi" w:hAnsiTheme="majorHAnsi" w:cstheme="majorHAnsi"/>
                <w:sz w:val="18"/>
                <w:szCs w:val="18"/>
              </w:rPr>
            </w:pPr>
          </w:p>
          <w:p w:rsidR="00EC78D2" w:rsidRPr="00E04DE7" w:rsidRDefault="00EC78D2" w:rsidP="003378A6">
            <w:pPr>
              <w:rPr>
                <w:rFonts w:asciiTheme="majorHAnsi" w:hAnsiTheme="majorHAnsi" w:cstheme="majorHAnsi"/>
                <w:sz w:val="18"/>
                <w:szCs w:val="18"/>
              </w:rPr>
            </w:pPr>
            <w:r>
              <w:rPr>
                <w:rFonts w:asciiTheme="majorHAnsi" w:hAnsiTheme="majorHAnsi" w:cstheme="majorHAnsi"/>
                <w:sz w:val="18"/>
                <w:szCs w:val="18"/>
              </w:rPr>
              <w:t>Practise road safety in the playground using the road markings and zebra crossings. Put into practice when walking through the village on walk.</w:t>
            </w:r>
          </w:p>
        </w:tc>
        <w:tc>
          <w:tcPr>
            <w:tcW w:w="1677" w:type="dxa"/>
          </w:tcPr>
          <w:p w:rsidR="00E04DE7" w:rsidRDefault="00840621"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Express their feelings, consider the feelings of others and think about the perspective of others. </w:t>
            </w:r>
          </w:p>
          <w:p w:rsidR="00E04DE7" w:rsidRDefault="00E04DE7" w:rsidP="003378A6">
            <w:pPr>
              <w:rPr>
                <w:rFonts w:asciiTheme="majorHAnsi" w:hAnsiTheme="majorHAnsi" w:cstheme="majorHAnsi"/>
                <w:b/>
                <w:sz w:val="18"/>
                <w:szCs w:val="18"/>
              </w:rPr>
            </w:pPr>
          </w:p>
          <w:p w:rsidR="003378A6" w:rsidRDefault="00840621" w:rsidP="003378A6">
            <w:pPr>
              <w:rPr>
                <w:rFonts w:asciiTheme="majorHAnsi" w:hAnsiTheme="majorHAnsi" w:cstheme="majorHAnsi"/>
                <w:b/>
                <w:sz w:val="18"/>
                <w:szCs w:val="18"/>
              </w:rPr>
            </w:pPr>
            <w:r w:rsidRPr="00E04DE7">
              <w:rPr>
                <w:rFonts w:asciiTheme="majorHAnsi" w:hAnsiTheme="majorHAnsi" w:cstheme="majorHAnsi"/>
                <w:b/>
                <w:sz w:val="18"/>
                <w:szCs w:val="18"/>
              </w:rPr>
              <w:t>Show resilience and perseverance in the face of challenge.</w:t>
            </w:r>
          </w:p>
          <w:p w:rsidR="00EC78D2" w:rsidRDefault="00EC78D2" w:rsidP="003378A6">
            <w:pPr>
              <w:rPr>
                <w:rFonts w:asciiTheme="majorHAnsi" w:hAnsiTheme="majorHAnsi" w:cstheme="majorHAnsi"/>
                <w:b/>
                <w:sz w:val="18"/>
                <w:szCs w:val="18"/>
              </w:rPr>
            </w:pPr>
          </w:p>
          <w:p w:rsidR="00EC78D2" w:rsidRPr="00E04DE7" w:rsidRDefault="00EC78D2" w:rsidP="003378A6">
            <w:pPr>
              <w:rPr>
                <w:rFonts w:asciiTheme="majorHAnsi" w:hAnsiTheme="majorHAnsi" w:cstheme="majorHAnsi"/>
                <w:b/>
                <w:sz w:val="18"/>
                <w:szCs w:val="18"/>
              </w:rPr>
            </w:pPr>
            <w:r>
              <w:rPr>
                <w:rFonts w:asciiTheme="majorHAnsi" w:hAnsiTheme="majorHAnsi" w:cstheme="majorHAnsi"/>
                <w:b/>
                <w:sz w:val="18"/>
                <w:szCs w:val="18"/>
              </w:rPr>
              <w:t>Learning about good sleep patterns</w:t>
            </w:r>
          </w:p>
          <w:p w:rsidR="00840621" w:rsidRPr="00E04DE7" w:rsidRDefault="00840621" w:rsidP="003378A6">
            <w:pPr>
              <w:rPr>
                <w:rFonts w:asciiTheme="majorHAnsi" w:hAnsiTheme="majorHAnsi" w:cstheme="majorHAnsi"/>
                <w:b/>
                <w:sz w:val="18"/>
                <w:szCs w:val="18"/>
              </w:rPr>
            </w:pPr>
          </w:p>
          <w:p w:rsidR="00E04DE7" w:rsidRDefault="00840621" w:rsidP="003378A6">
            <w:pPr>
              <w:rPr>
                <w:rFonts w:asciiTheme="majorHAnsi" w:hAnsiTheme="majorHAnsi" w:cstheme="majorHAnsi"/>
                <w:b/>
                <w:sz w:val="18"/>
                <w:szCs w:val="18"/>
              </w:rPr>
            </w:pPr>
            <w:r w:rsidRPr="00E04DE7">
              <w:rPr>
                <w:rFonts w:asciiTheme="majorHAnsi" w:hAnsiTheme="majorHAnsi" w:cstheme="majorHAnsi"/>
                <w:b/>
                <w:sz w:val="18"/>
                <w:szCs w:val="18"/>
              </w:rPr>
              <w:t xml:space="preserve">Continue to build constructive and respectful relationships. </w:t>
            </w:r>
          </w:p>
          <w:p w:rsidR="00E04DE7" w:rsidRDefault="00E04DE7" w:rsidP="003378A6">
            <w:pPr>
              <w:rPr>
                <w:rFonts w:asciiTheme="majorHAnsi" w:hAnsiTheme="majorHAnsi" w:cstheme="majorHAnsi"/>
                <w:b/>
                <w:sz w:val="18"/>
                <w:szCs w:val="18"/>
              </w:rPr>
            </w:pPr>
          </w:p>
          <w:p w:rsidR="00840621" w:rsidRPr="00E04DE7" w:rsidRDefault="00840621" w:rsidP="003378A6">
            <w:pPr>
              <w:rPr>
                <w:rFonts w:asciiTheme="majorHAnsi" w:hAnsiTheme="majorHAnsi" w:cstheme="majorHAnsi"/>
                <w:sz w:val="18"/>
                <w:szCs w:val="18"/>
              </w:rPr>
            </w:pPr>
          </w:p>
        </w:tc>
        <w:tc>
          <w:tcPr>
            <w:tcW w:w="3121" w:type="dxa"/>
            <w:shd w:val="clear" w:color="auto" w:fill="9CC2E5" w:themeFill="accent1" w:themeFillTint="99"/>
          </w:tcPr>
          <w:p w:rsidR="00E04DE7" w:rsidRDefault="00840621" w:rsidP="003378A6">
            <w:pPr>
              <w:rPr>
                <w:rFonts w:asciiTheme="majorHAnsi" w:hAnsiTheme="majorHAnsi" w:cstheme="majorHAnsi"/>
                <w:sz w:val="18"/>
                <w:szCs w:val="18"/>
              </w:rPr>
            </w:pPr>
            <w:r w:rsidRPr="00E04DE7">
              <w:rPr>
                <w:rFonts w:asciiTheme="majorHAnsi" w:hAnsiTheme="majorHAnsi" w:cstheme="majorHAnsi"/>
                <w:sz w:val="18"/>
                <w:szCs w:val="18"/>
              </w:rPr>
              <w:t xml:space="preserve">Use ‘The Rainbow Fish’ as a stimulus to discuss the value of friendship and how sharing can make us happy. </w:t>
            </w:r>
          </w:p>
          <w:p w:rsidR="00DC1B85" w:rsidRDefault="00DC1B85" w:rsidP="003378A6">
            <w:pPr>
              <w:rPr>
                <w:rFonts w:asciiTheme="majorHAnsi" w:hAnsiTheme="majorHAnsi" w:cstheme="majorHAnsi"/>
                <w:sz w:val="18"/>
                <w:szCs w:val="18"/>
              </w:rPr>
            </w:pPr>
          </w:p>
          <w:p w:rsidR="00DC1B85" w:rsidRDefault="00DC1B85" w:rsidP="003378A6">
            <w:pPr>
              <w:rPr>
                <w:rFonts w:asciiTheme="majorHAnsi" w:hAnsiTheme="majorHAnsi" w:cstheme="majorHAnsi"/>
                <w:sz w:val="18"/>
                <w:szCs w:val="18"/>
              </w:rPr>
            </w:pPr>
            <w:r>
              <w:rPr>
                <w:rFonts w:asciiTheme="majorHAnsi" w:hAnsiTheme="majorHAnsi" w:cstheme="majorHAnsi"/>
                <w:sz w:val="18"/>
                <w:szCs w:val="18"/>
              </w:rPr>
              <w:t>Model collaborative playground games and talk about taking turns and working as a team.</w:t>
            </w:r>
          </w:p>
          <w:p w:rsidR="00E04DE7" w:rsidRDefault="00E04DE7" w:rsidP="003378A6">
            <w:pPr>
              <w:rPr>
                <w:rFonts w:asciiTheme="majorHAnsi" w:hAnsiTheme="majorHAnsi" w:cstheme="majorHAnsi"/>
                <w:sz w:val="18"/>
                <w:szCs w:val="18"/>
              </w:rPr>
            </w:pPr>
          </w:p>
          <w:p w:rsidR="00E04DE7" w:rsidRDefault="00840621" w:rsidP="00E04DE7">
            <w:pPr>
              <w:rPr>
                <w:rFonts w:asciiTheme="majorHAnsi" w:hAnsiTheme="majorHAnsi" w:cstheme="majorHAnsi"/>
                <w:sz w:val="18"/>
                <w:szCs w:val="18"/>
              </w:rPr>
            </w:pPr>
            <w:r w:rsidRPr="00E04DE7">
              <w:rPr>
                <w:rFonts w:asciiTheme="majorHAnsi" w:hAnsiTheme="majorHAnsi" w:cstheme="majorHAnsi"/>
                <w:sz w:val="18"/>
                <w:szCs w:val="18"/>
              </w:rPr>
              <w:t>Read ‘</w:t>
            </w:r>
            <w:proofErr w:type="spellStart"/>
            <w:r w:rsidR="00E04DE7">
              <w:rPr>
                <w:rFonts w:asciiTheme="majorHAnsi" w:hAnsiTheme="majorHAnsi" w:cstheme="majorHAnsi"/>
                <w:sz w:val="18"/>
                <w:szCs w:val="18"/>
              </w:rPr>
              <w:t>Meerkat</w:t>
            </w:r>
            <w:proofErr w:type="spellEnd"/>
            <w:r w:rsidR="00E04DE7">
              <w:rPr>
                <w:rFonts w:asciiTheme="majorHAnsi" w:hAnsiTheme="majorHAnsi" w:cstheme="majorHAnsi"/>
                <w:sz w:val="18"/>
                <w:szCs w:val="18"/>
              </w:rPr>
              <w:t xml:space="preserve"> Mail</w:t>
            </w:r>
            <w:r w:rsidRPr="00E04DE7">
              <w:rPr>
                <w:rFonts w:asciiTheme="majorHAnsi" w:hAnsiTheme="majorHAnsi" w:cstheme="majorHAnsi"/>
                <w:sz w:val="18"/>
                <w:szCs w:val="18"/>
              </w:rPr>
              <w:t xml:space="preserve"> to further embed the message that ‘you’re unique, so be yourself</w:t>
            </w:r>
            <w:r w:rsidR="00E04DE7">
              <w:rPr>
                <w:rFonts w:asciiTheme="majorHAnsi" w:hAnsiTheme="majorHAnsi" w:cstheme="majorHAnsi"/>
                <w:sz w:val="18"/>
                <w:szCs w:val="18"/>
              </w:rPr>
              <w:t xml:space="preserve"> and follow your own path</w:t>
            </w:r>
            <w:r w:rsidRPr="00E04DE7">
              <w:rPr>
                <w:rFonts w:asciiTheme="majorHAnsi" w:hAnsiTheme="majorHAnsi" w:cstheme="majorHAnsi"/>
                <w:sz w:val="18"/>
                <w:szCs w:val="18"/>
              </w:rPr>
              <w:t xml:space="preserve">!’ Encourage the children to discuss the book and share their opinions. </w:t>
            </w:r>
          </w:p>
          <w:p w:rsidR="00E04DE7" w:rsidRDefault="00E04DE7" w:rsidP="00E04DE7">
            <w:pPr>
              <w:rPr>
                <w:rFonts w:asciiTheme="majorHAnsi" w:hAnsiTheme="majorHAnsi" w:cstheme="majorHAnsi"/>
                <w:sz w:val="18"/>
                <w:szCs w:val="18"/>
              </w:rPr>
            </w:pPr>
          </w:p>
          <w:p w:rsidR="00EC78D2" w:rsidRDefault="00EC78D2" w:rsidP="00E04DE7">
            <w:pPr>
              <w:rPr>
                <w:rFonts w:asciiTheme="majorHAnsi" w:hAnsiTheme="majorHAnsi" w:cstheme="majorHAnsi"/>
                <w:sz w:val="18"/>
                <w:szCs w:val="18"/>
              </w:rPr>
            </w:pPr>
            <w:r>
              <w:rPr>
                <w:rFonts w:asciiTheme="majorHAnsi" w:hAnsiTheme="majorHAnsi" w:cstheme="majorHAnsi"/>
                <w:sz w:val="18"/>
                <w:szCs w:val="18"/>
              </w:rPr>
              <w:t xml:space="preserve">Learn about timings of the day and what we do at different points in the day: wake up, brush teeth, eat breakfast </w:t>
            </w:r>
            <w:proofErr w:type="spellStart"/>
            <w:r>
              <w:rPr>
                <w:rFonts w:asciiTheme="majorHAnsi" w:hAnsiTheme="majorHAnsi" w:cstheme="majorHAnsi"/>
                <w:sz w:val="18"/>
                <w:szCs w:val="18"/>
              </w:rPr>
              <w:t>etc.Talk</w:t>
            </w:r>
            <w:proofErr w:type="spellEnd"/>
            <w:r>
              <w:rPr>
                <w:rFonts w:asciiTheme="majorHAnsi" w:hAnsiTheme="majorHAnsi" w:cstheme="majorHAnsi"/>
                <w:sz w:val="18"/>
                <w:szCs w:val="18"/>
              </w:rPr>
              <w:t xml:space="preserve"> about importance of good sleep patterns and why our bodies need sleep.</w:t>
            </w:r>
          </w:p>
          <w:p w:rsidR="00EC78D2" w:rsidRDefault="00EC78D2" w:rsidP="00E04DE7">
            <w:pPr>
              <w:rPr>
                <w:rFonts w:asciiTheme="majorHAnsi" w:hAnsiTheme="majorHAnsi" w:cstheme="majorHAnsi"/>
                <w:sz w:val="18"/>
                <w:szCs w:val="18"/>
              </w:rPr>
            </w:pPr>
          </w:p>
          <w:p w:rsidR="003378A6" w:rsidRPr="00B213BC" w:rsidRDefault="00B213BC" w:rsidP="00E04DE7">
            <w:pPr>
              <w:rPr>
                <w:rFonts w:asciiTheme="majorHAnsi" w:hAnsiTheme="majorHAnsi" w:cstheme="majorHAnsi"/>
                <w:sz w:val="18"/>
                <w:szCs w:val="18"/>
              </w:rPr>
            </w:pPr>
            <w:r w:rsidRPr="00B213BC">
              <w:rPr>
                <w:rFonts w:asciiTheme="majorHAnsi" w:hAnsiTheme="majorHAnsi" w:cstheme="majorHAnsi"/>
                <w:sz w:val="18"/>
                <w:szCs w:val="18"/>
              </w:rPr>
              <w:t xml:space="preserve">Develop teamwork </w:t>
            </w:r>
            <w:r w:rsidR="00DC1B85">
              <w:rPr>
                <w:rFonts w:asciiTheme="majorHAnsi" w:hAnsiTheme="majorHAnsi" w:cstheme="majorHAnsi"/>
                <w:sz w:val="18"/>
                <w:szCs w:val="18"/>
              </w:rPr>
              <w:t xml:space="preserve">and good sportsmanship </w:t>
            </w:r>
            <w:r w:rsidRPr="00B213BC">
              <w:rPr>
                <w:rFonts w:asciiTheme="majorHAnsi" w:hAnsiTheme="majorHAnsi" w:cstheme="majorHAnsi"/>
                <w:sz w:val="18"/>
                <w:szCs w:val="18"/>
              </w:rPr>
              <w:t xml:space="preserve">skills when taking part in Sports day races with Year 6 buddies.  </w:t>
            </w:r>
          </w:p>
        </w:tc>
      </w:tr>
      <w:tr w:rsidR="00E53E99" w:rsidTr="00E53E99">
        <w:tc>
          <w:tcPr>
            <w:tcW w:w="16160" w:type="dxa"/>
            <w:gridSpan w:val="7"/>
            <w:shd w:val="clear" w:color="auto" w:fill="1F4E79" w:themeFill="accent1" w:themeFillShade="80"/>
          </w:tcPr>
          <w:p w:rsidR="00E53E99" w:rsidRPr="001342B2" w:rsidRDefault="00E53E99" w:rsidP="00E53E99">
            <w:pPr>
              <w:jc w:val="center"/>
              <w:rPr>
                <w:b/>
                <w:color w:val="FFFFFF" w:themeColor="background1"/>
                <w:sz w:val="28"/>
                <w:szCs w:val="28"/>
              </w:rPr>
            </w:pPr>
            <w:r w:rsidRPr="001342B2">
              <w:rPr>
                <w:b/>
                <w:color w:val="FFFFFF" w:themeColor="background1"/>
                <w:sz w:val="28"/>
                <w:szCs w:val="28"/>
              </w:rPr>
              <w:lastRenderedPageBreak/>
              <w:t>Holmes Chapel Primary School</w:t>
            </w:r>
          </w:p>
          <w:p w:rsidR="00E53E99" w:rsidRDefault="00E53E99" w:rsidP="00E53E99">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Pr="00B213BC" w:rsidRDefault="00E53E99" w:rsidP="00E53E99">
            <w:pPr>
              <w:jc w:val="center"/>
              <w:rPr>
                <w:rFonts w:asciiTheme="majorHAnsi" w:hAnsiTheme="majorHAnsi" w:cstheme="majorHAnsi"/>
                <w:sz w:val="18"/>
                <w:szCs w:val="18"/>
              </w:rPr>
            </w:pPr>
            <w:r>
              <w:rPr>
                <w:b/>
                <w:color w:val="FFFFFF" w:themeColor="background1"/>
                <w:sz w:val="28"/>
                <w:szCs w:val="28"/>
              </w:rPr>
              <w:t>Communication and Language</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CE474B" w:rsidTr="00CE474B">
        <w:tc>
          <w:tcPr>
            <w:tcW w:w="1668" w:type="dxa"/>
          </w:tcPr>
          <w:p w:rsidR="00390F3C" w:rsidRDefault="006C3F9D">
            <w:pPr>
              <w:rPr>
                <w:b/>
                <w:color w:val="002060"/>
              </w:rPr>
            </w:pPr>
            <w:r w:rsidRPr="006B0843">
              <w:rPr>
                <w:b/>
                <w:color w:val="002060"/>
              </w:rPr>
              <w:t>Communication and Language</w:t>
            </w:r>
          </w:p>
          <w:p w:rsidR="00855661" w:rsidRDefault="00855661">
            <w:pPr>
              <w:rPr>
                <w:b/>
                <w:color w:val="002060"/>
              </w:rPr>
            </w:pPr>
          </w:p>
          <w:p w:rsidR="00855661" w:rsidRPr="00855661" w:rsidRDefault="00855661">
            <w:r w:rsidRPr="00855661">
              <w:rPr>
                <w:color w:val="002060"/>
              </w:rPr>
              <w:t>National Curriculum links to Literacy</w:t>
            </w:r>
          </w:p>
        </w:tc>
        <w:tc>
          <w:tcPr>
            <w:tcW w:w="1687" w:type="dxa"/>
          </w:tcPr>
          <w:p w:rsidR="006C3F9D" w:rsidRDefault="006C3F9D">
            <w:pPr>
              <w:rPr>
                <w:b/>
                <w:sz w:val="18"/>
                <w:szCs w:val="18"/>
              </w:rPr>
            </w:pPr>
            <w:r w:rsidRPr="006C3F9D">
              <w:rPr>
                <w:b/>
                <w:sz w:val="18"/>
                <w:szCs w:val="18"/>
              </w:rPr>
              <w:t xml:space="preserve">Understand how to listen carefully and why listening is important. </w:t>
            </w:r>
          </w:p>
          <w:p w:rsidR="006C3F9D" w:rsidRDefault="006C3F9D">
            <w:pPr>
              <w:rPr>
                <w:b/>
                <w:sz w:val="18"/>
                <w:szCs w:val="18"/>
              </w:rPr>
            </w:pPr>
          </w:p>
          <w:p w:rsidR="006C3F9D" w:rsidRDefault="006C3F9D">
            <w:pPr>
              <w:rPr>
                <w:b/>
                <w:sz w:val="18"/>
                <w:szCs w:val="18"/>
              </w:rPr>
            </w:pPr>
            <w:r w:rsidRPr="006C3F9D">
              <w:rPr>
                <w:b/>
                <w:sz w:val="18"/>
                <w:szCs w:val="18"/>
              </w:rPr>
              <w:t xml:space="preserve">Learn and use new vocabulary. </w:t>
            </w:r>
          </w:p>
          <w:p w:rsidR="006C3F9D" w:rsidRDefault="006C3F9D">
            <w:pPr>
              <w:rPr>
                <w:b/>
                <w:sz w:val="18"/>
                <w:szCs w:val="18"/>
              </w:rPr>
            </w:pPr>
          </w:p>
          <w:p w:rsidR="006C3F9D" w:rsidRDefault="006C3F9D">
            <w:pPr>
              <w:rPr>
                <w:b/>
                <w:sz w:val="18"/>
                <w:szCs w:val="18"/>
              </w:rPr>
            </w:pPr>
            <w:r w:rsidRPr="006C3F9D">
              <w:rPr>
                <w:b/>
                <w:sz w:val="18"/>
                <w:szCs w:val="18"/>
              </w:rPr>
              <w:t xml:space="preserve">Ask questions to find out more and to check they understand what has been said to them. </w:t>
            </w:r>
          </w:p>
          <w:p w:rsidR="006C3F9D" w:rsidRDefault="006C3F9D">
            <w:pPr>
              <w:rPr>
                <w:b/>
                <w:sz w:val="18"/>
                <w:szCs w:val="18"/>
              </w:rPr>
            </w:pPr>
          </w:p>
          <w:p w:rsidR="006C3F9D" w:rsidRDefault="006C3F9D">
            <w:pPr>
              <w:rPr>
                <w:b/>
                <w:sz w:val="18"/>
                <w:szCs w:val="18"/>
              </w:rPr>
            </w:pPr>
            <w:r w:rsidRPr="006C3F9D">
              <w:rPr>
                <w:b/>
                <w:sz w:val="18"/>
                <w:szCs w:val="18"/>
              </w:rPr>
              <w:t xml:space="preserve">Develop social phrases and engage in </w:t>
            </w:r>
            <w:proofErr w:type="spellStart"/>
            <w:r w:rsidRPr="006C3F9D">
              <w:rPr>
                <w:b/>
                <w:sz w:val="18"/>
                <w:szCs w:val="18"/>
              </w:rPr>
              <w:t>storytimes</w:t>
            </w:r>
            <w:proofErr w:type="spellEnd"/>
            <w:r w:rsidRPr="006C3F9D">
              <w:rPr>
                <w:b/>
                <w:sz w:val="18"/>
                <w:szCs w:val="18"/>
              </w:rPr>
              <w:t xml:space="preserve">. </w:t>
            </w:r>
          </w:p>
          <w:p w:rsidR="006C3F9D" w:rsidRDefault="006C3F9D">
            <w:pPr>
              <w:rPr>
                <w:b/>
                <w:sz w:val="18"/>
                <w:szCs w:val="18"/>
              </w:rPr>
            </w:pPr>
          </w:p>
          <w:p w:rsidR="00390F3C" w:rsidRPr="006C3F9D" w:rsidRDefault="006C3F9D">
            <w:pPr>
              <w:rPr>
                <w:rFonts w:asciiTheme="majorHAnsi" w:hAnsiTheme="majorHAnsi" w:cstheme="majorHAnsi"/>
                <w:b/>
                <w:sz w:val="18"/>
                <w:szCs w:val="18"/>
              </w:rPr>
            </w:pPr>
            <w:r w:rsidRPr="006C3F9D">
              <w:rPr>
                <w:b/>
                <w:sz w:val="18"/>
                <w:szCs w:val="18"/>
              </w:rPr>
              <w:t>Use talk to help work out problems, organise thinking and activities, and to explain how things work and why they might happen.</w:t>
            </w:r>
          </w:p>
        </w:tc>
        <w:tc>
          <w:tcPr>
            <w:tcW w:w="3024" w:type="dxa"/>
            <w:shd w:val="clear" w:color="auto" w:fill="DEEAF6" w:themeFill="accent1" w:themeFillTint="33"/>
          </w:tcPr>
          <w:p w:rsidR="006C3F9D" w:rsidRPr="00C71108" w:rsidRDefault="006C3F9D" w:rsidP="006C3F9D">
            <w:pPr>
              <w:rPr>
                <w:sz w:val="18"/>
                <w:szCs w:val="18"/>
              </w:rPr>
            </w:pPr>
            <w:r w:rsidRPr="00C71108">
              <w:rPr>
                <w:sz w:val="18"/>
                <w:szCs w:val="18"/>
              </w:rPr>
              <w:t xml:space="preserve">Support vocabulary in the cafe role play; naming fruit and vegetables and modelling interactions. </w:t>
            </w:r>
          </w:p>
          <w:p w:rsidR="006C3F9D" w:rsidRPr="00C71108" w:rsidRDefault="006C3F9D" w:rsidP="006C3F9D">
            <w:pPr>
              <w:rPr>
                <w:sz w:val="18"/>
                <w:szCs w:val="18"/>
              </w:rPr>
            </w:pPr>
          </w:p>
          <w:p w:rsidR="00C71108" w:rsidRDefault="006C3F9D" w:rsidP="006C3F9D">
            <w:pPr>
              <w:rPr>
                <w:sz w:val="18"/>
                <w:szCs w:val="18"/>
              </w:rPr>
            </w:pPr>
            <w:r w:rsidRPr="00C71108">
              <w:rPr>
                <w:sz w:val="18"/>
                <w:szCs w:val="18"/>
              </w:rPr>
              <w:t xml:space="preserve">Encourage the children to use new vocabulary through discussion of stories, non-fiction books, rhymes and poems. </w:t>
            </w:r>
          </w:p>
          <w:p w:rsidR="00C71108" w:rsidRDefault="00C71108" w:rsidP="006C3F9D">
            <w:pPr>
              <w:rPr>
                <w:sz w:val="18"/>
                <w:szCs w:val="18"/>
              </w:rPr>
            </w:pPr>
          </w:p>
          <w:p w:rsidR="00C71108" w:rsidRDefault="006C3F9D" w:rsidP="006C3F9D">
            <w:pPr>
              <w:rPr>
                <w:sz w:val="18"/>
                <w:szCs w:val="18"/>
              </w:rPr>
            </w:pPr>
            <w:r w:rsidRPr="00C71108">
              <w:rPr>
                <w:sz w:val="18"/>
                <w:szCs w:val="18"/>
              </w:rPr>
              <w:t xml:space="preserve">Ensure the children listen carefully and join in by asking and answering questions about the text. </w:t>
            </w:r>
          </w:p>
          <w:p w:rsidR="00C71108" w:rsidRDefault="00C71108" w:rsidP="006C3F9D">
            <w:pPr>
              <w:rPr>
                <w:sz w:val="18"/>
                <w:szCs w:val="18"/>
              </w:rPr>
            </w:pPr>
          </w:p>
          <w:p w:rsidR="00C71108" w:rsidRDefault="006C3F9D" w:rsidP="006C3F9D">
            <w:pPr>
              <w:rPr>
                <w:sz w:val="18"/>
                <w:szCs w:val="18"/>
              </w:rPr>
            </w:pPr>
            <w:r w:rsidRPr="00C71108">
              <w:rPr>
                <w:sz w:val="18"/>
                <w:szCs w:val="18"/>
              </w:rPr>
              <w:t xml:space="preserve">Talk about our </w:t>
            </w:r>
            <w:r w:rsidR="00DC1B85">
              <w:rPr>
                <w:sz w:val="18"/>
                <w:szCs w:val="18"/>
              </w:rPr>
              <w:t>special celebrations, such as birthdays</w:t>
            </w:r>
            <w:r w:rsidRPr="00C71108">
              <w:rPr>
                <w:sz w:val="18"/>
                <w:szCs w:val="18"/>
              </w:rPr>
              <w:t xml:space="preserve"> and model how to listen and respond to each other. </w:t>
            </w:r>
          </w:p>
          <w:p w:rsidR="00C71108" w:rsidRDefault="00C71108" w:rsidP="006C3F9D">
            <w:pPr>
              <w:rPr>
                <w:sz w:val="18"/>
                <w:szCs w:val="18"/>
              </w:rPr>
            </w:pPr>
          </w:p>
          <w:p w:rsidR="00390F3C" w:rsidRDefault="006C3F9D" w:rsidP="00C71108">
            <w:pPr>
              <w:rPr>
                <w:sz w:val="18"/>
                <w:szCs w:val="18"/>
              </w:rPr>
            </w:pPr>
            <w:r w:rsidRPr="00C71108">
              <w:rPr>
                <w:sz w:val="18"/>
                <w:szCs w:val="18"/>
              </w:rPr>
              <w:t xml:space="preserve">Sequence picture cards to retell the story of the </w:t>
            </w:r>
            <w:r w:rsidR="00C71108">
              <w:rPr>
                <w:sz w:val="18"/>
                <w:szCs w:val="18"/>
              </w:rPr>
              <w:t xml:space="preserve">‘The Owl Babies’ </w:t>
            </w:r>
            <w:r w:rsidRPr="00C71108">
              <w:rPr>
                <w:sz w:val="18"/>
                <w:szCs w:val="18"/>
              </w:rPr>
              <w:t xml:space="preserve">using verbal prompts to support. What happened first, next, last? Discuss stories, naming characters and identifying the key events. Include reference to emotions and talk about how the characters were feeling e.g. Why </w:t>
            </w:r>
            <w:proofErr w:type="gramStart"/>
            <w:r w:rsidRPr="00C71108">
              <w:rPr>
                <w:sz w:val="18"/>
                <w:szCs w:val="18"/>
              </w:rPr>
              <w:t xml:space="preserve">was </w:t>
            </w:r>
            <w:r w:rsidR="00C71108">
              <w:rPr>
                <w:sz w:val="18"/>
                <w:szCs w:val="18"/>
              </w:rPr>
              <w:t>Bill</w:t>
            </w:r>
            <w:proofErr w:type="gramEnd"/>
            <w:r w:rsidRPr="00C71108">
              <w:rPr>
                <w:sz w:val="18"/>
                <w:szCs w:val="18"/>
              </w:rPr>
              <w:t xml:space="preserve"> </w:t>
            </w:r>
            <w:r w:rsidR="00C71108">
              <w:rPr>
                <w:sz w:val="18"/>
                <w:szCs w:val="18"/>
              </w:rPr>
              <w:t>worried</w:t>
            </w:r>
            <w:r w:rsidRPr="00C71108">
              <w:rPr>
                <w:sz w:val="18"/>
                <w:szCs w:val="18"/>
              </w:rPr>
              <w:t>? How would you feel?</w:t>
            </w:r>
            <w:r w:rsidR="00DC1B85">
              <w:rPr>
                <w:sz w:val="18"/>
                <w:szCs w:val="18"/>
              </w:rPr>
              <w:t xml:space="preserve"> Repeat with </w:t>
            </w:r>
            <w:proofErr w:type="spellStart"/>
            <w:r w:rsidR="00DC1B85">
              <w:rPr>
                <w:sz w:val="18"/>
                <w:szCs w:val="18"/>
              </w:rPr>
              <w:t>Supertato</w:t>
            </w:r>
            <w:proofErr w:type="spellEnd"/>
            <w:r w:rsidR="00DC1B85">
              <w:rPr>
                <w:sz w:val="18"/>
                <w:szCs w:val="18"/>
              </w:rPr>
              <w:t>.</w:t>
            </w:r>
          </w:p>
          <w:p w:rsidR="00E53E99" w:rsidRDefault="00E53E99" w:rsidP="00C71108">
            <w:pPr>
              <w:rPr>
                <w:sz w:val="18"/>
                <w:szCs w:val="18"/>
              </w:rPr>
            </w:pPr>
          </w:p>
          <w:p w:rsidR="00E53E99" w:rsidRDefault="00E53E99" w:rsidP="00C71108">
            <w:pPr>
              <w:rPr>
                <w:sz w:val="18"/>
                <w:szCs w:val="18"/>
              </w:rPr>
            </w:pPr>
          </w:p>
          <w:p w:rsidR="00E53E99" w:rsidRDefault="00E53E99" w:rsidP="00C71108">
            <w:pPr>
              <w:rPr>
                <w:sz w:val="18"/>
                <w:szCs w:val="18"/>
              </w:rPr>
            </w:pPr>
          </w:p>
          <w:p w:rsidR="00E53E99" w:rsidRPr="00C71108" w:rsidRDefault="00E53E99" w:rsidP="00C71108">
            <w:pPr>
              <w:rPr>
                <w:rFonts w:asciiTheme="majorHAnsi" w:hAnsiTheme="majorHAnsi" w:cstheme="majorHAnsi"/>
                <w:sz w:val="18"/>
                <w:szCs w:val="18"/>
              </w:rPr>
            </w:pPr>
          </w:p>
        </w:tc>
        <w:tc>
          <w:tcPr>
            <w:tcW w:w="1868" w:type="dxa"/>
          </w:tcPr>
          <w:p w:rsidR="00C71108" w:rsidRDefault="00C71108">
            <w:pPr>
              <w:rPr>
                <w:b/>
                <w:sz w:val="18"/>
                <w:szCs w:val="18"/>
              </w:rPr>
            </w:pPr>
            <w:r w:rsidRPr="00C71108">
              <w:rPr>
                <w:b/>
                <w:sz w:val="18"/>
                <w:szCs w:val="18"/>
              </w:rPr>
              <w:t xml:space="preserve">Use talk to help work out problems and organise thinking and activities, and to explain how things work and why they might happen. </w:t>
            </w:r>
          </w:p>
          <w:p w:rsidR="00C71108" w:rsidRDefault="00C71108">
            <w:pPr>
              <w:rPr>
                <w:b/>
                <w:sz w:val="18"/>
                <w:szCs w:val="18"/>
              </w:rPr>
            </w:pPr>
          </w:p>
          <w:p w:rsidR="00C71108" w:rsidRDefault="00C71108">
            <w:pPr>
              <w:rPr>
                <w:b/>
                <w:sz w:val="18"/>
                <w:szCs w:val="18"/>
              </w:rPr>
            </w:pPr>
            <w:r w:rsidRPr="00C71108">
              <w:rPr>
                <w:b/>
                <w:sz w:val="18"/>
                <w:szCs w:val="18"/>
              </w:rPr>
              <w:t xml:space="preserve">Describe events in some detail. Retell the story, once they have developed a deep familiarity with the text, some as exact repetition and some in their own words. </w:t>
            </w:r>
          </w:p>
          <w:p w:rsidR="00C71108" w:rsidRDefault="00C71108">
            <w:pPr>
              <w:rPr>
                <w:b/>
                <w:sz w:val="18"/>
                <w:szCs w:val="18"/>
              </w:rPr>
            </w:pPr>
          </w:p>
          <w:p w:rsidR="00390F3C" w:rsidRPr="00C71108" w:rsidRDefault="00C71108">
            <w:pPr>
              <w:rPr>
                <w:rFonts w:asciiTheme="majorHAnsi" w:hAnsiTheme="majorHAnsi" w:cstheme="majorHAnsi"/>
                <w:b/>
                <w:sz w:val="18"/>
                <w:szCs w:val="18"/>
              </w:rPr>
            </w:pPr>
            <w:r w:rsidRPr="00C71108">
              <w:rPr>
                <w:b/>
                <w:sz w:val="18"/>
                <w:szCs w:val="18"/>
              </w:rPr>
              <w:t>Listen carefully to rhymes and songs, paying attention to how they sound.</w:t>
            </w:r>
          </w:p>
        </w:tc>
        <w:tc>
          <w:tcPr>
            <w:tcW w:w="3115" w:type="dxa"/>
            <w:shd w:val="clear" w:color="auto" w:fill="BDD6EE" w:themeFill="accent1" w:themeFillTint="66"/>
          </w:tcPr>
          <w:p w:rsidR="00C71108" w:rsidRDefault="00C71108">
            <w:pPr>
              <w:rPr>
                <w:sz w:val="18"/>
                <w:szCs w:val="18"/>
              </w:rPr>
            </w:pPr>
            <w:r w:rsidRPr="00C71108">
              <w:rPr>
                <w:sz w:val="18"/>
                <w:szCs w:val="18"/>
              </w:rPr>
              <w:t xml:space="preserve">In groups, talk about the boats we have made </w:t>
            </w:r>
            <w:r w:rsidR="00DC1B85">
              <w:rPr>
                <w:sz w:val="18"/>
                <w:szCs w:val="18"/>
              </w:rPr>
              <w:t xml:space="preserve">for Jack </w:t>
            </w:r>
            <w:r w:rsidRPr="00C71108">
              <w:rPr>
                <w:sz w:val="18"/>
                <w:szCs w:val="18"/>
              </w:rPr>
              <w:t xml:space="preserve">and explain why we chose particular materials. </w:t>
            </w:r>
          </w:p>
          <w:p w:rsidR="00C71108" w:rsidRDefault="00C71108">
            <w:pPr>
              <w:rPr>
                <w:sz w:val="18"/>
                <w:szCs w:val="18"/>
              </w:rPr>
            </w:pPr>
          </w:p>
          <w:p w:rsidR="00C71108" w:rsidRDefault="00DC1B85">
            <w:pPr>
              <w:rPr>
                <w:sz w:val="18"/>
                <w:szCs w:val="18"/>
              </w:rPr>
            </w:pPr>
            <w:r>
              <w:rPr>
                <w:sz w:val="18"/>
                <w:szCs w:val="18"/>
              </w:rPr>
              <w:t>Predict whether our boats</w:t>
            </w:r>
            <w:r w:rsidR="00C71108" w:rsidRPr="00C71108">
              <w:rPr>
                <w:sz w:val="18"/>
                <w:szCs w:val="18"/>
              </w:rPr>
              <w:t xml:space="preserve"> </w:t>
            </w:r>
            <w:r>
              <w:rPr>
                <w:sz w:val="18"/>
                <w:szCs w:val="18"/>
              </w:rPr>
              <w:t xml:space="preserve">for Jack </w:t>
            </w:r>
            <w:r w:rsidR="00C71108" w:rsidRPr="00C71108">
              <w:rPr>
                <w:sz w:val="18"/>
                <w:szCs w:val="18"/>
              </w:rPr>
              <w:t xml:space="preserve">will float or sink giving reasons for their answers. </w:t>
            </w:r>
          </w:p>
          <w:p w:rsidR="00C71108" w:rsidRDefault="00C71108">
            <w:pPr>
              <w:rPr>
                <w:sz w:val="18"/>
                <w:szCs w:val="18"/>
              </w:rPr>
            </w:pPr>
          </w:p>
          <w:p w:rsidR="00C71108" w:rsidRDefault="00C71108">
            <w:pPr>
              <w:rPr>
                <w:sz w:val="18"/>
                <w:szCs w:val="18"/>
              </w:rPr>
            </w:pPr>
            <w:r w:rsidRPr="00C71108">
              <w:rPr>
                <w:sz w:val="18"/>
                <w:szCs w:val="18"/>
              </w:rPr>
              <w:t xml:space="preserve">Retell the stories </w:t>
            </w:r>
            <w:r w:rsidR="00DC1B85">
              <w:rPr>
                <w:sz w:val="18"/>
                <w:szCs w:val="18"/>
              </w:rPr>
              <w:t xml:space="preserve">Jack and the </w:t>
            </w:r>
            <w:proofErr w:type="spellStart"/>
            <w:r w:rsidR="00DC1B85">
              <w:rPr>
                <w:sz w:val="18"/>
                <w:szCs w:val="18"/>
              </w:rPr>
              <w:t>Flum</w:t>
            </w:r>
            <w:proofErr w:type="spellEnd"/>
            <w:r w:rsidR="00DC1B85">
              <w:rPr>
                <w:sz w:val="18"/>
                <w:szCs w:val="18"/>
              </w:rPr>
              <w:t xml:space="preserve">, </w:t>
            </w:r>
            <w:proofErr w:type="spellStart"/>
            <w:r w:rsidR="00DC1B85">
              <w:rPr>
                <w:sz w:val="18"/>
                <w:szCs w:val="18"/>
              </w:rPr>
              <w:t>Flum</w:t>
            </w:r>
            <w:proofErr w:type="spellEnd"/>
            <w:r w:rsidR="00DC1B85">
              <w:rPr>
                <w:sz w:val="18"/>
                <w:szCs w:val="18"/>
              </w:rPr>
              <w:t xml:space="preserve"> tree, Paper Dolls and What the Ladybird heard</w:t>
            </w:r>
            <w:r w:rsidRPr="00C71108">
              <w:rPr>
                <w:sz w:val="18"/>
                <w:szCs w:val="18"/>
              </w:rPr>
              <w:t xml:space="preserve"> using </w:t>
            </w:r>
            <w:r w:rsidR="0090657E">
              <w:rPr>
                <w:sz w:val="18"/>
                <w:szCs w:val="18"/>
              </w:rPr>
              <w:t xml:space="preserve">picture [prompts, </w:t>
            </w:r>
            <w:r w:rsidRPr="00C71108">
              <w:rPr>
                <w:sz w:val="18"/>
                <w:szCs w:val="18"/>
              </w:rPr>
              <w:t xml:space="preserve">key vocabulary and name and describe the characters. </w:t>
            </w:r>
          </w:p>
          <w:p w:rsidR="0090657E" w:rsidRDefault="0090657E">
            <w:pPr>
              <w:rPr>
                <w:sz w:val="18"/>
                <w:szCs w:val="18"/>
              </w:rPr>
            </w:pPr>
          </w:p>
          <w:p w:rsidR="0090657E" w:rsidRDefault="0090657E">
            <w:pPr>
              <w:rPr>
                <w:sz w:val="18"/>
                <w:szCs w:val="18"/>
              </w:rPr>
            </w:pPr>
            <w:r>
              <w:rPr>
                <w:sz w:val="18"/>
                <w:szCs w:val="18"/>
              </w:rPr>
              <w:t>Listen carefully to the rhyming and alliteration patterns in the Julia Donaldson stories. Join in with repetitive phrases.</w:t>
            </w:r>
          </w:p>
          <w:p w:rsidR="00C71108" w:rsidRDefault="00C71108">
            <w:pPr>
              <w:rPr>
                <w:sz w:val="18"/>
                <w:szCs w:val="18"/>
              </w:rPr>
            </w:pPr>
          </w:p>
          <w:p w:rsidR="00C71108" w:rsidRDefault="0090657E">
            <w:pPr>
              <w:rPr>
                <w:sz w:val="18"/>
                <w:szCs w:val="18"/>
              </w:rPr>
            </w:pPr>
            <w:r>
              <w:rPr>
                <w:sz w:val="18"/>
                <w:szCs w:val="18"/>
              </w:rPr>
              <w:t>Joining in to s</w:t>
            </w:r>
            <w:r w:rsidR="00C71108" w:rsidRPr="00C71108">
              <w:rPr>
                <w:sz w:val="18"/>
                <w:szCs w:val="18"/>
              </w:rPr>
              <w:t>ing Easter</w:t>
            </w:r>
            <w:r w:rsidR="00C71108">
              <w:rPr>
                <w:sz w:val="18"/>
                <w:szCs w:val="18"/>
              </w:rPr>
              <w:t>/Spring</w:t>
            </w:r>
            <w:r w:rsidR="00C71108" w:rsidRPr="00C71108">
              <w:rPr>
                <w:sz w:val="18"/>
                <w:szCs w:val="18"/>
              </w:rPr>
              <w:t xml:space="preserve"> songs: e.g. Spring Chicken, Hop, hop, hop little Easter Bunny. </w:t>
            </w:r>
          </w:p>
          <w:p w:rsidR="00C71108" w:rsidRDefault="00C71108">
            <w:pPr>
              <w:rPr>
                <w:sz w:val="18"/>
                <w:szCs w:val="18"/>
              </w:rPr>
            </w:pPr>
          </w:p>
          <w:p w:rsidR="00390F3C" w:rsidRDefault="00C71108">
            <w:pPr>
              <w:rPr>
                <w:sz w:val="18"/>
                <w:szCs w:val="18"/>
              </w:rPr>
            </w:pPr>
            <w:r w:rsidRPr="00C71108">
              <w:rPr>
                <w:sz w:val="18"/>
                <w:szCs w:val="18"/>
              </w:rPr>
              <w:t>Talk about World Book Day, Comic Relief and other events showing awareness of key features.</w:t>
            </w:r>
            <w:r>
              <w:rPr>
                <w:sz w:val="18"/>
                <w:szCs w:val="18"/>
              </w:rPr>
              <w:t xml:space="preserve"> Share books and favourite stories with adults and Year 6 buddies.</w:t>
            </w:r>
          </w:p>
          <w:p w:rsidR="00C71108" w:rsidRDefault="00C71108">
            <w:pPr>
              <w:rPr>
                <w:sz w:val="18"/>
                <w:szCs w:val="18"/>
              </w:rPr>
            </w:pPr>
          </w:p>
          <w:p w:rsidR="00C71108" w:rsidRPr="00C71108" w:rsidRDefault="00C71108">
            <w:pPr>
              <w:rPr>
                <w:rFonts w:asciiTheme="majorHAnsi" w:hAnsiTheme="majorHAnsi" w:cstheme="majorHAnsi"/>
                <w:sz w:val="18"/>
                <w:szCs w:val="18"/>
              </w:rPr>
            </w:pPr>
            <w:r>
              <w:rPr>
                <w:sz w:val="18"/>
                <w:szCs w:val="18"/>
              </w:rPr>
              <w:t>Talk through a route on a simple map, linked to ‘What the ladybird heard’ using positional language.</w:t>
            </w:r>
          </w:p>
        </w:tc>
        <w:tc>
          <w:tcPr>
            <w:tcW w:w="1677" w:type="dxa"/>
          </w:tcPr>
          <w:p w:rsidR="00C71108" w:rsidRDefault="00C71108">
            <w:pPr>
              <w:rPr>
                <w:b/>
                <w:sz w:val="18"/>
                <w:szCs w:val="18"/>
              </w:rPr>
            </w:pPr>
            <w:r w:rsidRPr="00C71108">
              <w:rPr>
                <w:b/>
                <w:sz w:val="18"/>
                <w:szCs w:val="18"/>
              </w:rPr>
              <w:t xml:space="preserve">Use new vocabulary in different contexts. </w:t>
            </w:r>
          </w:p>
          <w:p w:rsidR="00C71108" w:rsidRDefault="00C71108">
            <w:pPr>
              <w:rPr>
                <w:b/>
                <w:sz w:val="18"/>
                <w:szCs w:val="18"/>
              </w:rPr>
            </w:pPr>
          </w:p>
          <w:p w:rsidR="00C71108" w:rsidRDefault="00C71108">
            <w:pPr>
              <w:rPr>
                <w:b/>
                <w:sz w:val="18"/>
                <w:szCs w:val="18"/>
              </w:rPr>
            </w:pPr>
            <w:r w:rsidRPr="00C71108">
              <w:rPr>
                <w:b/>
                <w:sz w:val="18"/>
                <w:szCs w:val="18"/>
              </w:rPr>
              <w:t xml:space="preserve">Listen to and talk about stories to build familiarity and understanding. </w:t>
            </w:r>
          </w:p>
          <w:p w:rsidR="00C71108" w:rsidRDefault="00C71108">
            <w:pPr>
              <w:rPr>
                <w:b/>
                <w:sz w:val="18"/>
                <w:szCs w:val="18"/>
              </w:rPr>
            </w:pPr>
          </w:p>
          <w:p w:rsidR="00C71108" w:rsidRDefault="00C71108">
            <w:pPr>
              <w:rPr>
                <w:b/>
                <w:sz w:val="18"/>
                <w:szCs w:val="18"/>
              </w:rPr>
            </w:pPr>
            <w:r w:rsidRPr="00C71108">
              <w:rPr>
                <w:b/>
                <w:sz w:val="18"/>
                <w:szCs w:val="18"/>
              </w:rPr>
              <w:t xml:space="preserve">Engage in non-fiction books to develop a deep familiarity with new knowledge and vocabulary. </w:t>
            </w:r>
          </w:p>
          <w:p w:rsidR="00C71108" w:rsidRDefault="00C71108">
            <w:pPr>
              <w:rPr>
                <w:b/>
                <w:sz w:val="18"/>
                <w:szCs w:val="18"/>
              </w:rPr>
            </w:pPr>
          </w:p>
          <w:p w:rsidR="00C71108" w:rsidRDefault="00C71108">
            <w:pPr>
              <w:rPr>
                <w:b/>
                <w:sz w:val="18"/>
                <w:szCs w:val="18"/>
              </w:rPr>
            </w:pPr>
            <w:r w:rsidRPr="00C71108">
              <w:rPr>
                <w:b/>
                <w:sz w:val="18"/>
                <w:szCs w:val="18"/>
              </w:rPr>
              <w:t>Learn rhymes, poems and songs.</w:t>
            </w:r>
          </w:p>
          <w:p w:rsidR="00C71108" w:rsidRDefault="00C71108">
            <w:pPr>
              <w:rPr>
                <w:b/>
                <w:sz w:val="18"/>
                <w:szCs w:val="18"/>
              </w:rPr>
            </w:pPr>
          </w:p>
          <w:p w:rsidR="00390F3C" w:rsidRPr="00C71108" w:rsidRDefault="00C71108">
            <w:pPr>
              <w:rPr>
                <w:rFonts w:asciiTheme="majorHAnsi" w:hAnsiTheme="majorHAnsi" w:cstheme="majorHAnsi"/>
                <w:b/>
                <w:sz w:val="18"/>
                <w:szCs w:val="18"/>
              </w:rPr>
            </w:pPr>
            <w:r w:rsidRPr="00C71108">
              <w:rPr>
                <w:b/>
                <w:sz w:val="18"/>
                <w:szCs w:val="18"/>
              </w:rPr>
              <w:t>Use talk to help work out problems, organise thinking and activities, and to explain how things work and why they might happen.</w:t>
            </w:r>
          </w:p>
        </w:tc>
        <w:tc>
          <w:tcPr>
            <w:tcW w:w="3121" w:type="dxa"/>
            <w:shd w:val="clear" w:color="auto" w:fill="9CC2E5" w:themeFill="accent1" w:themeFillTint="99"/>
          </w:tcPr>
          <w:p w:rsidR="0090657E" w:rsidRDefault="0090657E">
            <w:pPr>
              <w:rPr>
                <w:rFonts w:asciiTheme="majorHAnsi" w:hAnsiTheme="majorHAnsi" w:cstheme="majorHAnsi"/>
                <w:sz w:val="18"/>
                <w:szCs w:val="18"/>
              </w:rPr>
            </w:pPr>
            <w:r w:rsidRPr="00B213BC">
              <w:rPr>
                <w:rFonts w:asciiTheme="majorHAnsi" w:hAnsiTheme="majorHAnsi" w:cstheme="majorHAnsi"/>
                <w:sz w:val="18"/>
                <w:szCs w:val="18"/>
              </w:rPr>
              <w:t xml:space="preserve">Learn rhymes, poems and songs about animals, </w:t>
            </w:r>
            <w:proofErr w:type="spellStart"/>
            <w:r w:rsidRPr="00B213BC">
              <w:rPr>
                <w:rFonts w:asciiTheme="majorHAnsi" w:hAnsiTheme="majorHAnsi" w:cstheme="majorHAnsi"/>
                <w:sz w:val="18"/>
                <w:szCs w:val="18"/>
              </w:rPr>
              <w:t>minibeasts</w:t>
            </w:r>
            <w:proofErr w:type="spellEnd"/>
            <w:r w:rsidRPr="00B213BC">
              <w:rPr>
                <w:rFonts w:asciiTheme="majorHAnsi" w:hAnsiTheme="majorHAnsi" w:cstheme="majorHAnsi"/>
                <w:sz w:val="18"/>
                <w:szCs w:val="18"/>
              </w:rPr>
              <w:t xml:space="preserve"> and fish including animals that live under the s</w:t>
            </w:r>
            <w:r>
              <w:rPr>
                <w:rFonts w:asciiTheme="majorHAnsi" w:hAnsiTheme="majorHAnsi" w:cstheme="majorHAnsi"/>
                <w:sz w:val="18"/>
                <w:szCs w:val="18"/>
              </w:rPr>
              <w:t xml:space="preserve">ea, in forests and in deserts. </w:t>
            </w:r>
          </w:p>
          <w:p w:rsidR="0090657E" w:rsidRDefault="0090657E">
            <w:pPr>
              <w:rPr>
                <w:rFonts w:asciiTheme="majorHAnsi" w:hAnsiTheme="majorHAnsi" w:cstheme="majorHAnsi"/>
                <w:sz w:val="18"/>
                <w:szCs w:val="18"/>
              </w:rPr>
            </w:pPr>
          </w:p>
          <w:p w:rsidR="00C71108" w:rsidRPr="00B213BC" w:rsidRDefault="00C71108">
            <w:pPr>
              <w:rPr>
                <w:rFonts w:asciiTheme="majorHAnsi" w:hAnsiTheme="majorHAnsi" w:cstheme="majorHAnsi"/>
                <w:sz w:val="18"/>
                <w:szCs w:val="18"/>
              </w:rPr>
            </w:pPr>
            <w:r w:rsidRPr="00B213BC">
              <w:rPr>
                <w:rFonts w:asciiTheme="majorHAnsi" w:hAnsiTheme="majorHAnsi" w:cstheme="majorHAnsi"/>
                <w:sz w:val="18"/>
                <w:szCs w:val="18"/>
              </w:rPr>
              <w:t xml:space="preserve">Retell familiar texts (fairy tales) showing awareness of characters, sequence, repeated refrains and key developments. </w:t>
            </w:r>
            <w:r w:rsidR="00B213BC">
              <w:rPr>
                <w:rFonts w:asciiTheme="majorHAnsi" w:hAnsiTheme="majorHAnsi" w:cstheme="majorHAnsi"/>
                <w:sz w:val="18"/>
                <w:szCs w:val="18"/>
              </w:rPr>
              <w:t>Describe familiar characters- broadening range of vocabulary. Create word banks for characters.</w:t>
            </w:r>
          </w:p>
          <w:p w:rsidR="00C71108" w:rsidRPr="00B213BC" w:rsidRDefault="00C71108">
            <w:pPr>
              <w:rPr>
                <w:rFonts w:asciiTheme="majorHAnsi" w:hAnsiTheme="majorHAnsi" w:cstheme="majorHAnsi"/>
                <w:sz w:val="18"/>
                <w:szCs w:val="18"/>
              </w:rPr>
            </w:pPr>
          </w:p>
          <w:p w:rsidR="00390F3C" w:rsidRPr="00B213BC" w:rsidRDefault="00C71108">
            <w:pPr>
              <w:rPr>
                <w:rFonts w:asciiTheme="majorHAnsi" w:hAnsiTheme="majorHAnsi" w:cstheme="majorHAnsi"/>
                <w:sz w:val="18"/>
                <w:szCs w:val="18"/>
              </w:rPr>
            </w:pPr>
            <w:r w:rsidRPr="00B213BC">
              <w:rPr>
                <w:rFonts w:asciiTheme="majorHAnsi" w:hAnsiTheme="majorHAnsi" w:cstheme="majorHAnsi"/>
                <w:sz w:val="18"/>
                <w:szCs w:val="18"/>
              </w:rPr>
              <w:t>Share non-fiction texts to learn about Lifecycles (butterflies) and animals.</w:t>
            </w:r>
            <w:r w:rsidR="0090657E">
              <w:rPr>
                <w:rFonts w:asciiTheme="majorHAnsi" w:hAnsiTheme="majorHAnsi" w:cstheme="majorHAnsi"/>
                <w:sz w:val="18"/>
                <w:szCs w:val="18"/>
              </w:rPr>
              <w:t xml:space="preserve"> Tell a partner about key characteristics of a given animal, before creating a class </w:t>
            </w:r>
            <w:proofErr w:type="spellStart"/>
            <w:r w:rsidR="0090657E">
              <w:rPr>
                <w:rFonts w:asciiTheme="majorHAnsi" w:hAnsiTheme="majorHAnsi" w:cstheme="majorHAnsi"/>
                <w:sz w:val="18"/>
                <w:szCs w:val="18"/>
              </w:rPr>
              <w:t>factfile</w:t>
            </w:r>
            <w:proofErr w:type="spellEnd"/>
            <w:r w:rsidR="0090657E">
              <w:rPr>
                <w:rFonts w:asciiTheme="majorHAnsi" w:hAnsiTheme="majorHAnsi" w:cstheme="majorHAnsi"/>
                <w:sz w:val="18"/>
                <w:szCs w:val="18"/>
              </w:rPr>
              <w:t xml:space="preserve"> on sharks and tigers.</w:t>
            </w:r>
          </w:p>
          <w:p w:rsidR="00C71108" w:rsidRPr="00B213BC" w:rsidRDefault="00C71108">
            <w:pPr>
              <w:rPr>
                <w:rFonts w:asciiTheme="majorHAnsi" w:hAnsiTheme="majorHAnsi" w:cstheme="majorHAnsi"/>
                <w:sz w:val="18"/>
                <w:szCs w:val="18"/>
              </w:rPr>
            </w:pPr>
          </w:p>
          <w:p w:rsidR="00C71108" w:rsidRDefault="00C71108">
            <w:pPr>
              <w:rPr>
                <w:rFonts w:asciiTheme="majorHAnsi" w:hAnsiTheme="majorHAnsi" w:cstheme="majorHAnsi"/>
                <w:sz w:val="18"/>
                <w:szCs w:val="18"/>
              </w:rPr>
            </w:pPr>
            <w:r w:rsidRPr="00B213BC">
              <w:rPr>
                <w:rFonts w:asciiTheme="majorHAnsi" w:hAnsiTheme="majorHAnsi" w:cstheme="majorHAnsi"/>
                <w:sz w:val="18"/>
                <w:szCs w:val="18"/>
              </w:rPr>
              <w:t xml:space="preserve">Encourage the children to explain why certain animals live in certain habitats and how the habitats differ. </w:t>
            </w:r>
          </w:p>
          <w:p w:rsidR="00B213BC" w:rsidRDefault="00B213BC">
            <w:pPr>
              <w:rPr>
                <w:rFonts w:asciiTheme="majorHAnsi" w:hAnsiTheme="majorHAnsi" w:cstheme="majorHAnsi"/>
                <w:sz w:val="18"/>
                <w:szCs w:val="18"/>
              </w:rPr>
            </w:pPr>
          </w:p>
          <w:p w:rsidR="00B213BC" w:rsidRPr="00B213BC" w:rsidRDefault="00B213BC">
            <w:pPr>
              <w:rPr>
                <w:rFonts w:asciiTheme="majorHAnsi" w:hAnsiTheme="majorHAnsi" w:cstheme="majorHAnsi"/>
                <w:sz w:val="18"/>
                <w:szCs w:val="18"/>
              </w:rPr>
            </w:pPr>
          </w:p>
          <w:p w:rsidR="00C71108" w:rsidRDefault="00C71108">
            <w:pPr>
              <w:rPr>
                <w:rFonts w:cstheme="minorHAnsi"/>
                <w:sz w:val="18"/>
                <w:szCs w:val="18"/>
              </w:rPr>
            </w:pPr>
          </w:p>
          <w:p w:rsidR="00C71108" w:rsidRPr="003378A6" w:rsidRDefault="00C71108" w:rsidP="00B213BC">
            <w:pPr>
              <w:rPr>
                <w:rFonts w:asciiTheme="majorHAnsi" w:hAnsiTheme="majorHAnsi" w:cstheme="majorHAnsi"/>
                <w:sz w:val="18"/>
                <w:szCs w:val="18"/>
              </w:rPr>
            </w:pPr>
          </w:p>
        </w:tc>
      </w:tr>
      <w:tr w:rsidR="00E53E99" w:rsidTr="00E53E99">
        <w:tc>
          <w:tcPr>
            <w:tcW w:w="16160" w:type="dxa"/>
            <w:gridSpan w:val="7"/>
            <w:shd w:val="clear" w:color="auto" w:fill="1F4E79" w:themeFill="accent1" w:themeFillShade="80"/>
          </w:tcPr>
          <w:p w:rsidR="00E53E99" w:rsidRPr="001342B2" w:rsidRDefault="00E53E99" w:rsidP="00E53E99">
            <w:pPr>
              <w:jc w:val="center"/>
              <w:rPr>
                <w:b/>
                <w:color w:val="FFFFFF" w:themeColor="background1"/>
                <w:sz w:val="28"/>
                <w:szCs w:val="28"/>
              </w:rPr>
            </w:pPr>
            <w:r w:rsidRPr="001342B2">
              <w:rPr>
                <w:b/>
                <w:color w:val="FFFFFF" w:themeColor="background1"/>
                <w:sz w:val="28"/>
                <w:szCs w:val="28"/>
              </w:rPr>
              <w:lastRenderedPageBreak/>
              <w:t>Holmes Chapel Primary School</w:t>
            </w:r>
          </w:p>
          <w:p w:rsidR="00E53E99" w:rsidRDefault="00E53E99" w:rsidP="00E53E99">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Pr="00B213BC" w:rsidRDefault="00E53E99" w:rsidP="00E53E99">
            <w:pPr>
              <w:jc w:val="center"/>
              <w:rPr>
                <w:rFonts w:asciiTheme="majorHAnsi" w:hAnsiTheme="majorHAnsi" w:cstheme="majorHAnsi"/>
                <w:sz w:val="18"/>
                <w:szCs w:val="18"/>
              </w:rPr>
            </w:pPr>
            <w:r>
              <w:rPr>
                <w:b/>
                <w:color w:val="FFFFFF" w:themeColor="background1"/>
                <w:sz w:val="28"/>
                <w:szCs w:val="28"/>
              </w:rPr>
              <w:t>Physical Development</w:t>
            </w:r>
            <w:r w:rsidR="00AA6BC5">
              <w:rPr>
                <w:b/>
                <w:color w:val="FFFFFF" w:themeColor="background1"/>
                <w:sz w:val="28"/>
                <w:szCs w:val="28"/>
              </w:rPr>
              <w:t xml:space="preserve"> (See PE Passport for specific PE skills progression)</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CE474B" w:rsidTr="00CE474B">
        <w:tc>
          <w:tcPr>
            <w:tcW w:w="1668" w:type="dxa"/>
          </w:tcPr>
          <w:p w:rsidR="00390F3C" w:rsidRDefault="00B213BC">
            <w:pPr>
              <w:rPr>
                <w:b/>
                <w:color w:val="002060"/>
              </w:rPr>
            </w:pPr>
            <w:r w:rsidRPr="006B0843">
              <w:rPr>
                <w:b/>
                <w:color w:val="002060"/>
              </w:rPr>
              <w:t>Physical Development</w:t>
            </w:r>
          </w:p>
          <w:p w:rsidR="004D44B9" w:rsidRDefault="004D44B9">
            <w:pPr>
              <w:rPr>
                <w:b/>
                <w:color w:val="002060"/>
              </w:rPr>
            </w:pPr>
          </w:p>
          <w:p w:rsidR="004D44B9" w:rsidRPr="00B213BC" w:rsidRDefault="004D44B9" w:rsidP="004D44B9">
            <w:pPr>
              <w:rPr>
                <w:b/>
              </w:rPr>
            </w:pPr>
            <w:r w:rsidRPr="004D44B9">
              <w:rPr>
                <w:color w:val="2F5496" w:themeColor="accent5" w:themeShade="BF"/>
              </w:rPr>
              <w:t xml:space="preserve">National Curriculum links to </w:t>
            </w:r>
            <w:r>
              <w:rPr>
                <w:color w:val="2F5496" w:themeColor="accent5" w:themeShade="BF"/>
              </w:rPr>
              <w:t>PE</w:t>
            </w:r>
            <w:r w:rsidR="00855661">
              <w:rPr>
                <w:color w:val="2F5496" w:themeColor="accent5" w:themeShade="BF"/>
              </w:rPr>
              <w:t xml:space="preserve"> and Literacy</w:t>
            </w:r>
          </w:p>
        </w:tc>
        <w:tc>
          <w:tcPr>
            <w:tcW w:w="1687" w:type="dxa"/>
          </w:tcPr>
          <w:p w:rsidR="0090657E" w:rsidRPr="0090657E" w:rsidRDefault="0090657E" w:rsidP="00B213BC">
            <w:pPr>
              <w:rPr>
                <w:rFonts w:asciiTheme="majorHAnsi" w:hAnsiTheme="majorHAnsi" w:cstheme="majorHAnsi"/>
                <w:b/>
                <w:sz w:val="16"/>
                <w:szCs w:val="16"/>
              </w:rPr>
            </w:pPr>
            <w:r w:rsidRPr="0090657E">
              <w:rPr>
                <w:rFonts w:asciiTheme="majorHAnsi" w:hAnsiTheme="majorHAnsi" w:cstheme="majorHAnsi"/>
                <w:b/>
                <w:sz w:val="16"/>
                <w:szCs w:val="16"/>
              </w:rPr>
              <w:t>Build core strength to enable a secure, comfortable sitting position, both on the floor and on a chair</w:t>
            </w:r>
          </w:p>
          <w:p w:rsidR="0090657E" w:rsidRPr="0090657E" w:rsidRDefault="0090657E" w:rsidP="00B213BC">
            <w:pPr>
              <w:rPr>
                <w:rFonts w:asciiTheme="majorHAnsi" w:hAnsiTheme="majorHAnsi" w:cstheme="majorHAnsi"/>
                <w:b/>
                <w:sz w:val="16"/>
                <w:szCs w:val="16"/>
              </w:rPr>
            </w:pPr>
          </w:p>
          <w:p w:rsidR="00B213BC" w:rsidRPr="0090657E" w:rsidRDefault="00B213BC" w:rsidP="00B213BC">
            <w:pPr>
              <w:rPr>
                <w:rFonts w:asciiTheme="majorHAnsi" w:hAnsiTheme="majorHAnsi" w:cstheme="majorHAnsi"/>
                <w:b/>
                <w:sz w:val="16"/>
                <w:szCs w:val="16"/>
              </w:rPr>
            </w:pPr>
            <w:r w:rsidRPr="0090657E">
              <w:rPr>
                <w:rFonts w:asciiTheme="majorHAnsi" w:hAnsiTheme="majorHAnsi" w:cstheme="majorHAnsi"/>
                <w:b/>
                <w:sz w:val="16"/>
                <w:szCs w:val="16"/>
              </w:rPr>
              <w:t xml:space="preserve">Further develop the overall body strength, coordination, balance and agility needed to engage successfully in </w:t>
            </w:r>
            <w:r w:rsidR="0090657E" w:rsidRPr="0090657E">
              <w:rPr>
                <w:rFonts w:asciiTheme="majorHAnsi" w:hAnsiTheme="majorHAnsi" w:cstheme="majorHAnsi"/>
                <w:b/>
                <w:sz w:val="16"/>
                <w:szCs w:val="16"/>
              </w:rPr>
              <w:t>PE</w:t>
            </w:r>
            <w:r w:rsidRPr="0090657E">
              <w:rPr>
                <w:rFonts w:asciiTheme="majorHAnsi" w:hAnsiTheme="majorHAnsi" w:cstheme="majorHAnsi"/>
                <w:b/>
                <w:sz w:val="16"/>
                <w:szCs w:val="16"/>
              </w:rPr>
              <w:t xml:space="preserve"> sessions,</w:t>
            </w:r>
          </w:p>
          <w:p w:rsidR="0090657E" w:rsidRPr="0090657E" w:rsidRDefault="0090657E" w:rsidP="00B213BC">
            <w:pPr>
              <w:rPr>
                <w:rFonts w:asciiTheme="majorHAnsi" w:hAnsiTheme="majorHAnsi" w:cstheme="majorHAnsi"/>
                <w:b/>
                <w:sz w:val="16"/>
                <w:szCs w:val="16"/>
              </w:rPr>
            </w:pPr>
          </w:p>
          <w:p w:rsidR="0090657E" w:rsidRPr="0090657E" w:rsidRDefault="0090657E" w:rsidP="00B213BC">
            <w:pPr>
              <w:rPr>
                <w:rFonts w:asciiTheme="majorHAnsi" w:hAnsiTheme="majorHAnsi" w:cstheme="majorHAnsi"/>
                <w:b/>
                <w:sz w:val="16"/>
                <w:szCs w:val="16"/>
              </w:rPr>
            </w:pPr>
            <w:r w:rsidRPr="0090657E">
              <w:rPr>
                <w:rFonts w:asciiTheme="majorHAnsi" w:hAnsiTheme="majorHAnsi" w:cstheme="majorHAnsi"/>
                <w:b/>
                <w:sz w:val="16"/>
                <w:szCs w:val="16"/>
              </w:rPr>
              <w:t>Develop spatial awareness to enable them to play in and around outdoor equipment with other children</w:t>
            </w:r>
          </w:p>
          <w:p w:rsidR="00B213BC" w:rsidRPr="0090657E" w:rsidRDefault="00B213BC" w:rsidP="00B213BC">
            <w:pPr>
              <w:rPr>
                <w:rFonts w:asciiTheme="majorHAnsi" w:hAnsiTheme="majorHAnsi" w:cstheme="majorHAnsi"/>
                <w:b/>
                <w:sz w:val="16"/>
                <w:szCs w:val="16"/>
              </w:rPr>
            </w:pPr>
          </w:p>
          <w:p w:rsidR="00B213BC" w:rsidRPr="0090657E" w:rsidRDefault="00B213BC" w:rsidP="00B213BC">
            <w:pPr>
              <w:rPr>
                <w:rFonts w:asciiTheme="majorHAnsi" w:hAnsiTheme="majorHAnsi" w:cstheme="majorHAnsi"/>
                <w:b/>
                <w:sz w:val="16"/>
                <w:szCs w:val="16"/>
              </w:rPr>
            </w:pPr>
            <w:r w:rsidRPr="0090657E">
              <w:rPr>
                <w:rFonts w:asciiTheme="majorHAnsi" w:hAnsiTheme="majorHAnsi" w:cstheme="majorHAnsi"/>
                <w:b/>
                <w:sz w:val="16"/>
                <w:szCs w:val="16"/>
              </w:rPr>
              <w:t xml:space="preserve">Develop their small motor skills so that they can use a range of tools competently, safely and confidently. </w:t>
            </w:r>
          </w:p>
          <w:p w:rsidR="00B213BC" w:rsidRPr="0090657E" w:rsidRDefault="00B213BC" w:rsidP="00B213BC">
            <w:pPr>
              <w:rPr>
                <w:rFonts w:asciiTheme="majorHAnsi" w:hAnsiTheme="majorHAnsi" w:cstheme="majorHAnsi"/>
                <w:b/>
                <w:sz w:val="16"/>
                <w:szCs w:val="16"/>
              </w:rPr>
            </w:pPr>
          </w:p>
          <w:p w:rsidR="00390F3C" w:rsidRPr="0090657E" w:rsidRDefault="00B213BC" w:rsidP="00B213BC">
            <w:pPr>
              <w:rPr>
                <w:rFonts w:asciiTheme="majorHAnsi" w:hAnsiTheme="majorHAnsi" w:cstheme="majorHAnsi"/>
                <w:b/>
                <w:sz w:val="16"/>
                <w:szCs w:val="16"/>
              </w:rPr>
            </w:pPr>
            <w:r w:rsidRPr="0090657E">
              <w:rPr>
                <w:rFonts w:asciiTheme="majorHAnsi" w:hAnsiTheme="majorHAnsi" w:cstheme="majorHAnsi"/>
                <w:b/>
                <w:sz w:val="16"/>
                <w:szCs w:val="16"/>
              </w:rPr>
              <w:t>Suggested tools: pencils for drawing and writing, paintbrushes, scissors, knives, forks and spoons.</w:t>
            </w:r>
          </w:p>
        </w:tc>
        <w:tc>
          <w:tcPr>
            <w:tcW w:w="3024" w:type="dxa"/>
            <w:shd w:val="clear" w:color="auto" w:fill="DEEAF6" w:themeFill="accent1" w:themeFillTint="33"/>
          </w:tcPr>
          <w:p w:rsidR="0090657E" w:rsidRDefault="0090657E">
            <w:pPr>
              <w:rPr>
                <w:rFonts w:asciiTheme="majorHAnsi" w:hAnsiTheme="majorHAnsi" w:cstheme="majorHAnsi"/>
                <w:sz w:val="16"/>
                <w:szCs w:val="16"/>
              </w:rPr>
            </w:pPr>
            <w:r w:rsidRPr="00D5584A">
              <w:rPr>
                <w:rFonts w:asciiTheme="majorHAnsi" w:hAnsiTheme="majorHAnsi" w:cstheme="majorHAnsi"/>
                <w:sz w:val="16"/>
                <w:szCs w:val="16"/>
              </w:rPr>
              <w:t>Daily opportunities to mark make with a wide variety of resources on multiple surfaces in various sizes</w:t>
            </w:r>
            <w:r>
              <w:rPr>
                <w:rFonts w:asciiTheme="majorHAnsi" w:hAnsiTheme="majorHAnsi" w:cstheme="majorHAnsi"/>
                <w:sz w:val="16"/>
                <w:szCs w:val="16"/>
              </w:rPr>
              <w:t xml:space="preserve"> (including vertical surfaces).</w:t>
            </w:r>
          </w:p>
          <w:p w:rsidR="0090657E" w:rsidRDefault="0090657E">
            <w:pPr>
              <w:rPr>
                <w:rFonts w:asciiTheme="majorHAnsi" w:hAnsiTheme="majorHAnsi" w:cstheme="majorHAnsi"/>
                <w:sz w:val="16"/>
                <w:szCs w:val="16"/>
              </w:rPr>
            </w:pPr>
          </w:p>
          <w:p w:rsidR="00B213B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 xml:space="preserve">Develop fine motor skills through finger gym activities using tweezers and tongs to place beads, pompoms and gems. </w:t>
            </w:r>
          </w:p>
          <w:p w:rsidR="00B213BC" w:rsidRPr="00D5584A" w:rsidRDefault="00B213BC">
            <w:pPr>
              <w:rPr>
                <w:rFonts w:asciiTheme="majorHAnsi" w:hAnsiTheme="majorHAnsi" w:cstheme="majorHAnsi"/>
                <w:sz w:val="16"/>
                <w:szCs w:val="16"/>
              </w:rPr>
            </w:pPr>
          </w:p>
          <w:p w:rsidR="00B213B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Threading with wool, string and ribb</w:t>
            </w:r>
            <w:r w:rsidR="006B0843" w:rsidRPr="00D5584A">
              <w:rPr>
                <w:rFonts w:asciiTheme="majorHAnsi" w:hAnsiTheme="majorHAnsi" w:cstheme="majorHAnsi"/>
                <w:sz w:val="16"/>
                <w:szCs w:val="16"/>
              </w:rPr>
              <w:t>on using card shapes and beads e.g. ‘trapping the Evil Peas’</w:t>
            </w:r>
          </w:p>
          <w:p w:rsidR="00B213BC" w:rsidRPr="00D5584A" w:rsidRDefault="00B213BC">
            <w:pPr>
              <w:rPr>
                <w:rFonts w:asciiTheme="majorHAnsi" w:hAnsiTheme="majorHAnsi" w:cstheme="majorHAnsi"/>
                <w:sz w:val="16"/>
                <w:szCs w:val="16"/>
              </w:rPr>
            </w:pPr>
          </w:p>
          <w:p w:rsidR="00B213B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 xml:space="preserve">Dough Disco to strengthen muscles; pinching, rolling and squeezing the dough to music. Introduce ‘pinch and flip’ to encourage correct pencil grip. </w:t>
            </w:r>
          </w:p>
          <w:p w:rsidR="006B0843" w:rsidRPr="00D5584A" w:rsidRDefault="006B0843">
            <w:pPr>
              <w:rPr>
                <w:rFonts w:asciiTheme="majorHAnsi" w:hAnsiTheme="majorHAnsi" w:cstheme="majorHAnsi"/>
                <w:sz w:val="16"/>
                <w:szCs w:val="16"/>
              </w:rPr>
            </w:pPr>
          </w:p>
          <w:p w:rsidR="006B0843" w:rsidRPr="00D5584A" w:rsidRDefault="006B0843">
            <w:pPr>
              <w:rPr>
                <w:rFonts w:asciiTheme="majorHAnsi" w:hAnsiTheme="majorHAnsi" w:cstheme="majorHAnsi"/>
                <w:sz w:val="16"/>
                <w:szCs w:val="16"/>
              </w:rPr>
            </w:pPr>
            <w:r w:rsidRPr="00D5584A">
              <w:rPr>
                <w:rFonts w:asciiTheme="majorHAnsi" w:hAnsiTheme="majorHAnsi" w:cstheme="majorHAnsi"/>
                <w:sz w:val="16"/>
                <w:szCs w:val="16"/>
              </w:rPr>
              <w:t xml:space="preserve">Looking at different patterns in line with the </w:t>
            </w:r>
            <w:proofErr w:type="spellStart"/>
            <w:r w:rsidRPr="00D5584A">
              <w:rPr>
                <w:rFonts w:asciiTheme="majorHAnsi" w:hAnsiTheme="majorHAnsi" w:cstheme="majorHAnsi"/>
                <w:sz w:val="16"/>
                <w:szCs w:val="16"/>
              </w:rPr>
              <w:t>Letterjoin</w:t>
            </w:r>
            <w:proofErr w:type="spellEnd"/>
            <w:r w:rsidRPr="00D5584A">
              <w:rPr>
                <w:rFonts w:asciiTheme="majorHAnsi" w:hAnsiTheme="majorHAnsi" w:cstheme="majorHAnsi"/>
                <w:sz w:val="16"/>
                <w:szCs w:val="16"/>
              </w:rPr>
              <w:t xml:space="preserve"> scheme. Teach a discreet pattern every week and provide opportunities throughout EP to practise. Looking at horizontal lines, vertical lines, circles (both directions), loops and diagonal lines. </w:t>
            </w:r>
            <w:proofErr w:type="spellStart"/>
            <w:r w:rsidRPr="00D5584A">
              <w:rPr>
                <w:rFonts w:asciiTheme="majorHAnsi" w:hAnsiTheme="majorHAnsi" w:cstheme="majorHAnsi"/>
                <w:sz w:val="16"/>
                <w:szCs w:val="16"/>
              </w:rPr>
              <w:t>Rangoli</w:t>
            </w:r>
            <w:proofErr w:type="spellEnd"/>
            <w:r w:rsidRPr="00D5584A">
              <w:rPr>
                <w:rFonts w:asciiTheme="majorHAnsi" w:hAnsiTheme="majorHAnsi" w:cstheme="majorHAnsi"/>
                <w:sz w:val="16"/>
                <w:szCs w:val="16"/>
              </w:rPr>
              <w:t xml:space="preserve"> patterns and fireworks.</w:t>
            </w:r>
          </w:p>
          <w:p w:rsidR="00B213BC" w:rsidRPr="00D5584A" w:rsidRDefault="00B213BC">
            <w:pPr>
              <w:rPr>
                <w:rFonts w:asciiTheme="majorHAnsi" w:hAnsiTheme="majorHAnsi" w:cstheme="majorHAnsi"/>
                <w:sz w:val="16"/>
                <w:szCs w:val="16"/>
              </w:rPr>
            </w:pPr>
          </w:p>
          <w:p w:rsidR="00872E37" w:rsidRPr="00D5584A" w:rsidRDefault="00872E37">
            <w:pPr>
              <w:rPr>
                <w:rFonts w:asciiTheme="majorHAnsi" w:hAnsiTheme="majorHAnsi" w:cstheme="majorHAnsi"/>
                <w:sz w:val="16"/>
                <w:szCs w:val="16"/>
              </w:rPr>
            </w:pPr>
            <w:r w:rsidRPr="00D5584A">
              <w:rPr>
                <w:rFonts w:asciiTheme="majorHAnsi" w:hAnsiTheme="majorHAnsi" w:cstheme="majorHAnsi"/>
                <w:sz w:val="16"/>
                <w:szCs w:val="16"/>
              </w:rPr>
              <w:t>Daily opportunities to engage in gross motor activities in the outdoor area, including Get Set blocks.</w:t>
            </w:r>
          </w:p>
          <w:p w:rsidR="00872E37" w:rsidRPr="00D5584A" w:rsidRDefault="00872E37">
            <w:pPr>
              <w:rPr>
                <w:rFonts w:asciiTheme="majorHAnsi" w:hAnsiTheme="majorHAnsi" w:cstheme="majorHAnsi"/>
                <w:sz w:val="16"/>
                <w:szCs w:val="16"/>
              </w:rPr>
            </w:pPr>
          </w:p>
          <w:p w:rsidR="00390F3C"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Naming parts of the body and participating in P.E. sessions to run, jump, balance and move with increased control.</w:t>
            </w:r>
          </w:p>
          <w:p w:rsidR="00B213BC" w:rsidRPr="00D5584A" w:rsidRDefault="00B213BC">
            <w:pPr>
              <w:rPr>
                <w:rFonts w:asciiTheme="majorHAnsi" w:hAnsiTheme="majorHAnsi" w:cstheme="majorHAnsi"/>
                <w:sz w:val="16"/>
                <w:szCs w:val="16"/>
              </w:rPr>
            </w:pPr>
          </w:p>
          <w:p w:rsidR="00B213BC" w:rsidRPr="00D5584A" w:rsidRDefault="00B213BC">
            <w:pPr>
              <w:rPr>
                <w:rFonts w:asciiTheme="majorHAnsi" w:hAnsiTheme="majorHAnsi" w:cstheme="majorHAnsi"/>
                <w:sz w:val="14"/>
                <w:szCs w:val="14"/>
              </w:rPr>
            </w:pPr>
            <w:r w:rsidRPr="00D5584A">
              <w:rPr>
                <w:rFonts w:asciiTheme="majorHAnsi" w:hAnsiTheme="majorHAnsi" w:cstheme="majorHAnsi"/>
                <w:sz w:val="14"/>
                <w:szCs w:val="14"/>
              </w:rPr>
              <w:t>Core muscle activities at the start of ea</w:t>
            </w:r>
            <w:r w:rsidR="006B0843" w:rsidRPr="00D5584A">
              <w:rPr>
                <w:rFonts w:asciiTheme="majorHAnsi" w:hAnsiTheme="majorHAnsi" w:cstheme="majorHAnsi"/>
                <w:sz w:val="14"/>
                <w:szCs w:val="14"/>
              </w:rPr>
              <w:t xml:space="preserve">ch PE lesson to improve balance, coordination </w:t>
            </w:r>
            <w:r w:rsidRPr="00D5584A">
              <w:rPr>
                <w:rFonts w:asciiTheme="majorHAnsi" w:hAnsiTheme="majorHAnsi" w:cstheme="majorHAnsi"/>
                <w:sz w:val="14"/>
                <w:szCs w:val="14"/>
              </w:rPr>
              <w:t xml:space="preserve">and strength. </w:t>
            </w:r>
          </w:p>
        </w:tc>
        <w:tc>
          <w:tcPr>
            <w:tcW w:w="1868" w:type="dxa"/>
          </w:tcPr>
          <w:p w:rsidR="00B213BC" w:rsidRDefault="00B213BC">
            <w:pPr>
              <w:rPr>
                <w:rFonts w:asciiTheme="majorHAnsi" w:hAnsiTheme="majorHAnsi" w:cstheme="majorHAnsi"/>
                <w:b/>
                <w:sz w:val="18"/>
                <w:szCs w:val="18"/>
              </w:rPr>
            </w:pPr>
            <w:r w:rsidRPr="00B213BC">
              <w:rPr>
                <w:rFonts w:asciiTheme="majorHAnsi" w:hAnsiTheme="majorHAnsi" w:cstheme="majorHAnsi"/>
                <w:b/>
                <w:sz w:val="18"/>
                <w:szCs w:val="18"/>
              </w:rPr>
              <w:t xml:space="preserve">Further develop and refine a range of ball skills including: throwing, catching, kicking, passing, batting, and aiming. </w:t>
            </w:r>
          </w:p>
          <w:p w:rsidR="00B213BC" w:rsidRDefault="00B213BC">
            <w:pPr>
              <w:rPr>
                <w:rFonts w:asciiTheme="majorHAnsi" w:hAnsiTheme="majorHAnsi" w:cstheme="majorHAnsi"/>
                <w:b/>
                <w:sz w:val="18"/>
                <w:szCs w:val="18"/>
              </w:rPr>
            </w:pPr>
          </w:p>
          <w:p w:rsidR="00B213BC" w:rsidRDefault="00B213BC" w:rsidP="00B213BC">
            <w:pPr>
              <w:rPr>
                <w:rFonts w:asciiTheme="majorHAnsi" w:hAnsiTheme="majorHAnsi" w:cstheme="majorHAnsi"/>
                <w:b/>
                <w:sz w:val="18"/>
                <w:szCs w:val="18"/>
              </w:rPr>
            </w:pPr>
            <w:r w:rsidRPr="00B213BC">
              <w:rPr>
                <w:rFonts w:asciiTheme="majorHAnsi" w:hAnsiTheme="majorHAnsi" w:cstheme="majorHAnsi"/>
                <w:b/>
                <w:sz w:val="18"/>
                <w:szCs w:val="18"/>
              </w:rPr>
              <w:t xml:space="preserve">Develop their </w:t>
            </w:r>
            <w:r>
              <w:rPr>
                <w:rFonts w:asciiTheme="majorHAnsi" w:hAnsiTheme="majorHAnsi" w:cstheme="majorHAnsi"/>
                <w:b/>
                <w:sz w:val="18"/>
                <w:szCs w:val="18"/>
              </w:rPr>
              <w:t>fine</w:t>
            </w:r>
            <w:r w:rsidRPr="00B213BC">
              <w:rPr>
                <w:rFonts w:asciiTheme="majorHAnsi" w:hAnsiTheme="majorHAnsi" w:cstheme="majorHAnsi"/>
                <w:b/>
                <w:sz w:val="18"/>
                <w:szCs w:val="18"/>
              </w:rPr>
              <w:t xml:space="preserve"> motor skills so that they can use a range of tools competently, safely and confidently. </w:t>
            </w:r>
          </w:p>
          <w:p w:rsidR="00B213BC" w:rsidRDefault="00B213BC" w:rsidP="00B213BC">
            <w:pPr>
              <w:rPr>
                <w:rFonts w:asciiTheme="majorHAnsi" w:hAnsiTheme="majorHAnsi" w:cstheme="majorHAnsi"/>
                <w:b/>
                <w:sz w:val="18"/>
                <w:szCs w:val="18"/>
              </w:rPr>
            </w:pPr>
          </w:p>
          <w:p w:rsidR="00872E37" w:rsidRDefault="00B213BC" w:rsidP="00872E37">
            <w:pPr>
              <w:rPr>
                <w:rFonts w:asciiTheme="majorHAnsi" w:hAnsiTheme="majorHAnsi" w:cstheme="majorHAnsi"/>
                <w:b/>
                <w:sz w:val="18"/>
                <w:szCs w:val="18"/>
              </w:rPr>
            </w:pPr>
            <w:r w:rsidRPr="00B213BC">
              <w:rPr>
                <w:rFonts w:asciiTheme="majorHAnsi" w:hAnsiTheme="majorHAnsi" w:cstheme="majorHAnsi"/>
                <w:b/>
                <w:sz w:val="18"/>
                <w:szCs w:val="18"/>
              </w:rPr>
              <w:t xml:space="preserve">Develop the foundations of a handwriting style which is </w:t>
            </w:r>
            <w:r w:rsidR="00872E37">
              <w:rPr>
                <w:rFonts w:asciiTheme="majorHAnsi" w:hAnsiTheme="majorHAnsi" w:cstheme="majorHAnsi"/>
                <w:b/>
                <w:sz w:val="18"/>
                <w:szCs w:val="18"/>
              </w:rPr>
              <w:t xml:space="preserve">legible, regularly sized and includes finger spaces. </w:t>
            </w:r>
          </w:p>
          <w:p w:rsidR="00872E37" w:rsidRDefault="00872E37" w:rsidP="00872E37">
            <w:pPr>
              <w:rPr>
                <w:rFonts w:asciiTheme="majorHAnsi" w:hAnsiTheme="majorHAnsi" w:cstheme="majorHAnsi"/>
                <w:b/>
                <w:sz w:val="18"/>
                <w:szCs w:val="18"/>
              </w:rPr>
            </w:pPr>
          </w:p>
          <w:p w:rsidR="00390F3C" w:rsidRPr="00B213BC" w:rsidRDefault="00B213BC" w:rsidP="00872E37">
            <w:pPr>
              <w:rPr>
                <w:rFonts w:asciiTheme="majorHAnsi" w:hAnsiTheme="majorHAnsi" w:cstheme="majorHAnsi"/>
                <w:b/>
                <w:sz w:val="18"/>
                <w:szCs w:val="18"/>
              </w:rPr>
            </w:pPr>
            <w:r w:rsidRPr="00B213BC">
              <w:rPr>
                <w:rFonts w:asciiTheme="majorHAnsi" w:hAnsiTheme="majorHAnsi" w:cstheme="majorHAnsi"/>
                <w:b/>
                <w:sz w:val="18"/>
                <w:szCs w:val="18"/>
              </w:rPr>
              <w:t>Confidently and safely use a range of large and small apparatus indoors and outside, alone and in a group.</w:t>
            </w:r>
          </w:p>
        </w:tc>
        <w:tc>
          <w:tcPr>
            <w:tcW w:w="3115" w:type="dxa"/>
            <w:shd w:val="clear" w:color="auto" w:fill="BDD6EE" w:themeFill="accent1" w:themeFillTint="66"/>
          </w:tcPr>
          <w:p w:rsidR="00872E37" w:rsidRPr="00D5584A" w:rsidRDefault="00B213BC">
            <w:pPr>
              <w:rPr>
                <w:rFonts w:asciiTheme="majorHAnsi" w:hAnsiTheme="majorHAnsi" w:cstheme="majorHAnsi"/>
                <w:sz w:val="16"/>
                <w:szCs w:val="16"/>
              </w:rPr>
            </w:pPr>
            <w:r w:rsidRPr="00D5584A">
              <w:rPr>
                <w:rFonts w:asciiTheme="majorHAnsi" w:hAnsiTheme="majorHAnsi" w:cstheme="majorHAnsi"/>
                <w:sz w:val="16"/>
                <w:szCs w:val="16"/>
              </w:rPr>
              <w:t xml:space="preserve">PE lessons will focus on ball skills and developing control when dribbling, kicking, throwing and bouncing. </w:t>
            </w:r>
          </w:p>
          <w:p w:rsidR="00872E37" w:rsidRPr="00D5584A" w:rsidRDefault="00872E37">
            <w:pPr>
              <w:rPr>
                <w:rFonts w:asciiTheme="majorHAnsi" w:hAnsiTheme="majorHAnsi" w:cstheme="majorHAnsi"/>
                <w:sz w:val="16"/>
                <w:szCs w:val="16"/>
              </w:rPr>
            </w:pPr>
          </w:p>
          <w:p w:rsidR="00872E37" w:rsidRPr="00D5584A" w:rsidRDefault="0090657E" w:rsidP="00872E37">
            <w:pPr>
              <w:rPr>
                <w:rFonts w:asciiTheme="majorHAnsi" w:hAnsiTheme="majorHAnsi" w:cstheme="majorHAnsi"/>
                <w:sz w:val="16"/>
                <w:szCs w:val="16"/>
              </w:rPr>
            </w:pPr>
            <w:r>
              <w:rPr>
                <w:rFonts w:asciiTheme="majorHAnsi" w:hAnsiTheme="majorHAnsi" w:cstheme="majorHAnsi"/>
                <w:sz w:val="16"/>
                <w:szCs w:val="16"/>
              </w:rPr>
              <w:t xml:space="preserve">Using a variety of joining techniques and cutting different textures/materials to create pea trap. </w:t>
            </w:r>
          </w:p>
          <w:p w:rsidR="00872E37" w:rsidRPr="00D5584A" w:rsidRDefault="00872E37" w:rsidP="00872E37">
            <w:pPr>
              <w:rPr>
                <w:rFonts w:asciiTheme="majorHAnsi" w:hAnsiTheme="majorHAnsi" w:cstheme="majorHAnsi"/>
                <w:sz w:val="16"/>
                <w:szCs w:val="16"/>
              </w:rPr>
            </w:pPr>
          </w:p>
          <w:p w:rsidR="00872E37" w:rsidRDefault="00B213BC" w:rsidP="00872E37">
            <w:pPr>
              <w:rPr>
                <w:rFonts w:asciiTheme="majorHAnsi" w:hAnsiTheme="majorHAnsi" w:cstheme="majorHAnsi"/>
                <w:sz w:val="16"/>
                <w:szCs w:val="16"/>
              </w:rPr>
            </w:pPr>
            <w:r w:rsidRPr="00D5584A">
              <w:rPr>
                <w:rFonts w:asciiTheme="majorHAnsi" w:hAnsiTheme="majorHAnsi" w:cstheme="majorHAnsi"/>
                <w:sz w:val="16"/>
                <w:szCs w:val="16"/>
              </w:rPr>
              <w:t xml:space="preserve">Using scissors to </w:t>
            </w:r>
            <w:r w:rsidR="00872E37" w:rsidRPr="00D5584A">
              <w:rPr>
                <w:rFonts w:asciiTheme="majorHAnsi" w:hAnsiTheme="majorHAnsi" w:cstheme="majorHAnsi"/>
                <w:sz w:val="16"/>
                <w:szCs w:val="16"/>
              </w:rPr>
              <w:t>co</w:t>
            </w:r>
            <w:r w:rsidR="0090657E">
              <w:rPr>
                <w:rFonts w:asciiTheme="majorHAnsi" w:hAnsiTheme="majorHAnsi" w:cstheme="majorHAnsi"/>
                <w:sz w:val="16"/>
                <w:szCs w:val="16"/>
              </w:rPr>
              <w:t>mplete weekly cutting exercises- Start with cutting play dough, then vary thickness of  card and paper</w:t>
            </w:r>
          </w:p>
          <w:p w:rsidR="0090657E" w:rsidRPr="00D5584A" w:rsidRDefault="0090657E" w:rsidP="00872E37">
            <w:pPr>
              <w:rPr>
                <w:rFonts w:asciiTheme="majorHAnsi" w:hAnsiTheme="majorHAnsi" w:cstheme="majorHAnsi"/>
                <w:sz w:val="16"/>
                <w:szCs w:val="16"/>
              </w:rPr>
            </w:pPr>
          </w:p>
          <w:p w:rsidR="00872E37" w:rsidRDefault="00B213BC" w:rsidP="00872E37">
            <w:pPr>
              <w:rPr>
                <w:rFonts w:asciiTheme="majorHAnsi" w:hAnsiTheme="majorHAnsi" w:cstheme="majorHAnsi"/>
                <w:sz w:val="16"/>
                <w:szCs w:val="16"/>
              </w:rPr>
            </w:pPr>
            <w:r w:rsidRPr="00D5584A">
              <w:rPr>
                <w:rFonts w:asciiTheme="majorHAnsi" w:hAnsiTheme="majorHAnsi" w:cstheme="majorHAnsi"/>
                <w:sz w:val="16"/>
                <w:szCs w:val="16"/>
              </w:rPr>
              <w:t xml:space="preserve">Use </w:t>
            </w:r>
            <w:proofErr w:type="spellStart"/>
            <w:r w:rsidR="00B354C7">
              <w:rPr>
                <w:rFonts w:asciiTheme="majorHAnsi" w:hAnsiTheme="majorHAnsi" w:cstheme="majorHAnsi"/>
                <w:sz w:val="16"/>
                <w:szCs w:val="16"/>
              </w:rPr>
              <w:t>tweazers</w:t>
            </w:r>
            <w:proofErr w:type="spellEnd"/>
            <w:r w:rsidR="00B354C7">
              <w:rPr>
                <w:rFonts w:asciiTheme="majorHAnsi" w:hAnsiTheme="majorHAnsi" w:cstheme="majorHAnsi"/>
                <w:sz w:val="16"/>
                <w:szCs w:val="16"/>
              </w:rPr>
              <w:t xml:space="preserve"> and </w:t>
            </w:r>
            <w:r w:rsidRPr="00D5584A">
              <w:rPr>
                <w:rFonts w:asciiTheme="majorHAnsi" w:hAnsiTheme="majorHAnsi" w:cstheme="majorHAnsi"/>
                <w:sz w:val="16"/>
                <w:szCs w:val="16"/>
              </w:rPr>
              <w:t xml:space="preserve">chopsticks to pick up wool, beads etc. </w:t>
            </w:r>
            <w:r w:rsidR="00B354C7">
              <w:rPr>
                <w:rFonts w:asciiTheme="majorHAnsi" w:hAnsiTheme="majorHAnsi" w:cstheme="majorHAnsi"/>
                <w:sz w:val="16"/>
                <w:szCs w:val="16"/>
              </w:rPr>
              <w:t>to count into cups</w:t>
            </w:r>
          </w:p>
          <w:p w:rsidR="00B354C7" w:rsidRDefault="00B354C7" w:rsidP="00872E37">
            <w:pPr>
              <w:rPr>
                <w:rFonts w:asciiTheme="majorHAnsi" w:hAnsiTheme="majorHAnsi" w:cstheme="majorHAnsi"/>
                <w:sz w:val="16"/>
                <w:szCs w:val="16"/>
              </w:rPr>
            </w:pPr>
          </w:p>
          <w:p w:rsidR="00B354C7" w:rsidRPr="00D5584A" w:rsidRDefault="00B354C7" w:rsidP="00872E37">
            <w:pPr>
              <w:rPr>
                <w:rFonts w:asciiTheme="majorHAnsi" w:hAnsiTheme="majorHAnsi" w:cstheme="majorHAnsi"/>
                <w:sz w:val="16"/>
                <w:szCs w:val="16"/>
              </w:rPr>
            </w:pPr>
            <w:r>
              <w:rPr>
                <w:rFonts w:asciiTheme="majorHAnsi" w:hAnsiTheme="majorHAnsi" w:cstheme="majorHAnsi"/>
                <w:sz w:val="16"/>
                <w:szCs w:val="16"/>
              </w:rPr>
              <w:t>Build hand strength by squeezing ball monsters to feed them.</w:t>
            </w:r>
          </w:p>
          <w:p w:rsidR="00872E37" w:rsidRPr="00D5584A" w:rsidRDefault="00872E37" w:rsidP="00872E37">
            <w:pPr>
              <w:rPr>
                <w:rFonts w:asciiTheme="majorHAnsi" w:hAnsiTheme="majorHAnsi" w:cstheme="majorHAnsi"/>
                <w:sz w:val="16"/>
                <w:szCs w:val="16"/>
              </w:rPr>
            </w:pPr>
          </w:p>
          <w:p w:rsidR="00390F3C" w:rsidRPr="00D5584A" w:rsidRDefault="00B213BC" w:rsidP="00872E37">
            <w:pPr>
              <w:rPr>
                <w:rFonts w:asciiTheme="majorHAnsi" w:hAnsiTheme="majorHAnsi" w:cstheme="majorHAnsi"/>
                <w:sz w:val="16"/>
                <w:szCs w:val="16"/>
              </w:rPr>
            </w:pPr>
            <w:r w:rsidRPr="00D5584A">
              <w:rPr>
                <w:rFonts w:asciiTheme="majorHAnsi" w:hAnsiTheme="majorHAnsi" w:cstheme="majorHAnsi"/>
                <w:sz w:val="16"/>
                <w:szCs w:val="16"/>
              </w:rPr>
              <w:t xml:space="preserve">Complete daily </w:t>
            </w:r>
            <w:proofErr w:type="spellStart"/>
            <w:r w:rsidRPr="00D5584A">
              <w:rPr>
                <w:rFonts w:asciiTheme="majorHAnsi" w:hAnsiTheme="majorHAnsi" w:cstheme="majorHAnsi"/>
                <w:sz w:val="16"/>
                <w:szCs w:val="16"/>
              </w:rPr>
              <w:t>quickwrite</w:t>
            </w:r>
            <w:proofErr w:type="spellEnd"/>
            <w:r w:rsidRPr="00D5584A">
              <w:rPr>
                <w:rFonts w:asciiTheme="majorHAnsi" w:hAnsiTheme="majorHAnsi" w:cstheme="majorHAnsi"/>
                <w:sz w:val="16"/>
                <w:szCs w:val="16"/>
              </w:rPr>
              <w:t xml:space="preserve"> of letter families</w:t>
            </w:r>
            <w:r w:rsidR="00872E37" w:rsidRPr="00D5584A">
              <w:rPr>
                <w:rFonts w:asciiTheme="majorHAnsi" w:hAnsiTheme="majorHAnsi" w:cstheme="majorHAnsi"/>
                <w:sz w:val="16"/>
                <w:szCs w:val="16"/>
              </w:rPr>
              <w:t xml:space="preserve"> and number formation</w:t>
            </w:r>
            <w:r w:rsidRPr="00D5584A">
              <w:rPr>
                <w:rFonts w:asciiTheme="majorHAnsi" w:hAnsiTheme="majorHAnsi" w:cstheme="majorHAnsi"/>
                <w:sz w:val="16"/>
                <w:szCs w:val="16"/>
              </w:rPr>
              <w:t xml:space="preserve"> on whiteboard</w:t>
            </w:r>
            <w:r w:rsidR="00872E37" w:rsidRPr="00D5584A">
              <w:rPr>
                <w:rFonts w:asciiTheme="majorHAnsi" w:hAnsiTheme="majorHAnsi" w:cstheme="majorHAnsi"/>
                <w:sz w:val="16"/>
                <w:szCs w:val="16"/>
              </w:rPr>
              <w:t>s during registration</w:t>
            </w:r>
          </w:p>
          <w:p w:rsidR="00872E37" w:rsidRPr="00D5584A" w:rsidRDefault="00872E37" w:rsidP="00872E37">
            <w:pPr>
              <w:rPr>
                <w:rFonts w:asciiTheme="majorHAnsi" w:hAnsiTheme="majorHAnsi" w:cstheme="majorHAnsi"/>
                <w:sz w:val="16"/>
                <w:szCs w:val="16"/>
              </w:rPr>
            </w:pPr>
          </w:p>
          <w:p w:rsidR="00872E37" w:rsidRPr="00D5584A" w:rsidRDefault="00872E37" w:rsidP="00872E37">
            <w:pPr>
              <w:rPr>
                <w:rFonts w:asciiTheme="majorHAnsi" w:hAnsiTheme="majorHAnsi" w:cstheme="majorHAnsi"/>
                <w:sz w:val="16"/>
                <w:szCs w:val="16"/>
              </w:rPr>
            </w:pPr>
            <w:r w:rsidRPr="00D5584A">
              <w:rPr>
                <w:rFonts w:asciiTheme="majorHAnsi" w:hAnsiTheme="majorHAnsi" w:cstheme="majorHAnsi"/>
                <w:sz w:val="16"/>
                <w:szCs w:val="16"/>
              </w:rPr>
              <w:t xml:space="preserve">Use </w:t>
            </w:r>
            <w:proofErr w:type="spellStart"/>
            <w:r w:rsidRPr="00D5584A">
              <w:rPr>
                <w:rFonts w:asciiTheme="majorHAnsi" w:hAnsiTheme="majorHAnsi" w:cstheme="majorHAnsi"/>
                <w:sz w:val="16"/>
                <w:szCs w:val="16"/>
              </w:rPr>
              <w:t>Letterjoin</w:t>
            </w:r>
            <w:proofErr w:type="spellEnd"/>
            <w:r w:rsidR="006B0843" w:rsidRPr="00D5584A">
              <w:rPr>
                <w:rFonts w:asciiTheme="majorHAnsi" w:hAnsiTheme="majorHAnsi" w:cstheme="majorHAnsi"/>
                <w:sz w:val="16"/>
                <w:szCs w:val="16"/>
              </w:rPr>
              <w:t xml:space="preserve"> families</w:t>
            </w:r>
            <w:r w:rsidRPr="00D5584A">
              <w:rPr>
                <w:rFonts w:asciiTheme="majorHAnsi" w:hAnsiTheme="majorHAnsi" w:cstheme="majorHAnsi"/>
                <w:sz w:val="16"/>
                <w:szCs w:val="16"/>
              </w:rPr>
              <w:t xml:space="preserve"> and </w:t>
            </w:r>
            <w:r w:rsidR="006B0843" w:rsidRPr="00D5584A">
              <w:rPr>
                <w:rFonts w:asciiTheme="majorHAnsi" w:hAnsiTheme="majorHAnsi" w:cstheme="majorHAnsi"/>
                <w:sz w:val="16"/>
                <w:szCs w:val="16"/>
              </w:rPr>
              <w:t xml:space="preserve">daily writing in </w:t>
            </w:r>
            <w:r w:rsidRPr="00D5584A">
              <w:rPr>
                <w:rFonts w:asciiTheme="majorHAnsi" w:hAnsiTheme="majorHAnsi" w:cstheme="majorHAnsi"/>
                <w:sz w:val="16"/>
                <w:szCs w:val="16"/>
              </w:rPr>
              <w:t xml:space="preserve">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to ensure clear progression </w:t>
            </w:r>
            <w:r w:rsidR="006B0843" w:rsidRPr="00D5584A">
              <w:rPr>
                <w:rFonts w:asciiTheme="majorHAnsi" w:hAnsiTheme="majorHAnsi" w:cstheme="majorHAnsi"/>
                <w:sz w:val="16"/>
                <w:szCs w:val="16"/>
              </w:rPr>
              <w:t>and correct formation of each letter.</w:t>
            </w:r>
          </w:p>
          <w:p w:rsidR="006B0843" w:rsidRPr="00D5584A" w:rsidRDefault="006B0843" w:rsidP="00872E37">
            <w:pPr>
              <w:rPr>
                <w:rFonts w:asciiTheme="majorHAnsi" w:hAnsiTheme="majorHAnsi" w:cstheme="majorHAnsi"/>
                <w:sz w:val="16"/>
                <w:szCs w:val="16"/>
              </w:rPr>
            </w:pPr>
          </w:p>
          <w:p w:rsidR="006B0843" w:rsidRPr="00D5584A" w:rsidRDefault="006B0843" w:rsidP="00872E37">
            <w:pPr>
              <w:rPr>
                <w:rFonts w:asciiTheme="majorHAnsi" w:hAnsiTheme="majorHAnsi" w:cstheme="majorHAnsi"/>
                <w:sz w:val="16"/>
                <w:szCs w:val="16"/>
              </w:rPr>
            </w:pPr>
            <w:r w:rsidRPr="00D5584A">
              <w:rPr>
                <w:rFonts w:asciiTheme="majorHAnsi" w:hAnsiTheme="majorHAnsi" w:cstheme="majorHAnsi"/>
                <w:sz w:val="16"/>
                <w:szCs w:val="16"/>
              </w:rPr>
              <w:t>Continue to embed handwriting mnemonics and rhymes to support letter formation and practise positioning letters appropriately on/ above/ below the line using Writing Repeater to model.</w:t>
            </w:r>
          </w:p>
          <w:p w:rsidR="00872E37" w:rsidRPr="00D5584A" w:rsidRDefault="00872E37" w:rsidP="00872E37">
            <w:pPr>
              <w:rPr>
                <w:rFonts w:asciiTheme="majorHAnsi" w:hAnsiTheme="majorHAnsi" w:cstheme="majorHAnsi"/>
                <w:sz w:val="16"/>
                <w:szCs w:val="16"/>
              </w:rPr>
            </w:pPr>
          </w:p>
          <w:p w:rsidR="006B0843" w:rsidRPr="00D5584A" w:rsidRDefault="00872E37" w:rsidP="00872E37">
            <w:pPr>
              <w:rPr>
                <w:rFonts w:asciiTheme="majorHAnsi" w:hAnsiTheme="majorHAnsi" w:cstheme="majorHAnsi"/>
                <w:sz w:val="16"/>
                <w:szCs w:val="16"/>
              </w:rPr>
            </w:pPr>
            <w:r w:rsidRPr="00D5584A">
              <w:rPr>
                <w:rFonts w:asciiTheme="majorHAnsi" w:hAnsiTheme="majorHAnsi" w:cstheme="majorHAnsi"/>
                <w:sz w:val="16"/>
                <w:szCs w:val="16"/>
              </w:rPr>
              <w:t>More expectation to be writing on paper/in b</w:t>
            </w:r>
            <w:r w:rsidR="00B354C7">
              <w:rPr>
                <w:rFonts w:asciiTheme="majorHAnsi" w:hAnsiTheme="majorHAnsi" w:cstheme="majorHAnsi"/>
                <w:sz w:val="16"/>
                <w:szCs w:val="16"/>
              </w:rPr>
              <w:t>ooks as well as on whiteboards.</w:t>
            </w:r>
          </w:p>
          <w:p w:rsidR="006B0843" w:rsidRPr="00D5584A" w:rsidRDefault="006B0843" w:rsidP="00872E37">
            <w:pPr>
              <w:rPr>
                <w:rFonts w:asciiTheme="majorHAnsi" w:hAnsiTheme="majorHAnsi" w:cstheme="majorHAnsi"/>
                <w:sz w:val="16"/>
                <w:szCs w:val="16"/>
              </w:rPr>
            </w:pPr>
            <w:r w:rsidRPr="00D5584A">
              <w:rPr>
                <w:rFonts w:asciiTheme="majorHAnsi" w:hAnsiTheme="majorHAnsi" w:cstheme="majorHAnsi"/>
                <w:sz w:val="16"/>
                <w:szCs w:val="16"/>
              </w:rPr>
              <w:t>All children should now have a secure pencil hold.</w:t>
            </w:r>
          </w:p>
        </w:tc>
        <w:tc>
          <w:tcPr>
            <w:tcW w:w="1677" w:type="dxa"/>
          </w:tcPr>
          <w:p w:rsidR="00872E37" w:rsidRDefault="00B213BC">
            <w:pPr>
              <w:rPr>
                <w:rFonts w:asciiTheme="majorHAnsi" w:hAnsiTheme="majorHAnsi" w:cstheme="majorHAnsi"/>
                <w:b/>
                <w:sz w:val="18"/>
                <w:szCs w:val="18"/>
              </w:rPr>
            </w:pPr>
            <w:r w:rsidRPr="00872E37">
              <w:rPr>
                <w:rFonts w:asciiTheme="majorHAnsi" w:hAnsiTheme="majorHAnsi" w:cstheme="majorHAnsi"/>
                <w:b/>
                <w:sz w:val="18"/>
                <w:szCs w:val="18"/>
              </w:rPr>
              <w:t xml:space="preserve">Progress towards a more fluent style of moving, with developing control and grace. </w:t>
            </w:r>
          </w:p>
          <w:p w:rsidR="00872E37" w:rsidRDefault="00872E37">
            <w:pPr>
              <w:rPr>
                <w:rFonts w:asciiTheme="majorHAnsi" w:hAnsiTheme="majorHAnsi" w:cstheme="majorHAnsi"/>
                <w:b/>
                <w:sz w:val="18"/>
                <w:szCs w:val="18"/>
              </w:rPr>
            </w:pPr>
          </w:p>
          <w:p w:rsidR="00872E37" w:rsidRDefault="00B213BC">
            <w:pPr>
              <w:rPr>
                <w:rFonts w:asciiTheme="majorHAnsi" w:hAnsiTheme="majorHAnsi" w:cstheme="majorHAnsi"/>
                <w:b/>
                <w:sz w:val="18"/>
                <w:szCs w:val="18"/>
              </w:rPr>
            </w:pPr>
            <w:r w:rsidRPr="00872E37">
              <w:rPr>
                <w:rFonts w:asciiTheme="majorHAnsi" w:hAnsiTheme="majorHAnsi" w:cstheme="majorHAnsi"/>
                <w:b/>
                <w:sz w:val="18"/>
                <w:szCs w:val="18"/>
              </w:rPr>
              <w:t>Combine different movements with ease and fluency.</w:t>
            </w:r>
          </w:p>
          <w:p w:rsidR="00872E37" w:rsidRDefault="00B213BC">
            <w:pPr>
              <w:rPr>
                <w:rFonts w:asciiTheme="majorHAnsi" w:hAnsiTheme="majorHAnsi" w:cstheme="majorHAnsi"/>
                <w:b/>
                <w:sz w:val="18"/>
                <w:szCs w:val="18"/>
              </w:rPr>
            </w:pPr>
            <w:r w:rsidRPr="00872E37">
              <w:rPr>
                <w:rFonts w:asciiTheme="majorHAnsi" w:hAnsiTheme="majorHAnsi" w:cstheme="majorHAnsi"/>
                <w:b/>
                <w:sz w:val="18"/>
                <w:szCs w:val="18"/>
              </w:rPr>
              <w:t xml:space="preserve">Further develop the overall body strength, coordination, balance and agility needed to engage successfully in </w:t>
            </w:r>
            <w:r w:rsidR="00B354C7">
              <w:rPr>
                <w:rFonts w:asciiTheme="majorHAnsi" w:hAnsiTheme="majorHAnsi" w:cstheme="majorHAnsi"/>
                <w:b/>
                <w:sz w:val="18"/>
                <w:szCs w:val="18"/>
              </w:rPr>
              <w:t>PE</w:t>
            </w:r>
            <w:r w:rsidRPr="00872E37">
              <w:rPr>
                <w:rFonts w:asciiTheme="majorHAnsi" w:hAnsiTheme="majorHAnsi" w:cstheme="majorHAnsi"/>
                <w:b/>
                <w:sz w:val="18"/>
                <w:szCs w:val="18"/>
              </w:rPr>
              <w:t xml:space="preserve"> sessions, gymnastics and sports. </w:t>
            </w:r>
          </w:p>
          <w:p w:rsidR="00872E37" w:rsidRDefault="00872E37">
            <w:pPr>
              <w:rPr>
                <w:rFonts w:asciiTheme="majorHAnsi" w:hAnsiTheme="majorHAnsi" w:cstheme="majorHAnsi"/>
                <w:b/>
                <w:sz w:val="18"/>
                <w:szCs w:val="18"/>
              </w:rPr>
            </w:pPr>
          </w:p>
          <w:p w:rsidR="00390F3C" w:rsidRPr="00872E37" w:rsidRDefault="00B213BC" w:rsidP="00872E37">
            <w:pPr>
              <w:rPr>
                <w:rFonts w:asciiTheme="majorHAnsi" w:hAnsiTheme="majorHAnsi" w:cstheme="majorHAnsi"/>
                <w:b/>
                <w:sz w:val="18"/>
                <w:szCs w:val="18"/>
              </w:rPr>
            </w:pPr>
            <w:r w:rsidRPr="00872E37">
              <w:rPr>
                <w:rFonts w:asciiTheme="majorHAnsi" w:hAnsiTheme="majorHAnsi" w:cstheme="majorHAnsi"/>
                <w:b/>
                <w:sz w:val="18"/>
                <w:szCs w:val="18"/>
              </w:rPr>
              <w:t xml:space="preserve">Develop the foundations of a handwriting style which is </w:t>
            </w:r>
            <w:r w:rsidR="00872E37">
              <w:rPr>
                <w:rFonts w:asciiTheme="majorHAnsi" w:hAnsiTheme="majorHAnsi" w:cstheme="majorHAnsi"/>
                <w:b/>
                <w:sz w:val="18"/>
                <w:szCs w:val="18"/>
              </w:rPr>
              <w:t>clear and legible.</w:t>
            </w:r>
          </w:p>
        </w:tc>
        <w:tc>
          <w:tcPr>
            <w:tcW w:w="3121" w:type="dxa"/>
            <w:shd w:val="clear" w:color="auto" w:fill="9CC2E5" w:themeFill="accent1" w:themeFillTint="99"/>
          </w:tcPr>
          <w:p w:rsidR="00872E37" w:rsidRDefault="00B213BC">
            <w:pPr>
              <w:rPr>
                <w:rFonts w:asciiTheme="majorHAnsi" w:hAnsiTheme="majorHAnsi" w:cstheme="majorHAnsi"/>
                <w:sz w:val="18"/>
                <w:szCs w:val="18"/>
              </w:rPr>
            </w:pPr>
            <w:r w:rsidRPr="00B213BC">
              <w:rPr>
                <w:rFonts w:asciiTheme="majorHAnsi" w:hAnsiTheme="majorHAnsi" w:cstheme="majorHAnsi"/>
                <w:sz w:val="18"/>
                <w:szCs w:val="18"/>
              </w:rPr>
              <w:t xml:space="preserve">Obstacle courses in the outdoor area to promote agility the combining of movements safely. </w:t>
            </w:r>
          </w:p>
          <w:p w:rsidR="00872E37" w:rsidRDefault="00872E37">
            <w:pPr>
              <w:rPr>
                <w:rFonts w:asciiTheme="majorHAnsi" w:hAnsiTheme="majorHAnsi" w:cstheme="majorHAnsi"/>
                <w:sz w:val="18"/>
                <w:szCs w:val="18"/>
              </w:rPr>
            </w:pPr>
          </w:p>
          <w:p w:rsidR="00872E37" w:rsidRDefault="00B213BC">
            <w:pPr>
              <w:rPr>
                <w:rFonts w:asciiTheme="majorHAnsi" w:hAnsiTheme="majorHAnsi" w:cstheme="majorHAnsi"/>
                <w:sz w:val="18"/>
                <w:szCs w:val="18"/>
              </w:rPr>
            </w:pPr>
            <w:r w:rsidRPr="00B213BC">
              <w:rPr>
                <w:rFonts w:asciiTheme="majorHAnsi" w:hAnsiTheme="majorHAnsi" w:cstheme="majorHAnsi"/>
                <w:sz w:val="18"/>
                <w:szCs w:val="18"/>
              </w:rPr>
              <w:t xml:space="preserve">Weekly Dance sessions will encourage the linking of movements to music. </w:t>
            </w:r>
          </w:p>
          <w:p w:rsidR="00872E37" w:rsidRDefault="00872E37">
            <w:pPr>
              <w:rPr>
                <w:rFonts w:asciiTheme="majorHAnsi" w:hAnsiTheme="majorHAnsi" w:cstheme="majorHAnsi"/>
                <w:sz w:val="18"/>
                <w:szCs w:val="18"/>
              </w:rPr>
            </w:pPr>
          </w:p>
          <w:p w:rsidR="00872E37" w:rsidRDefault="00872E37">
            <w:pPr>
              <w:rPr>
                <w:rFonts w:asciiTheme="majorHAnsi" w:hAnsiTheme="majorHAnsi" w:cstheme="majorHAnsi"/>
                <w:sz w:val="18"/>
                <w:szCs w:val="18"/>
              </w:rPr>
            </w:pPr>
            <w:r>
              <w:rPr>
                <w:rFonts w:asciiTheme="majorHAnsi" w:hAnsiTheme="majorHAnsi" w:cstheme="majorHAnsi"/>
                <w:sz w:val="18"/>
                <w:szCs w:val="18"/>
              </w:rPr>
              <w:t>Taking part in Athletics skills and activities in preparation for Sports Day.</w:t>
            </w:r>
          </w:p>
          <w:p w:rsidR="00872E37" w:rsidRDefault="00872E37">
            <w:pPr>
              <w:rPr>
                <w:rFonts w:asciiTheme="majorHAnsi" w:hAnsiTheme="majorHAnsi" w:cstheme="majorHAnsi"/>
                <w:sz w:val="18"/>
                <w:szCs w:val="18"/>
              </w:rPr>
            </w:pPr>
          </w:p>
          <w:p w:rsidR="006B0843" w:rsidRDefault="00B213BC">
            <w:pPr>
              <w:rPr>
                <w:rFonts w:asciiTheme="majorHAnsi" w:hAnsiTheme="majorHAnsi" w:cstheme="majorHAnsi"/>
                <w:sz w:val="18"/>
                <w:szCs w:val="18"/>
              </w:rPr>
            </w:pPr>
            <w:r w:rsidRPr="00B213BC">
              <w:rPr>
                <w:rFonts w:asciiTheme="majorHAnsi" w:hAnsiTheme="majorHAnsi" w:cstheme="majorHAnsi"/>
                <w:sz w:val="18"/>
                <w:szCs w:val="18"/>
              </w:rPr>
              <w:t>Outdoor P.E. sessions will focus on controlling a ball when hitting it along the ground and balancing it on a bat.</w:t>
            </w:r>
          </w:p>
          <w:p w:rsidR="006B0843" w:rsidRDefault="006B0843">
            <w:pPr>
              <w:rPr>
                <w:rFonts w:asciiTheme="majorHAnsi" w:hAnsiTheme="majorHAnsi" w:cstheme="majorHAnsi"/>
                <w:sz w:val="18"/>
                <w:szCs w:val="18"/>
              </w:rPr>
            </w:pPr>
          </w:p>
          <w:p w:rsidR="00872E37" w:rsidRDefault="006B0843">
            <w:pPr>
              <w:rPr>
                <w:rFonts w:asciiTheme="majorHAnsi" w:hAnsiTheme="majorHAnsi" w:cstheme="majorHAnsi"/>
                <w:sz w:val="18"/>
                <w:szCs w:val="18"/>
              </w:rPr>
            </w:pPr>
            <w:r>
              <w:rPr>
                <w:rFonts w:asciiTheme="majorHAnsi" w:hAnsiTheme="majorHAnsi" w:cstheme="majorHAnsi"/>
                <w:sz w:val="18"/>
                <w:szCs w:val="18"/>
              </w:rPr>
              <w:t>Indoor PE to further consolidate balancing, travelling, dance and apparatus skills in line with the PE passport scheme of work.</w:t>
            </w:r>
            <w:r w:rsidR="00B213BC" w:rsidRPr="00B213BC">
              <w:rPr>
                <w:rFonts w:asciiTheme="majorHAnsi" w:hAnsiTheme="majorHAnsi" w:cstheme="majorHAnsi"/>
                <w:sz w:val="18"/>
                <w:szCs w:val="18"/>
              </w:rPr>
              <w:t xml:space="preserve"> </w:t>
            </w:r>
          </w:p>
          <w:p w:rsidR="00872E37" w:rsidRDefault="00872E37">
            <w:pPr>
              <w:rPr>
                <w:rFonts w:asciiTheme="majorHAnsi" w:hAnsiTheme="majorHAnsi" w:cstheme="majorHAnsi"/>
                <w:sz w:val="18"/>
                <w:szCs w:val="18"/>
              </w:rPr>
            </w:pPr>
          </w:p>
          <w:p w:rsidR="00390F3C" w:rsidRDefault="006B0843">
            <w:pPr>
              <w:rPr>
                <w:rFonts w:asciiTheme="majorHAnsi" w:hAnsiTheme="majorHAnsi" w:cstheme="majorHAnsi"/>
                <w:sz w:val="18"/>
                <w:szCs w:val="18"/>
              </w:rPr>
            </w:pPr>
            <w:r>
              <w:rPr>
                <w:rFonts w:asciiTheme="majorHAnsi" w:hAnsiTheme="majorHAnsi" w:cstheme="majorHAnsi"/>
                <w:sz w:val="18"/>
                <w:szCs w:val="18"/>
              </w:rPr>
              <w:t xml:space="preserve">Focus on consistent letter size and finger spaces when writing. </w:t>
            </w:r>
          </w:p>
          <w:p w:rsidR="006B0843" w:rsidRDefault="006B0843">
            <w:pPr>
              <w:rPr>
                <w:rFonts w:asciiTheme="majorHAnsi" w:hAnsiTheme="majorHAnsi" w:cstheme="majorHAnsi"/>
                <w:sz w:val="18"/>
                <w:szCs w:val="18"/>
              </w:rPr>
            </w:pPr>
          </w:p>
          <w:p w:rsidR="006B0843" w:rsidRPr="00B213BC" w:rsidRDefault="006B0843">
            <w:pPr>
              <w:rPr>
                <w:rFonts w:asciiTheme="majorHAnsi" w:hAnsiTheme="majorHAnsi" w:cstheme="majorHAnsi"/>
                <w:sz w:val="18"/>
                <w:szCs w:val="18"/>
              </w:rPr>
            </w:pPr>
            <w:r>
              <w:rPr>
                <w:rFonts w:asciiTheme="majorHAnsi" w:hAnsiTheme="majorHAnsi" w:cstheme="majorHAnsi"/>
                <w:sz w:val="18"/>
                <w:szCs w:val="18"/>
              </w:rPr>
              <w:t>Daily phonics writing in books and weekly writing in independent books</w:t>
            </w:r>
          </w:p>
        </w:tc>
      </w:tr>
      <w:tr w:rsidR="00E53E99" w:rsidTr="00997224">
        <w:tc>
          <w:tcPr>
            <w:tcW w:w="16160" w:type="dxa"/>
            <w:gridSpan w:val="7"/>
            <w:shd w:val="clear" w:color="auto" w:fill="1F4E79" w:themeFill="accent1" w:themeFillShade="80"/>
          </w:tcPr>
          <w:p w:rsidR="00997224" w:rsidRPr="001342B2" w:rsidRDefault="00997224" w:rsidP="00997224">
            <w:pPr>
              <w:jc w:val="center"/>
              <w:rPr>
                <w:b/>
                <w:color w:val="FFFFFF" w:themeColor="background1"/>
                <w:sz w:val="28"/>
                <w:szCs w:val="28"/>
              </w:rPr>
            </w:pPr>
            <w:r w:rsidRPr="001342B2">
              <w:rPr>
                <w:b/>
                <w:color w:val="FFFFFF" w:themeColor="background1"/>
                <w:sz w:val="28"/>
                <w:szCs w:val="28"/>
              </w:rPr>
              <w:lastRenderedPageBreak/>
              <w:t>Holmes Chapel Primary School</w:t>
            </w:r>
          </w:p>
          <w:p w:rsidR="00997224" w:rsidRDefault="00997224" w:rsidP="00997224">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E53E99" w:rsidRPr="00B213BC" w:rsidRDefault="00997224" w:rsidP="00997224">
            <w:pPr>
              <w:jc w:val="center"/>
              <w:rPr>
                <w:rFonts w:asciiTheme="majorHAnsi" w:hAnsiTheme="majorHAnsi" w:cstheme="majorHAnsi"/>
                <w:sz w:val="18"/>
                <w:szCs w:val="18"/>
              </w:rPr>
            </w:pPr>
            <w:r>
              <w:rPr>
                <w:b/>
                <w:color w:val="FFFFFF" w:themeColor="background1"/>
                <w:sz w:val="28"/>
                <w:szCs w:val="28"/>
              </w:rPr>
              <w:t xml:space="preserve">Literacy </w:t>
            </w:r>
            <w:r w:rsidR="00AA6BC5">
              <w:rPr>
                <w:b/>
                <w:color w:val="FFFFFF" w:themeColor="background1"/>
                <w:sz w:val="28"/>
                <w:szCs w:val="28"/>
              </w:rPr>
              <w:t>–</w:t>
            </w:r>
            <w:r>
              <w:rPr>
                <w:b/>
                <w:color w:val="FFFFFF" w:themeColor="background1"/>
                <w:sz w:val="28"/>
                <w:szCs w:val="28"/>
              </w:rPr>
              <w:t xml:space="preserve"> Reading</w:t>
            </w:r>
            <w:r w:rsidR="00B354C7">
              <w:rPr>
                <w:b/>
                <w:color w:val="FFFFFF" w:themeColor="background1"/>
                <w:sz w:val="28"/>
                <w:szCs w:val="28"/>
              </w:rPr>
              <w:t>.</w:t>
            </w:r>
            <w:r w:rsidR="00AA6BC5">
              <w:rPr>
                <w:b/>
                <w:color w:val="FFFFFF" w:themeColor="background1"/>
                <w:sz w:val="28"/>
                <w:szCs w:val="28"/>
              </w:rPr>
              <w:t xml:space="preserve"> SSP scheme – Little </w:t>
            </w:r>
            <w:proofErr w:type="spellStart"/>
            <w:r w:rsidR="00AA6BC5">
              <w:rPr>
                <w:b/>
                <w:color w:val="FFFFFF" w:themeColor="background1"/>
                <w:sz w:val="28"/>
                <w:szCs w:val="28"/>
              </w:rPr>
              <w:t>Wandle</w:t>
            </w:r>
            <w:proofErr w:type="spellEnd"/>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CE474B" w:rsidTr="00CE474B">
        <w:tc>
          <w:tcPr>
            <w:tcW w:w="1668" w:type="dxa"/>
          </w:tcPr>
          <w:p w:rsidR="00390F3C" w:rsidRDefault="00997224">
            <w:pPr>
              <w:rPr>
                <w:b/>
                <w:color w:val="002060"/>
              </w:rPr>
            </w:pPr>
            <w:r w:rsidRPr="00997224">
              <w:rPr>
                <w:b/>
                <w:color w:val="002060"/>
              </w:rPr>
              <w:t xml:space="preserve">Literacy </w:t>
            </w:r>
            <w:r w:rsidR="00855661">
              <w:rPr>
                <w:b/>
                <w:color w:val="002060"/>
              </w:rPr>
              <w:t>–</w:t>
            </w:r>
            <w:r w:rsidRPr="00997224">
              <w:rPr>
                <w:b/>
                <w:color w:val="002060"/>
              </w:rPr>
              <w:t xml:space="preserve"> Reading</w:t>
            </w:r>
          </w:p>
          <w:p w:rsidR="00855661" w:rsidRDefault="00855661">
            <w:pPr>
              <w:rPr>
                <w:b/>
                <w:color w:val="002060"/>
              </w:rPr>
            </w:pPr>
          </w:p>
          <w:p w:rsidR="00855661" w:rsidRPr="00997224" w:rsidRDefault="00855661">
            <w:pPr>
              <w:rPr>
                <w:b/>
              </w:rPr>
            </w:pPr>
          </w:p>
        </w:tc>
        <w:tc>
          <w:tcPr>
            <w:tcW w:w="1687" w:type="dxa"/>
          </w:tcPr>
          <w:p w:rsidR="00997224" w:rsidRDefault="00997224">
            <w:pPr>
              <w:rPr>
                <w:rFonts w:asciiTheme="majorHAnsi" w:hAnsiTheme="majorHAnsi" w:cstheme="majorHAnsi"/>
                <w:b/>
                <w:sz w:val="18"/>
                <w:szCs w:val="18"/>
              </w:rPr>
            </w:pPr>
            <w:r w:rsidRPr="00997224">
              <w:rPr>
                <w:rFonts w:asciiTheme="majorHAnsi" w:hAnsiTheme="majorHAnsi" w:cstheme="majorHAnsi"/>
                <w:b/>
                <w:sz w:val="18"/>
                <w:szCs w:val="18"/>
              </w:rPr>
              <w:t xml:space="preserve">Read individual letters by saying the sounds for them. </w:t>
            </w:r>
          </w:p>
          <w:p w:rsidR="00997224" w:rsidRDefault="00997224">
            <w:pPr>
              <w:rPr>
                <w:rFonts w:asciiTheme="majorHAnsi" w:hAnsiTheme="majorHAnsi" w:cstheme="majorHAnsi"/>
                <w:b/>
                <w:sz w:val="18"/>
                <w:szCs w:val="18"/>
              </w:rPr>
            </w:pPr>
          </w:p>
          <w:p w:rsidR="00997224" w:rsidRDefault="00997224">
            <w:pPr>
              <w:rPr>
                <w:rFonts w:asciiTheme="majorHAnsi" w:hAnsiTheme="majorHAnsi" w:cstheme="majorHAnsi"/>
                <w:b/>
                <w:sz w:val="18"/>
                <w:szCs w:val="18"/>
              </w:rPr>
            </w:pPr>
            <w:r w:rsidRPr="00997224">
              <w:rPr>
                <w:rFonts w:asciiTheme="majorHAnsi" w:hAnsiTheme="majorHAnsi" w:cstheme="majorHAnsi"/>
                <w:b/>
                <w:sz w:val="18"/>
                <w:szCs w:val="18"/>
              </w:rPr>
              <w:t xml:space="preserve">Blend sounds into words, so that they can read short words made up of known letter–sound correspondences. </w:t>
            </w:r>
          </w:p>
          <w:p w:rsidR="00997224" w:rsidRDefault="00997224">
            <w:pPr>
              <w:rPr>
                <w:rFonts w:asciiTheme="majorHAnsi" w:hAnsiTheme="majorHAnsi" w:cstheme="majorHAnsi"/>
                <w:b/>
                <w:sz w:val="18"/>
                <w:szCs w:val="18"/>
              </w:rPr>
            </w:pPr>
          </w:p>
          <w:p w:rsidR="00997224" w:rsidRDefault="00997224">
            <w:pPr>
              <w:rPr>
                <w:rFonts w:asciiTheme="majorHAnsi" w:hAnsiTheme="majorHAnsi" w:cstheme="majorHAnsi"/>
                <w:b/>
                <w:sz w:val="18"/>
                <w:szCs w:val="18"/>
              </w:rPr>
            </w:pPr>
            <w:r w:rsidRPr="00997224">
              <w:rPr>
                <w:rFonts w:asciiTheme="majorHAnsi" w:hAnsiTheme="majorHAnsi" w:cstheme="majorHAnsi"/>
                <w:b/>
                <w:sz w:val="18"/>
                <w:szCs w:val="18"/>
              </w:rPr>
              <w:t xml:space="preserve">Read some letter groups that each represent one sound and say sounds for them. </w:t>
            </w:r>
          </w:p>
          <w:p w:rsidR="00997224" w:rsidRDefault="00997224">
            <w:pPr>
              <w:rPr>
                <w:rFonts w:asciiTheme="majorHAnsi" w:hAnsiTheme="majorHAnsi" w:cstheme="majorHAnsi"/>
                <w:b/>
                <w:sz w:val="18"/>
                <w:szCs w:val="18"/>
              </w:rPr>
            </w:pPr>
          </w:p>
          <w:p w:rsidR="00390F3C" w:rsidRPr="00997224" w:rsidRDefault="00997224" w:rsidP="00CE474B">
            <w:pPr>
              <w:rPr>
                <w:rFonts w:asciiTheme="majorHAnsi" w:hAnsiTheme="majorHAnsi" w:cstheme="majorHAnsi"/>
                <w:b/>
                <w:sz w:val="18"/>
                <w:szCs w:val="18"/>
              </w:rPr>
            </w:pPr>
            <w:r w:rsidRPr="00997224">
              <w:rPr>
                <w:rFonts w:asciiTheme="majorHAnsi" w:hAnsiTheme="majorHAnsi" w:cstheme="majorHAnsi"/>
                <w:b/>
                <w:sz w:val="18"/>
                <w:szCs w:val="18"/>
              </w:rPr>
              <w:t xml:space="preserve">Read a few common exception words matched to the school’s </w:t>
            </w:r>
            <w:r w:rsidR="00CE474B">
              <w:rPr>
                <w:rFonts w:asciiTheme="majorHAnsi" w:hAnsiTheme="majorHAnsi" w:cstheme="majorHAnsi"/>
                <w:b/>
                <w:sz w:val="18"/>
                <w:szCs w:val="18"/>
              </w:rPr>
              <w:t>SSP</w:t>
            </w:r>
            <w:r w:rsidRPr="00997224">
              <w:rPr>
                <w:rFonts w:asciiTheme="majorHAnsi" w:hAnsiTheme="majorHAnsi" w:cstheme="majorHAnsi"/>
                <w:b/>
                <w:sz w:val="18"/>
                <w:szCs w:val="18"/>
              </w:rPr>
              <w:t xml:space="preserve"> phonic programme.</w:t>
            </w:r>
          </w:p>
        </w:tc>
        <w:tc>
          <w:tcPr>
            <w:tcW w:w="3024" w:type="dxa"/>
            <w:shd w:val="clear" w:color="auto" w:fill="DEEAF6" w:themeFill="accent1" w:themeFillTint="33"/>
          </w:tcPr>
          <w:p w:rsidR="0037369F" w:rsidRDefault="0037369F">
            <w:pPr>
              <w:rPr>
                <w:rFonts w:asciiTheme="majorHAnsi" w:hAnsiTheme="majorHAnsi" w:cstheme="majorHAnsi"/>
                <w:sz w:val="16"/>
                <w:szCs w:val="16"/>
              </w:rPr>
            </w:pPr>
            <w:r>
              <w:rPr>
                <w:rFonts w:asciiTheme="majorHAnsi" w:hAnsiTheme="majorHAnsi" w:cstheme="majorHAnsi"/>
                <w:sz w:val="16"/>
                <w:szCs w:val="16"/>
              </w:rPr>
              <w:t>Children will be read to multiple times a day by adults in school, including Mystery readers. A wide variety of texts will be read including fiction, non-fiction and poetry.</w:t>
            </w:r>
          </w:p>
          <w:p w:rsidR="0037369F" w:rsidRDefault="0037369F">
            <w:pPr>
              <w:rPr>
                <w:rFonts w:asciiTheme="majorHAnsi" w:hAnsiTheme="majorHAnsi" w:cstheme="majorHAnsi"/>
                <w:sz w:val="16"/>
                <w:szCs w:val="16"/>
              </w:rPr>
            </w:pPr>
          </w:p>
          <w:p w:rsidR="00CE474B" w:rsidRPr="00D5584A" w:rsidRDefault="00CE474B">
            <w:pPr>
              <w:rPr>
                <w:rFonts w:asciiTheme="majorHAnsi" w:hAnsiTheme="majorHAnsi" w:cstheme="majorHAnsi"/>
                <w:sz w:val="16"/>
                <w:szCs w:val="16"/>
              </w:rPr>
            </w:pPr>
            <w:r w:rsidRPr="00D5584A">
              <w:rPr>
                <w:rFonts w:asciiTheme="majorHAnsi" w:hAnsiTheme="majorHAnsi" w:cstheme="majorHAnsi"/>
                <w:sz w:val="16"/>
                <w:szCs w:val="16"/>
              </w:rPr>
              <w:t xml:space="preserve">Introduce Phase 2 letter sounds through daily phonic sessions and interactive activities; s, a, t, p, </w:t>
            </w:r>
            <w:proofErr w:type="spellStart"/>
            <w:r w:rsidRPr="00D5584A">
              <w:rPr>
                <w:rFonts w:asciiTheme="majorHAnsi" w:hAnsiTheme="majorHAnsi" w:cstheme="majorHAnsi"/>
                <w:sz w:val="16"/>
                <w:szCs w:val="16"/>
              </w:rPr>
              <w:t>i</w:t>
            </w:r>
            <w:proofErr w:type="spellEnd"/>
            <w:r w:rsidRPr="00D5584A">
              <w:rPr>
                <w:rFonts w:asciiTheme="majorHAnsi" w:hAnsiTheme="majorHAnsi" w:cstheme="majorHAnsi"/>
                <w:sz w:val="16"/>
                <w:szCs w:val="16"/>
              </w:rPr>
              <w:t xml:space="preserve">, n, m, d, g, o, c, k, </w:t>
            </w:r>
            <w:proofErr w:type="spellStart"/>
            <w:r w:rsidRPr="00D5584A">
              <w:rPr>
                <w:rFonts w:asciiTheme="majorHAnsi" w:hAnsiTheme="majorHAnsi" w:cstheme="majorHAnsi"/>
                <w:sz w:val="16"/>
                <w:szCs w:val="16"/>
              </w:rPr>
              <w:t>ck</w:t>
            </w:r>
            <w:proofErr w:type="spellEnd"/>
            <w:r w:rsidRPr="00D5584A">
              <w:rPr>
                <w:rFonts w:asciiTheme="majorHAnsi" w:hAnsiTheme="majorHAnsi" w:cstheme="majorHAnsi"/>
                <w:sz w:val="16"/>
                <w:szCs w:val="16"/>
              </w:rPr>
              <w:t xml:space="preserve">, e, u, r, </w:t>
            </w:r>
            <w:proofErr w:type="spellStart"/>
            <w:r w:rsidRPr="00D5584A">
              <w:rPr>
                <w:rFonts w:asciiTheme="majorHAnsi" w:hAnsiTheme="majorHAnsi" w:cstheme="majorHAnsi"/>
                <w:sz w:val="16"/>
                <w:szCs w:val="16"/>
              </w:rPr>
              <w:t>ss</w:t>
            </w:r>
            <w:proofErr w:type="spellEnd"/>
            <w:r w:rsidRPr="00D5584A">
              <w:rPr>
                <w:rFonts w:asciiTheme="majorHAnsi" w:hAnsiTheme="majorHAnsi" w:cstheme="majorHAnsi"/>
                <w:sz w:val="16"/>
                <w:szCs w:val="16"/>
              </w:rPr>
              <w:t xml:space="preserve">, h, b, f, </w:t>
            </w:r>
            <w:proofErr w:type="spellStart"/>
            <w:r w:rsidRPr="00D5584A">
              <w:rPr>
                <w:rFonts w:asciiTheme="majorHAnsi" w:hAnsiTheme="majorHAnsi" w:cstheme="majorHAnsi"/>
                <w:sz w:val="16"/>
                <w:szCs w:val="16"/>
              </w:rPr>
              <w:t>ff</w:t>
            </w:r>
            <w:proofErr w:type="spellEnd"/>
            <w:r w:rsidRPr="00D5584A">
              <w:rPr>
                <w:rFonts w:asciiTheme="majorHAnsi" w:hAnsiTheme="majorHAnsi" w:cstheme="majorHAnsi"/>
                <w:sz w:val="16"/>
                <w:szCs w:val="16"/>
              </w:rPr>
              <w:t xml:space="preserve">, l, </w:t>
            </w:r>
            <w:proofErr w:type="spellStart"/>
            <w:r w:rsidRPr="00D5584A">
              <w:rPr>
                <w:rFonts w:asciiTheme="majorHAnsi" w:hAnsiTheme="majorHAnsi" w:cstheme="majorHAnsi"/>
                <w:sz w:val="16"/>
                <w:szCs w:val="16"/>
              </w:rPr>
              <w:t>ll</w:t>
            </w:r>
            <w:proofErr w:type="spellEnd"/>
            <w:r w:rsidRPr="00D5584A">
              <w:rPr>
                <w:rFonts w:asciiTheme="majorHAnsi" w:hAnsiTheme="majorHAnsi" w:cstheme="majorHAnsi"/>
                <w:sz w:val="16"/>
                <w:szCs w:val="16"/>
              </w:rPr>
              <w:t xml:space="preserve">, j, v, w, x, y, z, </w:t>
            </w:r>
            <w:proofErr w:type="spellStart"/>
            <w:r w:rsidRPr="00D5584A">
              <w:rPr>
                <w:rFonts w:asciiTheme="majorHAnsi" w:hAnsiTheme="majorHAnsi" w:cstheme="majorHAnsi"/>
                <w:sz w:val="16"/>
                <w:szCs w:val="16"/>
              </w:rPr>
              <w:t>zz</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qu</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ch</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sh</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th</w:t>
            </w:r>
            <w:proofErr w:type="spellEnd"/>
            <w:r w:rsidRPr="00D5584A">
              <w:rPr>
                <w:rFonts w:asciiTheme="majorHAnsi" w:hAnsiTheme="majorHAnsi" w:cstheme="majorHAnsi"/>
                <w:sz w:val="16"/>
                <w:szCs w:val="16"/>
              </w:rPr>
              <w:t xml:space="preserve">, ng, </w:t>
            </w:r>
            <w:proofErr w:type="spellStart"/>
            <w:r w:rsidRPr="00D5584A">
              <w:rPr>
                <w:rFonts w:asciiTheme="majorHAnsi" w:hAnsiTheme="majorHAnsi" w:cstheme="majorHAnsi"/>
                <w:sz w:val="16"/>
                <w:szCs w:val="16"/>
              </w:rPr>
              <w:t>nk</w:t>
            </w:r>
            <w:proofErr w:type="spellEnd"/>
            <w:r w:rsidRPr="00D5584A">
              <w:rPr>
                <w:rFonts w:asciiTheme="majorHAnsi" w:hAnsiTheme="majorHAnsi" w:cstheme="majorHAnsi"/>
                <w:sz w:val="16"/>
                <w:szCs w:val="16"/>
              </w:rPr>
              <w:t xml:space="preserve">, in line with the 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scheme of work</w:t>
            </w:r>
          </w:p>
          <w:p w:rsidR="00CE474B" w:rsidRPr="00D5584A" w:rsidRDefault="00CE474B">
            <w:pPr>
              <w:rPr>
                <w:rFonts w:asciiTheme="majorHAnsi" w:hAnsiTheme="majorHAnsi" w:cstheme="majorHAnsi"/>
                <w:sz w:val="16"/>
                <w:szCs w:val="16"/>
              </w:rPr>
            </w:pPr>
          </w:p>
          <w:p w:rsidR="00CE474B" w:rsidRPr="00D5584A" w:rsidRDefault="00CE474B">
            <w:pPr>
              <w:rPr>
                <w:rFonts w:asciiTheme="majorHAnsi" w:hAnsiTheme="majorHAnsi" w:cstheme="majorHAnsi"/>
                <w:sz w:val="16"/>
                <w:szCs w:val="16"/>
              </w:rPr>
            </w:pPr>
            <w:r w:rsidRPr="00D5584A">
              <w:rPr>
                <w:rFonts w:asciiTheme="majorHAnsi" w:hAnsiTheme="majorHAnsi" w:cstheme="majorHAnsi"/>
                <w:sz w:val="16"/>
                <w:szCs w:val="16"/>
              </w:rPr>
              <w:t xml:space="preserve">Engage in oral blending and blending activities to read </w:t>
            </w:r>
            <w:proofErr w:type="spellStart"/>
            <w:r w:rsidRPr="00D5584A">
              <w:rPr>
                <w:rFonts w:asciiTheme="majorHAnsi" w:hAnsiTheme="majorHAnsi" w:cstheme="majorHAnsi"/>
                <w:sz w:val="16"/>
                <w:szCs w:val="16"/>
              </w:rPr>
              <w:t>cvc</w:t>
            </w:r>
            <w:proofErr w:type="spellEnd"/>
            <w:r w:rsidRPr="00D5584A">
              <w:rPr>
                <w:rFonts w:asciiTheme="majorHAnsi" w:hAnsiTheme="majorHAnsi" w:cstheme="majorHAnsi"/>
                <w:sz w:val="16"/>
                <w:szCs w:val="16"/>
              </w:rPr>
              <w:t xml:space="preserve"> words containing Phase 2 sounds independently. </w:t>
            </w:r>
          </w:p>
          <w:p w:rsidR="00CE474B" w:rsidRPr="00D5584A" w:rsidRDefault="00CE474B">
            <w:pPr>
              <w:rPr>
                <w:rFonts w:asciiTheme="majorHAnsi" w:hAnsiTheme="majorHAnsi" w:cstheme="majorHAnsi"/>
                <w:sz w:val="16"/>
                <w:szCs w:val="16"/>
              </w:rPr>
            </w:pPr>
          </w:p>
          <w:p w:rsidR="00CE474B"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 xml:space="preserve">Introduce the children to Phase 2 </w:t>
            </w:r>
          </w:p>
          <w:p w:rsidR="00CE474B"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 xml:space="preserve">Tricky words; I, the, no, put, of, is, to, go, into, pull, as, his, he, she, of, we, me, be, push, was, her. </w:t>
            </w:r>
          </w:p>
          <w:p w:rsidR="00CE474B" w:rsidRPr="00D5584A" w:rsidRDefault="00CE474B" w:rsidP="00CE474B">
            <w:pPr>
              <w:rPr>
                <w:rFonts w:asciiTheme="majorHAnsi" w:hAnsiTheme="majorHAnsi" w:cstheme="majorHAnsi"/>
                <w:sz w:val="16"/>
                <w:szCs w:val="16"/>
              </w:rPr>
            </w:pPr>
          </w:p>
          <w:p w:rsidR="00CE474B"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Children will take part in daily 25 minute phonics lessons and 3x 20 minute practise read sessions a week.</w:t>
            </w:r>
          </w:p>
          <w:p w:rsidR="00CE474B" w:rsidRPr="00D5584A" w:rsidRDefault="00CE474B" w:rsidP="00CE474B">
            <w:pPr>
              <w:rPr>
                <w:rFonts w:asciiTheme="majorHAnsi" w:hAnsiTheme="majorHAnsi" w:cstheme="majorHAnsi"/>
                <w:sz w:val="16"/>
                <w:szCs w:val="16"/>
              </w:rPr>
            </w:pPr>
          </w:p>
          <w:p w:rsidR="00390F3C"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Children will share phonically decodable books at home and in school alongside a wide variety of story and information books that will be read to them by adults who can model expression, intonation and enjoyment.</w:t>
            </w:r>
          </w:p>
          <w:p w:rsidR="00CE474B" w:rsidRPr="00D5584A" w:rsidRDefault="00CE474B" w:rsidP="00CE474B">
            <w:pPr>
              <w:rPr>
                <w:rFonts w:asciiTheme="majorHAnsi" w:hAnsiTheme="majorHAnsi" w:cstheme="majorHAnsi"/>
                <w:sz w:val="16"/>
                <w:szCs w:val="16"/>
              </w:rPr>
            </w:pPr>
          </w:p>
          <w:p w:rsidR="00D5584A" w:rsidRPr="00D5584A" w:rsidRDefault="00CE474B" w:rsidP="00CE474B">
            <w:pPr>
              <w:rPr>
                <w:rFonts w:asciiTheme="majorHAnsi" w:hAnsiTheme="majorHAnsi" w:cstheme="majorHAnsi"/>
                <w:sz w:val="16"/>
                <w:szCs w:val="16"/>
              </w:rPr>
            </w:pPr>
            <w:r w:rsidRPr="00D5584A">
              <w:rPr>
                <w:rFonts w:asciiTheme="majorHAnsi" w:hAnsiTheme="majorHAnsi" w:cstheme="majorHAnsi"/>
                <w:sz w:val="16"/>
                <w:szCs w:val="16"/>
              </w:rPr>
              <w:t xml:space="preserve">Children will be assessed every six weeks </w:t>
            </w:r>
            <w:r w:rsidR="00931482" w:rsidRPr="00D5584A">
              <w:rPr>
                <w:rFonts w:asciiTheme="majorHAnsi" w:hAnsiTheme="majorHAnsi" w:cstheme="majorHAnsi"/>
                <w:sz w:val="16"/>
                <w:szCs w:val="16"/>
              </w:rPr>
              <w:t>in</w:t>
            </w:r>
            <w:r w:rsidRPr="00D5584A">
              <w:rPr>
                <w:rFonts w:asciiTheme="majorHAnsi" w:hAnsiTheme="majorHAnsi" w:cstheme="majorHAnsi"/>
                <w:sz w:val="16"/>
                <w:szCs w:val="16"/>
              </w:rPr>
              <w:t xml:space="preserve"> line with the 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scheme and </w:t>
            </w:r>
            <w:r w:rsidR="00931482" w:rsidRPr="00D5584A">
              <w:rPr>
                <w:rFonts w:asciiTheme="majorHAnsi" w:hAnsiTheme="majorHAnsi" w:cstheme="majorHAnsi"/>
                <w:sz w:val="16"/>
                <w:szCs w:val="16"/>
              </w:rPr>
              <w:t>take part in daily keep-up sessions as appropriate.</w:t>
            </w:r>
          </w:p>
        </w:tc>
        <w:tc>
          <w:tcPr>
            <w:tcW w:w="1868" w:type="dxa"/>
          </w:tcPr>
          <w:p w:rsid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Read a few common exception w</w:t>
            </w:r>
            <w:r>
              <w:rPr>
                <w:rFonts w:asciiTheme="majorHAnsi" w:hAnsiTheme="majorHAnsi" w:cstheme="majorHAnsi"/>
                <w:b/>
                <w:sz w:val="18"/>
                <w:szCs w:val="18"/>
              </w:rPr>
              <w:t>ords matched to the school’s SSP</w:t>
            </w:r>
            <w:r w:rsidRPr="00CE474B">
              <w:rPr>
                <w:rFonts w:asciiTheme="majorHAnsi" w:hAnsiTheme="majorHAnsi" w:cstheme="majorHAnsi"/>
                <w:b/>
                <w:sz w:val="18"/>
                <w:szCs w:val="18"/>
              </w:rPr>
              <w:t xml:space="preserve"> phonic programme. </w:t>
            </w:r>
          </w:p>
          <w:p w:rsidR="00CE474B" w:rsidRDefault="00CE474B">
            <w:pPr>
              <w:rPr>
                <w:rFonts w:asciiTheme="majorHAnsi" w:hAnsiTheme="majorHAnsi" w:cstheme="majorHAnsi"/>
                <w:b/>
                <w:sz w:val="18"/>
                <w:szCs w:val="18"/>
              </w:rPr>
            </w:pPr>
          </w:p>
          <w:p w:rsid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 xml:space="preserve">Read some letter groups that each represent one sound and say sounds for them. </w:t>
            </w:r>
          </w:p>
          <w:p w:rsidR="00CE474B" w:rsidRDefault="00CE474B">
            <w:pPr>
              <w:rPr>
                <w:rFonts w:asciiTheme="majorHAnsi" w:hAnsiTheme="majorHAnsi" w:cstheme="majorHAnsi"/>
                <w:b/>
                <w:sz w:val="18"/>
                <w:szCs w:val="18"/>
              </w:rPr>
            </w:pPr>
          </w:p>
          <w:p w:rsid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Read simple phrases and sentences made up of words with known letter–sound correspondences and, where necessary, a few exception words.</w:t>
            </w:r>
          </w:p>
          <w:p w:rsidR="00CE474B" w:rsidRDefault="00CE474B">
            <w:pPr>
              <w:rPr>
                <w:rFonts w:asciiTheme="majorHAnsi" w:hAnsiTheme="majorHAnsi" w:cstheme="majorHAnsi"/>
                <w:b/>
                <w:sz w:val="18"/>
                <w:szCs w:val="18"/>
              </w:rPr>
            </w:pPr>
          </w:p>
          <w:p w:rsidR="00390F3C" w:rsidRP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Re-read books to build up their confidence in word reading, their fluency and their understanding and enjoyment.</w:t>
            </w:r>
          </w:p>
        </w:tc>
        <w:tc>
          <w:tcPr>
            <w:tcW w:w="3115" w:type="dxa"/>
            <w:shd w:val="clear" w:color="auto" w:fill="BDD6EE" w:themeFill="accent1" w:themeFillTint="66"/>
          </w:tcPr>
          <w:p w:rsidR="00CE474B" w:rsidRDefault="00CE474B" w:rsidP="00CE474B">
            <w:pPr>
              <w:rPr>
                <w:rFonts w:asciiTheme="majorHAnsi" w:hAnsiTheme="majorHAnsi" w:cstheme="majorHAnsi"/>
                <w:sz w:val="18"/>
                <w:szCs w:val="18"/>
              </w:rPr>
            </w:pPr>
            <w:r w:rsidRPr="00CE474B">
              <w:rPr>
                <w:rFonts w:asciiTheme="majorHAnsi" w:hAnsiTheme="majorHAnsi" w:cstheme="majorHAnsi"/>
                <w:sz w:val="18"/>
                <w:szCs w:val="18"/>
              </w:rPr>
              <w:t xml:space="preserve">Consolidate </w:t>
            </w:r>
            <w:r>
              <w:rPr>
                <w:rFonts w:asciiTheme="majorHAnsi" w:hAnsiTheme="majorHAnsi" w:cstheme="majorHAnsi"/>
                <w:sz w:val="18"/>
                <w:szCs w:val="18"/>
              </w:rPr>
              <w:t>Phase 2 and introduce</w:t>
            </w:r>
            <w:r w:rsidRPr="00CE474B">
              <w:rPr>
                <w:rFonts w:asciiTheme="majorHAnsi" w:hAnsiTheme="majorHAnsi" w:cstheme="majorHAnsi"/>
                <w:sz w:val="18"/>
                <w:szCs w:val="18"/>
              </w:rPr>
              <w:t xml:space="preserve"> Phase 3 digraphs and </w:t>
            </w:r>
            <w:proofErr w:type="spellStart"/>
            <w:r w:rsidRPr="00CE474B">
              <w:rPr>
                <w:rFonts w:asciiTheme="majorHAnsi" w:hAnsiTheme="majorHAnsi" w:cstheme="majorHAnsi"/>
                <w:sz w:val="18"/>
                <w:szCs w:val="18"/>
              </w:rPr>
              <w:t>trigraphs</w:t>
            </w:r>
            <w:proofErr w:type="spellEnd"/>
            <w:r w:rsidRPr="00CE474B">
              <w:rPr>
                <w:rFonts w:asciiTheme="majorHAnsi" w:hAnsiTheme="majorHAnsi" w:cstheme="majorHAnsi"/>
                <w:sz w:val="18"/>
                <w:szCs w:val="18"/>
              </w:rPr>
              <w:t xml:space="preserve"> through daily</w:t>
            </w:r>
            <w:r>
              <w:rPr>
                <w:rFonts w:asciiTheme="majorHAnsi" w:hAnsiTheme="majorHAnsi" w:cstheme="majorHAnsi"/>
                <w:sz w:val="18"/>
                <w:szCs w:val="18"/>
              </w:rPr>
              <w:t xml:space="preserve"> Little </w:t>
            </w:r>
            <w:proofErr w:type="spellStart"/>
            <w:r>
              <w:rPr>
                <w:rFonts w:asciiTheme="majorHAnsi" w:hAnsiTheme="majorHAnsi" w:cstheme="majorHAnsi"/>
                <w:sz w:val="18"/>
                <w:szCs w:val="18"/>
              </w:rPr>
              <w:t>Wndle</w:t>
            </w:r>
            <w:proofErr w:type="spellEnd"/>
            <w:r w:rsidRPr="00CE474B">
              <w:rPr>
                <w:rFonts w:asciiTheme="majorHAnsi" w:hAnsiTheme="majorHAnsi" w:cstheme="majorHAnsi"/>
                <w:sz w:val="18"/>
                <w:szCs w:val="18"/>
              </w:rPr>
              <w:t xml:space="preserve"> phonic sessions and; </w:t>
            </w:r>
            <w:proofErr w:type="spellStart"/>
            <w:r w:rsidR="00B354C7">
              <w:rPr>
                <w:rFonts w:asciiTheme="majorHAnsi" w:hAnsiTheme="majorHAnsi" w:cstheme="majorHAnsi"/>
                <w:sz w:val="16"/>
                <w:szCs w:val="16"/>
              </w:rPr>
              <w:t>ai</w:t>
            </w:r>
            <w:proofErr w:type="spellEnd"/>
            <w:r w:rsidR="00B354C7">
              <w:rPr>
                <w:rFonts w:asciiTheme="majorHAnsi" w:hAnsiTheme="majorHAnsi" w:cstheme="majorHAnsi"/>
                <w:sz w:val="16"/>
                <w:szCs w:val="16"/>
              </w:rPr>
              <w:t xml:space="preserve">, </w:t>
            </w:r>
            <w:proofErr w:type="spellStart"/>
            <w:r w:rsidR="00B354C7">
              <w:rPr>
                <w:rFonts w:asciiTheme="majorHAnsi" w:hAnsiTheme="majorHAnsi" w:cstheme="majorHAnsi"/>
                <w:sz w:val="16"/>
                <w:szCs w:val="16"/>
              </w:rPr>
              <w:t>ee</w:t>
            </w:r>
            <w:proofErr w:type="spellEnd"/>
            <w:r w:rsidR="00B354C7">
              <w:rPr>
                <w:rFonts w:asciiTheme="majorHAnsi" w:hAnsiTheme="majorHAnsi" w:cstheme="majorHAnsi"/>
                <w:sz w:val="16"/>
                <w:szCs w:val="16"/>
              </w:rPr>
              <w:t xml:space="preserve">, </w:t>
            </w:r>
            <w:proofErr w:type="spellStart"/>
            <w:r w:rsidR="00B354C7">
              <w:rPr>
                <w:rFonts w:asciiTheme="majorHAnsi" w:hAnsiTheme="majorHAnsi" w:cstheme="majorHAnsi"/>
                <w:sz w:val="16"/>
                <w:szCs w:val="16"/>
              </w:rPr>
              <w:t>igh</w:t>
            </w:r>
            <w:proofErr w:type="spellEnd"/>
            <w:r w:rsidR="00B354C7">
              <w:rPr>
                <w:rFonts w:asciiTheme="majorHAnsi" w:hAnsiTheme="majorHAnsi" w:cstheme="majorHAnsi"/>
                <w:sz w:val="16"/>
                <w:szCs w:val="16"/>
              </w:rPr>
              <w:t xml:space="preserve">, </w:t>
            </w:r>
            <w:proofErr w:type="spellStart"/>
            <w:r w:rsidR="00B354C7">
              <w:rPr>
                <w:rFonts w:asciiTheme="majorHAnsi" w:hAnsiTheme="majorHAnsi" w:cstheme="majorHAnsi"/>
                <w:sz w:val="16"/>
                <w:szCs w:val="16"/>
              </w:rPr>
              <w:t>oa</w:t>
            </w:r>
            <w:proofErr w:type="spellEnd"/>
            <w:r w:rsidR="00B354C7">
              <w:rPr>
                <w:rFonts w:asciiTheme="majorHAnsi" w:hAnsiTheme="majorHAnsi" w:cstheme="majorHAnsi"/>
                <w:sz w:val="16"/>
                <w:szCs w:val="16"/>
              </w:rPr>
              <w:t xml:space="preserve">, </w:t>
            </w:r>
            <w:proofErr w:type="spellStart"/>
            <w:r w:rsidRPr="00CE474B">
              <w:rPr>
                <w:rFonts w:asciiTheme="majorHAnsi" w:hAnsiTheme="majorHAnsi" w:cstheme="majorHAnsi"/>
                <w:sz w:val="18"/>
                <w:szCs w:val="18"/>
              </w:rPr>
              <w:t>oo</w:t>
            </w:r>
            <w:proofErr w:type="spellEnd"/>
            <w:r w:rsidRPr="00CE474B">
              <w:rPr>
                <w:rFonts w:asciiTheme="majorHAnsi" w:hAnsiTheme="majorHAnsi" w:cstheme="majorHAnsi"/>
                <w:sz w:val="18"/>
                <w:szCs w:val="18"/>
              </w:rPr>
              <w:t>/</w:t>
            </w:r>
            <w:proofErr w:type="spellStart"/>
            <w:r w:rsidRPr="00CE474B">
              <w:rPr>
                <w:rFonts w:asciiTheme="majorHAnsi" w:hAnsiTheme="majorHAnsi" w:cstheme="majorHAnsi"/>
                <w:sz w:val="18"/>
                <w:szCs w:val="18"/>
              </w:rPr>
              <w:t>oo</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ar</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ur</w:t>
            </w:r>
            <w:proofErr w:type="spellEnd"/>
            <w:r w:rsidRPr="00CE474B">
              <w:rPr>
                <w:rFonts w:asciiTheme="majorHAnsi" w:hAnsiTheme="majorHAnsi" w:cstheme="majorHAnsi"/>
                <w:sz w:val="18"/>
                <w:szCs w:val="18"/>
              </w:rPr>
              <w:t>, or, o</w:t>
            </w:r>
            <w:r w:rsidR="00B354C7">
              <w:rPr>
                <w:rFonts w:asciiTheme="majorHAnsi" w:hAnsiTheme="majorHAnsi" w:cstheme="majorHAnsi"/>
                <w:sz w:val="18"/>
                <w:szCs w:val="18"/>
              </w:rPr>
              <w:t xml:space="preserve">w, oi, ear, air, </w:t>
            </w:r>
            <w:proofErr w:type="spellStart"/>
            <w:r w:rsidR="00B354C7">
              <w:rPr>
                <w:rFonts w:asciiTheme="majorHAnsi" w:hAnsiTheme="majorHAnsi" w:cstheme="majorHAnsi"/>
                <w:sz w:val="18"/>
                <w:szCs w:val="18"/>
              </w:rPr>
              <w:t>ur</w:t>
            </w:r>
            <w:proofErr w:type="spellEnd"/>
            <w:r w:rsidR="00B354C7">
              <w:rPr>
                <w:rFonts w:asciiTheme="majorHAnsi" w:hAnsiTheme="majorHAnsi" w:cstheme="majorHAnsi"/>
                <w:sz w:val="18"/>
                <w:szCs w:val="18"/>
              </w:rPr>
              <w:t xml:space="preserve">, </w:t>
            </w:r>
            <w:proofErr w:type="spellStart"/>
            <w:r w:rsidR="00B354C7">
              <w:rPr>
                <w:rFonts w:asciiTheme="majorHAnsi" w:hAnsiTheme="majorHAnsi" w:cstheme="majorHAnsi"/>
                <w:sz w:val="18"/>
                <w:szCs w:val="18"/>
              </w:rPr>
              <w:t>er</w:t>
            </w:r>
            <w:proofErr w:type="spellEnd"/>
            <w:r w:rsidR="00B354C7">
              <w:rPr>
                <w:rFonts w:asciiTheme="majorHAnsi" w:hAnsiTheme="majorHAnsi" w:cstheme="majorHAnsi"/>
                <w:sz w:val="18"/>
                <w:szCs w:val="18"/>
              </w:rPr>
              <w:t>,</w:t>
            </w:r>
          </w:p>
          <w:p w:rsidR="00CE474B" w:rsidRDefault="00CE474B" w:rsidP="00CE474B">
            <w:pPr>
              <w:rPr>
                <w:rFonts w:asciiTheme="majorHAnsi" w:hAnsiTheme="majorHAnsi" w:cstheme="majorHAnsi"/>
                <w:sz w:val="18"/>
                <w:szCs w:val="18"/>
              </w:rPr>
            </w:pPr>
          </w:p>
          <w:p w:rsidR="00931482" w:rsidRDefault="00931482" w:rsidP="00CE474B">
            <w:pPr>
              <w:rPr>
                <w:rFonts w:asciiTheme="majorHAnsi" w:hAnsiTheme="majorHAnsi" w:cstheme="majorHAnsi"/>
                <w:sz w:val="18"/>
                <w:szCs w:val="18"/>
              </w:rPr>
            </w:pPr>
            <w:r>
              <w:rPr>
                <w:rFonts w:asciiTheme="majorHAnsi" w:hAnsiTheme="majorHAnsi" w:cstheme="majorHAnsi"/>
                <w:sz w:val="18"/>
                <w:szCs w:val="18"/>
              </w:rPr>
              <w:t>Read short captions and sentences containing words made from known graphemes and known tricky words.</w:t>
            </w:r>
          </w:p>
          <w:p w:rsidR="00931482" w:rsidRDefault="00931482" w:rsidP="00CE474B">
            <w:pPr>
              <w:rPr>
                <w:rFonts w:asciiTheme="majorHAnsi" w:hAnsiTheme="majorHAnsi" w:cstheme="majorHAnsi"/>
                <w:sz w:val="18"/>
                <w:szCs w:val="18"/>
              </w:rPr>
            </w:pPr>
          </w:p>
          <w:p w:rsidR="00CE474B" w:rsidRDefault="00CE474B" w:rsidP="00CE474B">
            <w:pPr>
              <w:rPr>
                <w:rFonts w:asciiTheme="majorHAnsi" w:hAnsiTheme="majorHAnsi" w:cstheme="majorHAnsi"/>
                <w:sz w:val="18"/>
                <w:szCs w:val="18"/>
              </w:rPr>
            </w:pPr>
            <w:r w:rsidRPr="00CE474B">
              <w:rPr>
                <w:rFonts w:asciiTheme="majorHAnsi" w:hAnsiTheme="majorHAnsi" w:cstheme="majorHAnsi"/>
                <w:sz w:val="18"/>
                <w:szCs w:val="18"/>
              </w:rPr>
              <w:t xml:space="preserve">Engage in oral blending and </w:t>
            </w:r>
            <w:r>
              <w:rPr>
                <w:rFonts w:asciiTheme="majorHAnsi" w:hAnsiTheme="majorHAnsi" w:cstheme="majorHAnsi"/>
                <w:sz w:val="18"/>
                <w:szCs w:val="18"/>
              </w:rPr>
              <w:t xml:space="preserve">visual </w:t>
            </w:r>
            <w:r w:rsidRPr="00CE474B">
              <w:rPr>
                <w:rFonts w:asciiTheme="majorHAnsi" w:hAnsiTheme="majorHAnsi" w:cstheme="majorHAnsi"/>
                <w:sz w:val="18"/>
                <w:szCs w:val="18"/>
              </w:rPr>
              <w:t xml:space="preserve">blending activities to read words independently. Read Phase 2 and 3 </w:t>
            </w:r>
            <w:r>
              <w:rPr>
                <w:rFonts w:asciiTheme="majorHAnsi" w:hAnsiTheme="majorHAnsi" w:cstheme="majorHAnsi"/>
                <w:sz w:val="18"/>
                <w:szCs w:val="18"/>
              </w:rPr>
              <w:t>Tricky w</w:t>
            </w:r>
            <w:r w:rsidRPr="00CE474B">
              <w:rPr>
                <w:rFonts w:asciiTheme="majorHAnsi" w:hAnsiTheme="majorHAnsi" w:cstheme="majorHAnsi"/>
                <w:sz w:val="18"/>
                <w:szCs w:val="18"/>
              </w:rPr>
              <w:t xml:space="preserve">ords including; </w:t>
            </w:r>
            <w:r>
              <w:rPr>
                <w:rFonts w:asciiTheme="majorHAnsi" w:hAnsiTheme="majorHAnsi" w:cstheme="majorHAnsi"/>
                <w:sz w:val="18"/>
                <w:szCs w:val="18"/>
              </w:rPr>
              <w:t>was, you, they, my, by, all, sure, pure</w:t>
            </w:r>
          </w:p>
          <w:p w:rsidR="00CE474B" w:rsidRDefault="00CE474B" w:rsidP="00CE474B">
            <w:pPr>
              <w:rPr>
                <w:rFonts w:asciiTheme="majorHAnsi" w:hAnsiTheme="majorHAnsi" w:cstheme="majorHAnsi"/>
                <w:sz w:val="18"/>
                <w:szCs w:val="18"/>
              </w:rPr>
            </w:pPr>
          </w:p>
          <w:p w:rsidR="00931482" w:rsidRDefault="00B354C7" w:rsidP="00CE474B">
            <w:pPr>
              <w:rPr>
                <w:rFonts w:asciiTheme="majorHAnsi" w:hAnsiTheme="majorHAnsi" w:cstheme="majorHAnsi"/>
                <w:sz w:val="18"/>
                <w:szCs w:val="18"/>
              </w:rPr>
            </w:pPr>
            <w:r>
              <w:rPr>
                <w:rFonts w:asciiTheme="majorHAnsi" w:hAnsiTheme="majorHAnsi" w:cstheme="majorHAnsi"/>
                <w:sz w:val="18"/>
                <w:szCs w:val="18"/>
              </w:rPr>
              <w:t>Sequence familiar stories using illustration cards or puppets as prompts. Retell stories to each other</w:t>
            </w:r>
          </w:p>
          <w:p w:rsidR="00B354C7" w:rsidRDefault="00B354C7" w:rsidP="00CE474B">
            <w:pPr>
              <w:rPr>
                <w:rFonts w:asciiTheme="majorHAnsi" w:hAnsiTheme="majorHAnsi" w:cstheme="majorHAnsi"/>
                <w:sz w:val="18"/>
                <w:szCs w:val="18"/>
              </w:rPr>
            </w:pPr>
          </w:p>
          <w:p w:rsidR="00B354C7" w:rsidRDefault="00B354C7" w:rsidP="00CE474B">
            <w:pPr>
              <w:rPr>
                <w:rFonts w:asciiTheme="majorHAnsi" w:hAnsiTheme="majorHAnsi" w:cstheme="majorHAnsi"/>
                <w:sz w:val="18"/>
                <w:szCs w:val="18"/>
              </w:rPr>
            </w:pPr>
            <w:r>
              <w:rPr>
                <w:rFonts w:asciiTheme="majorHAnsi" w:hAnsiTheme="majorHAnsi" w:cstheme="majorHAnsi"/>
                <w:sz w:val="18"/>
                <w:szCs w:val="18"/>
              </w:rPr>
              <w:t>Mystery readers coming in to share stories</w:t>
            </w:r>
          </w:p>
          <w:p w:rsidR="00B354C7" w:rsidRDefault="00B354C7" w:rsidP="00CE474B">
            <w:pPr>
              <w:rPr>
                <w:rFonts w:asciiTheme="majorHAnsi" w:hAnsiTheme="majorHAnsi" w:cstheme="majorHAnsi"/>
                <w:sz w:val="18"/>
                <w:szCs w:val="18"/>
              </w:rPr>
            </w:pPr>
          </w:p>
          <w:p w:rsidR="00B354C7" w:rsidRDefault="00B354C7" w:rsidP="00CE474B">
            <w:pPr>
              <w:rPr>
                <w:rFonts w:asciiTheme="majorHAnsi" w:hAnsiTheme="majorHAnsi" w:cstheme="majorHAnsi"/>
                <w:sz w:val="18"/>
                <w:szCs w:val="18"/>
              </w:rPr>
            </w:pPr>
            <w:r>
              <w:rPr>
                <w:rFonts w:asciiTheme="majorHAnsi" w:hAnsiTheme="majorHAnsi" w:cstheme="majorHAnsi"/>
                <w:sz w:val="18"/>
                <w:szCs w:val="18"/>
              </w:rPr>
              <w:t xml:space="preserve">World Book Day: Celebrate reading- </w:t>
            </w:r>
            <w:proofErr w:type="spellStart"/>
            <w:r>
              <w:rPr>
                <w:rFonts w:asciiTheme="majorHAnsi" w:hAnsiTheme="majorHAnsi" w:cstheme="majorHAnsi"/>
                <w:sz w:val="18"/>
                <w:szCs w:val="18"/>
              </w:rPr>
              <w:t>ress</w:t>
            </w:r>
            <w:proofErr w:type="spellEnd"/>
            <w:r>
              <w:rPr>
                <w:rFonts w:asciiTheme="majorHAnsi" w:hAnsiTheme="majorHAnsi" w:cstheme="majorHAnsi"/>
                <w:sz w:val="18"/>
                <w:szCs w:val="18"/>
              </w:rPr>
              <w:t xml:space="preserve"> up as a character, share reading opportunities with Year 6 buddies.</w:t>
            </w:r>
          </w:p>
          <w:p w:rsidR="00B354C7" w:rsidRDefault="00B354C7" w:rsidP="00CE474B">
            <w:pPr>
              <w:rPr>
                <w:rFonts w:asciiTheme="majorHAnsi" w:hAnsiTheme="majorHAnsi" w:cstheme="majorHAnsi"/>
                <w:sz w:val="18"/>
                <w:szCs w:val="18"/>
              </w:rPr>
            </w:pPr>
          </w:p>
          <w:p w:rsidR="00B354C7" w:rsidRDefault="00B354C7" w:rsidP="00CE474B">
            <w:pPr>
              <w:rPr>
                <w:rFonts w:asciiTheme="majorHAnsi" w:hAnsiTheme="majorHAnsi" w:cstheme="majorHAnsi"/>
                <w:sz w:val="18"/>
                <w:szCs w:val="18"/>
              </w:rPr>
            </w:pPr>
            <w:r>
              <w:rPr>
                <w:rFonts w:asciiTheme="majorHAnsi" w:hAnsiTheme="majorHAnsi" w:cstheme="majorHAnsi"/>
                <w:sz w:val="18"/>
                <w:szCs w:val="18"/>
              </w:rPr>
              <w:t>Visit to the Holmes Chapel Library, to incorporate a storytelling session and opportunity to take a book out of the library.</w:t>
            </w:r>
          </w:p>
          <w:p w:rsidR="00D5584A" w:rsidRPr="00CE474B" w:rsidRDefault="00D5584A" w:rsidP="00B354C7">
            <w:pPr>
              <w:rPr>
                <w:rFonts w:asciiTheme="majorHAnsi" w:hAnsiTheme="majorHAnsi" w:cstheme="majorHAnsi"/>
                <w:sz w:val="18"/>
                <w:szCs w:val="18"/>
              </w:rPr>
            </w:pPr>
          </w:p>
        </w:tc>
        <w:tc>
          <w:tcPr>
            <w:tcW w:w="1677" w:type="dxa"/>
          </w:tcPr>
          <w:p w:rsidR="00931482" w:rsidRDefault="00CE474B">
            <w:pPr>
              <w:rPr>
                <w:rFonts w:asciiTheme="majorHAnsi" w:hAnsiTheme="majorHAnsi" w:cstheme="majorHAnsi"/>
                <w:b/>
                <w:sz w:val="18"/>
                <w:szCs w:val="18"/>
              </w:rPr>
            </w:pPr>
            <w:r w:rsidRPr="00CE474B">
              <w:rPr>
                <w:rFonts w:asciiTheme="majorHAnsi" w:hAnsiTheme="majorHAnsi" w:cstheme="majorHAnsi"/>
                <w:b/>
                <w:sz w:val="18"/>
                <w:szCs w:val="18"/>
              </w:rPr>
              <w:t xml:space="preserve">Read some letter groups that each represent one sound and say sounds for them. </w:t>
            </w:r>
          </w:p>
          <w:p w:rsidR="00931482" w:rsidRDefault="00931482">
            <w:pPr>
              <w:rPr>
                <w:rFonts w:asciiTheme="majorHAnsi" w:hAnsiTheme="majorHAnsi" w:cstheme="majorHAnsi"/>
                <w:b/>
                <w:sz w:val="18"/>
                <w:szCs w:val="18"/>
              </w:rPr>
            </w:pPr>
          </w:p>
          <w:p w:rsidR="00931482" w:rsidRDefault="00CE474B">
            <w:pPr>
              <w:rPr>
                <w:rFonts w:asciiTheme="majorHAnsi" w:hAnsiTheme="majorHAnsi" w:cstheme="majorHAnsi"/>
                <w:b/>
                <w:sz w:val="18"/>
                <w:szCs w:val="18"/>
              </w:rPr>
            </w:pPr>
            <w:r w:rsidRPr="00CE474B">
              <w:rPr>
                <w:rFonts w:asciiTheme="majorHAnsi" w:hAnsiTheme="majorHAnsi" w:cstheme="majorHAnsi"/>
                <w:b/>
                <w:sz w:val="18"/>
                <w:szCs w:val="18"/>
              </w:rPr>
              <w:t>Read simple phrases and sentences made</w:t>
            </w:r>
            <w:r w:rsidR="00931482">
              <w:rPr>
                <w:rFonts w:asciiTheme="majorHAnsi" w:hAnsiTheme="majorHAnsi" w:cstheme="majorHAnsi"/>
                <w:b/>
                <w:sz w:val="18"/>
                <w:szCs w:val="18"/>
              </w:rPr>
              <w:t xml:space="preserve"> </w:t>
            </w:r>
            <w:r w:rsidRPr="00CE474B">
              <w:rPr>
                <w:rFonts w:asciiTheme="majorHAnsi" w:hAnsiTheme="majorHAnsi" w:cstheme="majorHAnsi"/>
                <w:b/>
                <w:sz w:val="18"/>
                <w:szCs w:val="18"/>
              </w:rPr>
              <w:t xml:space="preserve">up of words with known letter sound correspondences and, where necessary, a few exception words. </w:t>
            </w:r>
          </w:p>
          <w:p w:rsidR="00931482" w:rsidRDefault="00931482">
            <w:pPr>
              <w:rPr>
                <w:rFonts w:asciiTheme="majorHAnsi" w:hAnsiTheme="majorHAnsi" w:cstheme="majorHAnsi"/>
                <w:b/>
                <w:sz w:val="18"/>
                <w:szCs w:val="18"/>
              </w:rPr>
            </w:pPr>
          </w:p>
          <w:p w:rsidR="00390F3C" w:rsidRPr="00CE474B" w:rsidRDefault="00CE474B">
            <w:pPr>
              <w:rPr>
                <w:rFonts w:asciiTheme="majorHAnsi" w:hAnsiTheme="majorHAnsi" w:cstheme="majorHAnsi"/>
                <w:b/>
                <w:sz w:val="18"/>
                <w:szCs w:val="18"/>
              </w:rPr>
            </w:pPr>
            <w:r w:rsidRPr="00CE474B">
              <w:rPr>
                <w:rFonts w:asciiTheme="majorHAnsi" w:hAnsiTheme="majorHAnsi" w:cstheme="majorHAnsi"/>
                <w:b/>
                <w:sz w:val="18"/>
                <w:szCs w:val="18"/>
              </w:rPr>
              <w:t>Re-read these books to build up their confidence in word reading, their fluency and their understanding and enjoyment.</w:t>
            </w:r>
          </w:p>
        </w:tc>
        <w:tc>
          <w:tcPr>
            <w:tcW w:w="3121" w:type="dxa"/>
            <w:shd w:val="clear" w:color="auto" w:fill="9CC2E5" w:themeFill="accent1" w:themeFillTint="99"/>
          </w:tcPr>
          <w:p w:rsidR="00931482" w:rsidRDefault="00CE474B" w:rsidP="00931482">
            <w:pPr>
              <w:rPr>
                <w:rFonts w:asciiTheme="majorHAnsi" w:hAnsiTheme="majorHAnsi" w:cstheme="majorHAnsi"/>
                <w:sz w:val="18"/>
                <w:szCs w:val="18"/>
              </w:rPr>
            </w:pPr>
            <w:r w:rsidRPr="00CE474B">
              <w:rPr>
                <w:rFonts w:asciiTheme="majorHAnsi" w:hAnsiTheme="majorHAnsi" w:cstheme="majorHAnsi"/>
                <w:sz w:val="18"/>
                <w:szCs w:val="18"/>
              </w:rPr>
              <w:t xml:space="preserve">Consolidate Phase 3 and 4 </w:t>
            </w:r>
            <w:proofErr w:type="spellStart"/>
            <w:r w:rsidRPr="00CE474B">
              <w:rPr>
                <w:rFonts w:asciiTheme="majorHAnsi" w:hAnsiTheme="majorHAnsi" w:cstheme="majorHAnsi"/>
                <w:sz w:val="18"/>
                <w:szCs w:val="18"/>
              </w:rPr>
              <w:t>cccvc</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cccvcc</w:t>
            </w:r>
            <w:proofErr w:type="spellEnd"/>
            <w:r w:rsidRPr="00CE474B">
              <w:rPr>
                <w:rFonts w:asciiTheme="majorHAnsi" w:hAnsiTheme="majorHAnsi" w:cstheme="majorHAnsi"/>
                <w:sz w:val="18"/>
                <w:szCs w:val="18"/>
              </w:rPr>
              <w:t xml:space="preserve"> words and </w:t>
            </w:r>
            <w:r w:rsidR="00931482">
              <w:rPr>
                <w:rFonts w:asciiTheme="majorHAnsi" w:hAnsiTheme="majorHAnsi" w:cstheme="majorHAnsi"/>
                <w:sz w:val="18"/>
                <w:szCs w:val="18"/>
              </w:rPr>
              <w:t xml:space="preserve">compound words through daily Little </w:t>
            </w:r>
            <w:proofErr w:type="spellStart"/>
            <w:r w:rsidR="00931482">
              <w:rPr>
                <w:rFonts w:asciiTheme="majorHAnsi" w:hAnsiTheme="majorHAnsi" w:cstheme="majorHAnsi"/>
                <w:sz w:val="18"/>
                <w:szCs w:val="18"/>
              </w:rPr>
              <w:t>Wandle</w:t>
            </w:r>
            <w:proofErr w:type="spellEnd"/>
            <w:r w:rsidRPr="00CE474B">
              <w:rPr>
                <w:rFonts w:asciiTheme="majorHAnsi" w:hAnsiTheme="majorHAnsi" w:cstheme="majorHAnsi"/>
                <w:sz w:val="18"/>
                <w:szCs w:val="18"/>
              </w:rPr>
              <w:t xml:space="preserve"> phonics sessions. </w:t>
            </w:r>
          </w:p>
          <w:p w:rsidR="00901EE9" w:rsidRDefault="00901EE9" w:rsidP="00931482">
            <w:pPr>
              <w:rPr>
                <w:rFonts w:asciiTheme="majorHAnsi" w:hAnsiTheme="majorHAnsi" w:cstheme="majorHAnsi"/>
                <w:sz w:val="18"/>
                <w:szCs w:val="18"/>
              </w:rPr>
            </w:pPr>
          </w:p>
          <w:p w:rsidR="00901EE9" w:rsidRDefault="00B354C7" w:rsidP="00931482">
            <w:pPr>
              <w:rPr>
                <w:rFonts w:asciiTheme="majorHAnsi" w:hAnsiTheme="majorHAnsi" w:cstheme="majorHAnsi"/>
                <w:sz w:val="18"/>
                <w:szCs w:val="18"/>
              </w:rPr>
            </w:pPr>
            <w:r>
              <w:rPr>
                <w:rFonts w:asciiTheme="majorHAnsi" w:hAnsiTheme="majorHAnsi" w:cstheme="majorHAnsi"/>
                <w:sz w:val="18"/>
                <w:szCs w:val="18"/>
              </w:rPr>
              <w:t>Practice</w:t>
            </w:r>
            <w:r w:rsidR="00901EE9">
              <w:rPr>
                <w:rFonts w:asciiTheme="majorHAnsi" w:hAnsiTheme="majorHAnsi" w:cstheme="majorHAnsi"/>
                <w:sz w:val="18"/>
                <w:szCs w:val="18"/>
              </w:rPr>
              <w:t xml:space="preserve"> story sequencing- beginning, middle and end of Fairy Tales.</w:t>
            </w:r>
          </w:p>
          <w:p w:rsidR="00B354C7" w:rsidRDefault="00B354C7" w:rsidP="00931482">
            <w:pPr>
              <w:rPr>
                <w:rFonts w:asciiTheme="majorHAnsi" w:hAnsiTheme="majorHAnsi" w:cstheme="majorHAnsi"/>
                <w:sz w:val="18"/>
                <w:szCs w:val="18"/>
              </w:rPr>
            </w:pPr>
          </w:p>
          <w:p w:rsidR="00B354C7" w:rsidRDefault="00B354C7" w:rsidP="00931482">
            <w:pPr>
              <w:rPr>
                <w:rFonts w:asciiTheme="majorHAnsi" w:hAnsiTheme="majorHAnsi" w:cstheme="majorHAnsi"/>
                <w:sz w:val="18"/>
                <w:szCs w:val="18"/>
              </w:rPr>
            </w:pPr>
            <w:r>
              <w:rPr>
                <w:rFonts w:asciiTheme="majorHAnsi" w:hAnsiTheme="majorHAnsi" w:cstheme="majorHAnsi"/>
                <w:sz w:val="18"/>
                <w:szCs w:val="18"/>
              </w:rPr>
              <w:t>Encourage independent reading through ‘reading for pleasure’ sessions. Give children the opportunity to read on their own, to a friend, to an adult</w:t>
            </w:r>
          </w:p>
          <w:p w:rsidR="00B354C7" w:rsidRDefault="00B354C7" w:rsidP="00931482">
            <w:pPr>
              <w:rPr>
                <w:rFonts w:asciiTheme="majorHAnsi" w:hAnsiTheme="majorHAnsi" w:cstheme="majorHAnsi"/>
                <w:sz w:val="18"/>
                <w:szCs w:val="18"/>
              </w:rPr>
            </w:pPr>
          </w:p>
          <w:p w:rsidR="00B354C7" w:rsidRPr="00CE474B" w:rsidRDefault="00021179" w:rsidP="00931482">
            <w:pPr>
              <w:rPr>
                <w:rFonts w:asciiTheme="majorHAnsi" w:hAnsiTheme="majorHAnsi" w:cstheme="majorHAnsi"/>
                <w:sz w:val="18"/>
                <w:szCs w:val="18"/>
              </w:rPr>
            </w:pPr>
            <w:r>
              <w:rPr>
                <w:rFonts w:asciiTheme="majorHAnsi" w:hAnsiTheme="majorHAnsi" w:cstheme="majorHAnsi"/>
                <w:sz w:val="18"/>
                <w:szCs w:val="18"/>
              </w:rPr>
              <w:t>Read alternative versions of fairy tales. Make comparisons between traditional versions and modern versions</w:t>
            </w:r>
          </w:p>
        </w:tc>
      </w:tr>
      <w:tr w:rsidR="00931482" w:rsidTr="00931482">
        <w:tc>
          <w:tcPr>
            <w:tcW w:w="16160" w:type="dxa"/>
            <w:gridSpan w:val="7"/>
            <w:shd w:val="clear" w:color="auto" w:fill="1F4E79" w:themeFill="accent1" w:themeFillShade="80"/>
          </w:tcPr>
          <w:p w:rsidR="00931482" w:rsidRPr="001342B2" w:rsidRDefault="00931482" w:rsidP="00931482">
            <w:pPr>
              <w:jc w:val="center"/>
              <w:rPr>
                <w:b/>
                <w:color w:val="FFFFFF" w:themeColor="background1"/>
                <w:sz w:val="28"/>
                <w:szCs w:val="28"/>
              </w:rPr>
            </w:pPr>
            <w:r w:rsidRPr="001342B2">
              <w:rPr>
                <w:b/>
                <w:color w:val="FFFFFF" w:themeColor="background1"/>
                <w:sz w:val="28"/>
                <w:szCs w:val="28"/>
              </w:rPr>
              <w:lastRenderedPageBreak/>
              <w:t>Holmes Chapel Primary School</w:t>
            </w:r>
          </w:p>
          <w:p w:rsidR="00931482" w:rsidRDefault="00931482" w:rsidP="00931482">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931482" w:rsidRPr="00B213BC" w:rsidRDefault="00931482" w:rsidP="00D5584A">
            <w:pPr>
              <w:jc w:val="center"/>
              <w:rPr>
                <w:rFonts w:asciiTheme="majorHAnsi" w:hAnsiTheme="majorHAnsi" w:cstheme="majorHAnsi"/>
                <w:sz w:val="18"/>
                <w:szCs w:val="18"/>
              </w:rPr>
            </w:pPr>
            <w:r>
              <w:rPr>
                <w:b/>
                <w:color w:val="FFFFFF" w:themeColor="background1"/>
                <w:sz w:val="28"/>
                <w:szCs w:val="28"/>
              </w:rPr>
              <w:t xml:space="preserve">Literacy </w:t>
            </w:r>
            <w:r w:rsidR="00AA6BC5">
              <w:rPr>
                <w:b/>
                <w:color w:val="FFFFFF" w:themeColor="background1"/>
                <w:sz w:val="28"/>
                <w:szCs w:val="28"/>
              </w:rPr>
              <w:t>–</w:t>
            </w:r>
            <w:r>
              <w:rPr>
                <w:b/>
                <w:color w:val="FFFFFF" w:themeColor="background1"/>
                <w:sz w:val="28"/>
                <w:szCs w:val="28"/>
              </w:rPr>
              <w:t xml:space="preserve"> </w:t>
            </w:r>
            <w:r w:rsidR="00D5584A">
              <w:rPr>
                <w:b/>
                <w:color w:val="FFFFFF" w:themeColor="background1"/>
                <w:sz w:val="28"/>
                <w:szCs w:val="28"/>
              </w:rPr>
              <w:t>Writing</w:t>
            </w:r>
            <w:r w:rsidR="00021179">
              <w:rPr>
                <w:b/>
                <w:color w:val="FFFFFF" w:themeColor="background1"/>
                <w:sz w:val="28"/>
                <w:szCs w:val="28"/>
              </w:rPr>
              <w:t>.</w:t>
            </w:r>
            <w:r w:rsidR="00AA6BC5">
              <w:rPr>
                <w:b/>
                <w:color w:val="FFFFFF" w:themeColor="background1"/>
                <w:sz w:val="28"/>
                <w:szCs w:val="28"/>
              </w:rPr>
              <w:t xml:space="preserve"> Handwriting scheme Little </w:t>
            </w:r>
            <w:proofErr w:type="spellStart"/>
            <w:r w:rsidR="00AA6BC5">
              <w:rPr>
                <w:b/>
                <w:color w:val="FFFFFF" w:themeColor="background1"/>
                <w:sz w:val="28"/>
                <w:szCs w:val="28"/>
              </w:rPr>
              <w:t>Wandle</w:t>
            </w:r>
            <w:proofErr w:type="spellEnd"/>
            <w:r w:rsidR="00AA6BC5">
              <w:rPr>
                <w:b/>
                <w:color w:val="FFFFFF" w:themeColor="background1"/>
                <w:sz w:val="28"/>
                <w:szCs w:val="28"/>
              </w:rPr>
              <w:t>/</w:t>
            </w:r>
            <w:proofErr w:type="spellStart"/>
            <w:r w:rsidR="00AA6BC5">
              <w:rPr>
                <w:b/>
                <w:color w:val="FFFFFF" w:themeColor="background1"/>
                <w:sz w:val="28"/>
                <w:szCs w:val="28"/>
              </w:rPr>
              <w:t>Letterjoin</w:t>
            </w:r>
            <w:proofErr w:type="spellEnd"/>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931482" w:rsidTr="00CE474B">
        <w:tc>
          <w:tcPr>
            <w:tcW w:w="1668" w:type="dxa"/>
          </w:tcPr>
          <w:p w:rsidR="00931482" w:rsidRDefault="00D5584A">
            <w:pPr>
              <w:rPr>
                <w:b/>
                <w:color w:val="002060"/>
              </w:rPr>
            </w:pPr>
            <w:r w:rsidRPr="00D5584A">
              <w:rPr>
                <w:b/>
                <w:color w:val="002060"/>
              </w:rPr>
              <w:t xml:space="preserve">Literacy </w:t>
            </w:r>
            <w:r w:rsidR="00855661">
              <w:rPr>
                <w:b/>
                <w:color w:val="002060"/>
              </w:rPr>
              <w:t>–</w:t>
            </w:r>
            <w:r w:rsidRPr="00D5584A">
              <w:rPr>
                <w:b/>
                <w:color w:val="002060"/>
              </w:rPr>
              <w:t xml:space="preserve"> Writing</w:t>
            </w:r>
          </w:p>
          <w:p w:rsidR="00855661" w:rsidRDefault="00855661">
            <w:pPr>
              <w:rPr>
                <w:b/>
                <w:color w:val="002060"/>
              </w:rPr>
            </w:pPr>
          </w:p>
          <w:p w:rsidR="00855661" w:rsidRPr="00D5584A" w:rsidRDefault="00855661">
            <w:pPr>
              <w:rPr>
                <w:b/>
                <w:color w:val="002060"/>
              </w:rPr>
            </w:pPr>
          </w:p>
        </w:tc>
        <w:tc>
          <w:tcPr>
            <w:tcW w:w="1687" w:type="dxa"/>
          </w:tcPr>
          <w:p w:rsidR="00AA495D" w:rsidRDefault="00D5584A" w:rsidP="00AA495D">
            <w:pPr>
              <w:rPr>
                <w:rFonts w:asciiTheme="majorHAnsi" w:hAnsiTheme="majorHAnsi" w:cstheme="majorHAnsi"/>
                <w:b/>
                <w:sz w:val="18"/>
                <w:szCs w:val="18"/>
              </w:rPr>
            </w:pPr>
            <w:r w:rsidRPr="00DD0535">
              <w:rPr>
                <w:rFonts w:asciiTheme="majorHAnsi" w:hAnsiTheme="majorHAnsi" w:cstheme="majorHAnsi"/>
                <w:b/>
                <w:sz w:val="18"/>
                <w:szCs w:val="18"/>
              </w:rPr>
              <w:t xml:space="preserve">Begin to form lowercase letters correctly. </w:t>
            </w:r>
          </w:p>
          <w:p w:rsidR="00AA495D" w:rsidRDefault="00AA495D" w:rsidP="00AA495D">
            <w:pPr>
              <w:rPr>
                <w:rFonts w:asciiTheme="majorHAnsi" w:hAnsiTheme="majorHAnsi" w:cstheme="majorHAnsi"/>
                <w:b/>
                <w:sz w:val="18"/>
                <w:szCs w:val="18"/>
              </w:rPr>
            </w:pPr>
          </w:p>
          <w:p w:rsidR="00931482" w:rsidRDefault="00D5584A" w:rsidP="00AA495D">
            <w:pPr>
              <w:rPr>
                <w:rFonts w:asciiTheme="majorHAnsi" w:hAnsiTheme="majorHAnsi" w:cstheme="majorHAnsi"/>
                <w:b/>
                <w:sz w:val="18"/>
                <w:szCs w:val="18"/>
              </w:rPr>
            </w:pPr>
            <w:r w:rsidRPr="00DD0535">
              <w:rPr>
                <w:rFonts w:asciiTheme="majorHAnsi" w:hAnsiTheme="majorHAnsi" w:cstheme="majorHAnsi"/>
                <w:b/>
                <w:sz w:val="18"/>
                <w:szCs w:val="18"/>
              </w:rPr>
              <w:t>Spell words by identifying the sounds and then writing the sound with letter/s.</w:t>
            </w:r>
          </w:p>
          <w:p w:rsidR="00AA495D" w:rsidRDefault="00AA495D" w:rsidP="00AA495D">
            <w:pPr>
              <w:rPr>
                <w:rFonts w:asciiTheme="majorHAnsi" w:hAnsiTheme="majorHAnsi" w:cstheme="majorHAnsi"/>
                <w:b/>
                <w:sz w:val="18"/>
                <w:szCs w:val="18"/>
              </w:rPr>
            </w:pPr>
          </w:p>
          <w:p w:rsidR="00AA495D" w:rsidRDefault="00AA495D" w:rsidP="00AA495D">
            <w:pPr>
              <w:rPr>
                <w:rFonts w:asciiTheme="majorHAnsi" w:hAnsiTheme="majorHAnsi" w:cstheme="majorHAnsi"/>
                <w:b/>
                <w:sz w:val="18"/>
                <w:szCs w:val="18"/>
              </w:rPr>
            </w:pPr>
            <w:r>
              <w:rPr>
                <w:rFonts w:asciiTheme="majorHAnsi" w:hAnsiTheme="majorHAnsi" w:cstheme="majorHAnsi"/>
                <w:b/>
                <w:sz w:val="18"/>
                <w:szCs w:val="18"/>
              </w:rPr>
              <w:t>Start to understand that we ne</w:t>
            </w:r>
            <w:r w:rsidR="00C91381">
              <w:rPr>
                <w:rFonts w:asciiTheme="majorHAnsi" w:hAnsiTheme="majorHAnsi" w:cstheme="majorHAnsi"/>
                <w:b/>
                <w:sz w:val="18"/>
                <w:szCs w:val="18"/>
              </w:rPr>
              <w:t>e</w:t>
            </w:r>
            <w:r>
              <w:rPr>
                <w:rFonts w:asciiTheme="majorHAnsi" w:hAnsiTheme="majorHAnsi" w:cstheme="majorHAnsi"/>
                <w:b/>
                <w:sz w:val="18"/>
                <w:szCs w:val="18"/>
              </w:rPr>
              <w:t>d spaces between words</w:t>
            </w:r>
          </w:p>
          <w:p w:rsidR="00C91381" w:rsidRDefault="00C91381" w:rsidP="00AA495D">
            <w:pPr>
              <w:rPr>
                <w:rFonts w:asciiTheme="majorHAnsi" w:hAnsiTheme="majorHAnsi" w:cstheme="majorHAnsi"/>
                <w:b/>
                <w:sz w:val="18"/>
                <w:szCs w:val="18"/>
              </w:rPr>
            </w:pPr>
          </w:p>
          <w:p w:rsidR="00C91381" w:rsidRPr="00DD0535" w:rsidRDefault="00C91381" w:rsidP="00AA495D">
            <w:pPr>
              <w:rPr>
                <w:rFonts w:asciiTheme="majorHAnsi" w:hAnsiTheme="majorHAnsi" w:cstheme="majorHAnsi"/>
                <w:b/>
                <w:sz w:val="18"/>
                <w:szCs w:val="18"/>
              </w:rPr>
            </w:pPr>
            <w:r>
              <w:rPr>
                <w:rFonts w:asciiTheme="majorHAnsi" w:hAnsiTheme="majorHAnsi" w:cstheme="majorHAnsi"/>
                <w:b/>
                <w:sz w:val="18"/>
                <w:szCs w:val="18"/>
              </w:rPr>
              <w:t>Start to create labels for  pictures and models</w:t>
            </w:r>
          </w:p>
        </w:tc>
        <w:tc>
          <w:tcPr>
            <w:tcW w:w="3024" w:type="dxa"/>
            <w:shd w:val="clear" w:color="auto" w:fill="DEEAF6" w:themeFill="accent1" w:themeFillTint="33"/>
          </w:tcPr>
          <w:p w:rsidR="00AA495D" w:rsidRDefault="00AA495D" w:rsidP="00AA495D">
            <w:pPr>
              <w:rPr>
                <w:rFonts w:asciiTheme="majorHAnsi" w:hAnsiTheme="majorHAnsi" w:cstheme="majorHAnsi"/>
                <w:sz w:val="18"/>
                <w:szCs w:val="18"/>
              </w:rPr>
            </w:pPr>
            <w:r>
              <w:rPr>
                <w:rFonts w:asciiTheme="majorHAnsi" w:hAnsiTheme="majorHAnsi" w:cstheme="majorHAnsi"/>
                <w:sz w:val="18"/>
                <w:szCs w:val="18"/>
              </w:rPr>
              <w:t>Practise writing their name legibly. Provide multiple opportunities every day for them to read and write their name.</w:t>
            </w:r>
          </w:p>
          <w:p w:rsidR="00AA495D" w:rsidRDefault="00AA495D" w:rsidP="00AA495D">
            <w:pPr>
              <w:rPr>
                <w:rFonts w:asciiTheme="majorHAnsi" w:hAnsiTheme="majorHAnsi" w:cstheme="majorHAnsi"/>
                <w:sz w:val="18"/>
                <w:szCs w:val="18"/>
              </w:rPr>
            </w:pPr>
          </w:p>
          <w:p w:rsidR="00AA495D" w:rsidRDefault="00C91381" w:rsidP="00AA495D">
            <w:pPr>
              <w:rPr>
                <w:rFonts w:asciiTheme="majorHAnsi" w:hAnsiTheme="majorHAnsi" w:cstheme="majorHAnsi"/>
                <w:sz w:val="18"/>
                <w:szCs w:val="18"/>
              </w:rPr>
            </w:pPr>
            <w:r>
              <w:rPr>
                <w:rFonts w:asciiTheme="majorHAnsi" w:hAnsiTheme="majorHAnsi" w:cstheme="majorHAnsi"/>
                <w:sz w:val="18"/>
                <w:szCs w:val="18"/>
              </w:rPr>
              <w:t>Practice writing patterns/letters</w:t>
            </w:r>
            <w:r w:rsidR="00AA495D">
              <w:rPr>
                <w:rFonts w:asciiTheme="majorHAnsi" w:hAnsiTheme="majorHAnsi" w:cstheme="majorHAnsi"/>
                <w:sz w:val="18"/>
                <w:szCs w:val="18"/>
              </w:rPr>
              <w:t xml:space="preserve"> </w:t>
            </w:r>
            <w:r>
              <w:rPr>
                <w:rFonts w:asciiTheme="majorHAnsi" w:hAnsiTheme="majorHAnsi" w:cstheme="majorHAnsi"/>
                <w:sz w:val="18"/>
                <w:szCs w:val="18"/>
              </w:rPr>
              <w:t>following the</w:t>
            </w:r>
            <w:r w:rsidR="00AA495D">
              <w:rPr>
                <w:rFonts w:asciiTheme="majorHAnsi" w:hAnsiTheme="majorHAnsi" w:cstheme="majorHAnsi"/>
                <w:sz w:val="18"/>
                <w:szCs w:val="18"/>
              </w:rPr>
              <w:t xml:space="preserve"> progression of teaching in the Little </w:t>
            </w:r>
            <w:proofErr w:type="spellStart"/>
            <w:r w:rsidR="00AA495D">
              <w:rPr>
                <w:rFonts w:asciiTheme="majorHAnsi" w:hAnsiTheme="majorHAnsi" w:cstheme="majorHAnsi"/>
                <w:sz w:val="18"/>
                <w:szCs w:val="18"/>
              </w:rPr>
              <w:t>Wandle</w:t>
            </w:r>
            <w:proofErr w:type="spellEnd"/>
            <w:r w:rsidR="00AA495D">
              <w:rPr>
                <w:rFonts w:asciiTheme="majorHAnsi" w:hAnsiTheme="majorHAnsi" w:cstheme="majorHAnsi"/>
                <w:sz w:val="18"/>
                <w:szCs w:val="18"/>
              </w:rPr>
              <w:t xml:space="preserve"> and </w:t>
            </w:r>
            <w:proofErr w:type="spellStart"/>
            <w:r w:rsidR="00AA495D">
              <w:rPr>
                <w:rFonts w:asciiTheme="majorHAnsi" w:hAnsiTheme="majorHAnsi" w:cstheme="majorHAnsi"/>
                <w:sz w:val="18"/>
                <w:szCs w:val="18"/>
              </w:rPr>
              <w:t>Letterjoin</w:t>
            </w:r>
            <w:proofErr w:type="spellEnd"/>
            <w:r w:rsidR="00AA495D">
              <w:rPr>
                <w:rFonts w:asciiTheme="majorHAnsi" w:hAnsiTheme="majorHAnsi" w:cstheme="majorHAnsi"/>
                <w:sz w:val="18"/>
                <w:szCs w:val="18"/>
              </w:rPr>
              <w:t xml:space="preserve"> schemes.</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 xml:space="preserve">Using their phonic knowledge, the children will; Label story characters in their pictures e.g. The </w:t>
            </w:r>
            <w:r w:rsidR="00AA495D">
              <w:rPr>
                <w:rFonts w:asciiTheme="majorHAnsi" w:hAnsiTheme="majorHAnsi" w:cstheme="majorHAnsi"/>
                <w:sz w:val="18"/>
                <w:szCs w:val="18"/>
              </w:rPr>
              <w:t>Owl Babies</w:t>
            </w:r>
            <w:r w:rsidR="00C91381">
              <w:rPr>
                <w:rFonts w:asciiTheme="majorHAnsi" w:hAnsiTheme="majorHAnsi" w:cstheme="majorHAnsi"/>
                <w:sz w:val="18"/>
                <w:szCs w:val="18"/>
              </w:rPr>
              <w:t>. They will label their family portrait pictures.</w:t>
            </w:r>
          </w:p>
          <w:p w:rsidR="00C91381" w:rsidRDefault="00C91381" w:rsidP="00AA495D">
            <w:pPr>
              <w:rPr>
                <w:rFonts w:asciiTheme="majorHAnsi" w:hAnsiTheme="majorHAnsi" w:cstheme="majorHAnsi"/>
                <w:sz w:val="18"/>
                <w:szCs w:val="18"/>
              </w:rPr>
            </w:pPr>
          </w:p>
          <w:p w:rsidR="00C91381" w:rsidRDefault="00C91381" w:rsidP="00AA495D">
            <w:pPr>
              <w:rPr>
                <w:rFonts w:asciiTheme="majorHAnsi" w:hAnsiTheme="majorHAnsi" w:cstheme="majorHAnsi"/>
                <w:sz w:val="18"/>
                <w:szCs w:val="18"/>
              </w:rPr>
            </w:pPr>
            <w:r>
              <w:rPr>
                <w:rFonts w:asciiTheme="majorHAnsi" w:hAnsiTheme="majorHAnsi" w:cstheme="majorHAnsi"/>
                <w:sz w:val="18"/>
                <w:szCs w:val="18"/>
              </w:rPr>
              <w:t>W</w:t>
            </w:r>
            <w:r w:rsidR="00021179">
              <w:rPr>
                <w:rFonts w:asciiTheme="majorHAnsi" w:hAnsiTheme="majorHAnsi" w:cstheme="majorHAnsi"/>
                <w:sz w:val="18"/>
                <w:szCs w:val="18"/>
              </w:rPr>
              <w:t xml:space="preserve">rite ingredients to go in their witch’s spell </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 xml:space="preserve">Draw </w:t>
            </w:r>
            <w:r w:rsidR="00AA495D">
              <w:rPr>
                <w:rFonts w:asciiTheme="majorHAnsi" w:hAnsiTheme="majorHAnsi" w:cstheme="majorHAnsi"/>
                <w:sz w:val="18"/>
                <w:szCs w:val="18"/>
              </w:rPr>
              <w:t xml:space="preserve">a trap to catch the Evil Peas and label it with phonetically plausible CVC words such as; net, fan, box, </w:t>
            </w:r>
            <w:proofErr w:type="gramStart"/>
            <w:r w:rsidR="00AA495D">
              <w:rPr>
                <w:rFonts w:asciiTheme="majorHAnsi" w:hAnsiTheme="majorHAnsi" w:cstheme="majorHAnsi"/>
                <w:sz w:val="18"/>
                <w:szCs w:val="18"/>
              </w:rPr>
              <w:t>trap</w:t>
            </w:r>
            <w:proofErr w:type="gramEnd"/>
            <w:r w:rsidRPr="00DD0535">
              <w:rPr>
                <w:rFonts w:asciiTheme="majorHAnsi" w:hAnsiTheme="majorHAnsi" w:cstheme="majorHAnsi"/>
                <w:sz w:val="18"/>
                <w:szCs w:val="18"/>
              </w:rPr>
              <w:t xml:space="preserve">. </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 xml:space="preserve">Write CVC words to match to </w:t>
            </w:r>
            <w:r w:rsidR="00AA495D">
              <w:rPr>
                <w:rFonts w:asciiTheme="majorHAnsi" w:hAnsiTheme="majorHAnsi" w:cstheme="majorHAnsi"/>
                <w:sz w:val="18"/>
                <w:szCs w:val="18"/>
              </w:rPr>
              <w:t xml:space="preserve">firework descriptions </w:t>
            </w:r>
            <w:proofErr w:type="spellStart"/>
            <w:r w:rsidR="00AA495D">
              <w:rPr>
                <w:rFonts w:asciiTheme="majorHAnsi" w:hAnsiTheme="majorHAnsi" w:cstheme="majorHAnsi"/>
                <w:sz w:val="18"/>
                <w:szCs w:val="18"/>
              </w:rPr>
              <w:t>eg</w:t>
            </w:r>
            <w:proofErr w:type="spellEnd"/>
            <w:r w:rsidR="00AA495D">
              <w:rPr>
                <w:rFonts w:asciiTheme="majorHAnsi" w:hAnsiTheme="majorHAnsi" w:cstheme="majorHAnsi"/>
                <w:sz w:val="18"/>
                <w:szCs w:val="18"/>
              </w:rPr>
              <w:t xml:space="preserve">; big, pop, red, </w:t>
            </w:r>
            <w:proofErr w:type="gramStart"/>
            <w:r w:rsidR="00AA495D">
              <w:rPr>
                <w:rFonts w:asciiTheme="majorHAnsi" w:hAnsiTheme="majorHAnsi" w:cstheme="majorHAnsi"/>
                <w:sz w:val="18"/>
                <w:szCs w:val="18"/>
              </w:rPr>
              <w:t>fizz</w:t>
            </w:r>
            <w:proofErr w:type="gramEnd"/>
            <w:r w:rsidR="00AA495D">
              <w:rPr>
                <w:rFonts w:asciiTheme="majorHAnsi" w:hAnsiTheme="majorHAnsi" w:cstheme="majorHAnsi"/>
                <w:sz w:val="18"/>
                <w:szCs w:val="18"/>
              </w:rPr>
              <w:t>.</w:t>
            </w:r>
          </w:p>
          <w:p w:rsidR="00AA495D" w:rsidRDefault="00AA495D" w:rsidP="00AA495D">
            <w:pPr>
              <w:rPr>
                <w:rFonts w:asciiTheme="majorHAnsi" w:hAnsiTheme="majorHAnsi" w:cstheme="majorHAnsi"/>
                <w:sz w:val="18"/>
                <w:szCs w:val="18"/>
              </w:rPr>
            </w:pPr>
          </w:p>
          <w:p w:rsidR="00AA495D" w:rsidRDefault="00DD0535" w:rsidP="00AA495D">
            <w:pPr>
              <w:rPr>
                <w:rFonts w:asciiTheme="majorHAnsi" w:hAnsiTheme="majorHAnsi" w:cstheme="majorHAnsi"/>
                <w:sz w:val="18"/>
                <w:szCs w:val="18"/>
              </w:rPr>
            </w:pPr>
            <w:r w:rsidRPr="00DD0535">
              <w:rPr>
                <w:rFonts w:asciiTheme="majorHAnsi" w:hAnsiTheme="majorHAnsi" w:cstheme="majorHAnsi"/>
                <w:sz w:val="18"/>
                <w:szCs w:val="18"/>
              </w:rPr>
              <w:t>W</w:t>
            </w:r>
            <w:r w:rsidR="00901EE9">
              <w:rPr>
                <w:rFonts w:asciiTheme="majorHAnsi" w:hAnsiTheme="majorHAnsi" w:cstheme="majorHAnsi"/>
                <w:sz w:val="18"/>
                <w:szCs w:val="18"/>
              </w:rPr>
              <w:t>rite a Christmas shopping list and Christmas card message.</w:t>
            </w:r>
          </w:p>
          <w:p w:rsidR="00AA495D" w:rsidRDefault="00AA495D" w:rsidP="00AA495D">
            <w:pPr>
              <w:rPr>
                <w:rFonts w:asciiTheme="majorHAnsi" w:hAnsiTheme="majorHAnsi" w:cstheme="majorHAnsi"/>
                <w:sz w:val="18"/>
                <w:szCs w:val="18"/>
              </w:rPr>
            </w:pPr>
          </w:p>
          <w:p w:rsidR="00AA495D" w:rsidRPr="00C91381" w:rsidRDefault="00AA495D" w:rsidP="00AA495D">
            <w:pPr>
              <w:rPr>
                <w:rFonts w:asciiTheme="majorHAnsi" w:hAnsiTheme="majorHAnsi" w:cstheme="majorHAnsi"/>
                <w:sz w:val="16"/>
                <w:szCs w:val="16"/>
              </w:rPr>
            </w:pPr>
            <w:r w:rsidRPr="00C91381">
              <w:rPr>
                <w:rFonts w:asciiTheme="majorHAnsi" w:hAnsiTheme="majorHAnsi" w:cstheme="majorHAnsi"/>
                <w:sz w:val="16"/>
                <w:szCs w:val="16"/>
              </w:rPr>
              <w:t>Write a description of a poppy e.g. it is red and black.</w:t>
            </w:r>
          </w:p>
          <w:p w:rsidR="00AA495D" w:rsidRPr="00C91381" w:rsidRDefault="00AA495D" w:rsidP="00AA495D">
            <w:pPr>
              <w:rPr>
                <w:rFonts w:asciiTheme="majorHAnsi" w:hAnsiTheme="majorHAnsi" w:cstheme="majorHAnsi"/>
                <w:sz w:val="16"/>
                <w:szCs w:val="16"/>
              </w:rPr>
            </w:pPr>
          </w:p>
          <w:p w:rsidR="00901EE9" w:rsidRPr="00DD0535" w:rsidRDefault="00DD0535" w:rsidP="00AA495D">
            <w:pPr>
              <w:rPr>
                <w:rFonts w:asciiTheme="majorHAnsi" w:hAnsiTheme="majorHAnsi" w:cstheme="majorHAnsi"/>
                <w:sz w:val="18"/>
                <w:szCs w:val="18"/>
              </w:rPr>
            </w:pPr>
            <w:r w:rsidRPr="00C91381">
              <w:rPr>
                <w:rFonts w:asciiTheme="majorHAnsi" w:hAnsiTheme="majorHAnsi" w:cstheme="majorHAnsi"/>
                <w:sz w:val="16"/>
                <w:szCs w:val="16"/>
              </w:rPr>
              <w:t>Write a Letter to Santa</w:t>
            </w:r>
            <w:r w:rsidR="00AA495D" w:rsidRPr="00C91381">
              <w:rPr>
                <w:rFonts w:asciiTheme="majorHAnsi" w:hAnsiTheme="majorHAnsi" w:cstheme="majorHAnsi"/>
                <w:sz w:val="16"/>
                <w:szCs w:val="16"/>
              </w:rPr>
              <w:t xml:space="preserve"> using a template</w:t>
            </w:r>
            <w:r w:rsidRPr="00C91381">
              <w:rPr>
                <w:rFonts w:asciiTheme="majorHAnsi" w:hAnsiTheme="majorHAnsi" w:cstheme="majorHAnsi"/>
                <w:sz w:val="16"/>
                <w:szCs w:val="16"/>
              </w:rPr>
              <w:t>.</w:t>
            </w:r>
          </w:p>
        </w:tc>
        <w:tc>
          <w:tcPr>
            <w:tcW w:w="1868" w:type="dxa"/>
          </w:tcPr>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Begin to form lowercase and capital letters correctly. </w:t>
            </w:r>
          </w:p>
          <w:p w:rsidR="00901EE9" w:rsidRDefault="00901EE9">
            <w:pPr>
              <w:rPr>
                <w:rFonts w:asciiTheme="majorHAnsi" w:hAnsiTheme="majorHAnsi" w:cstheme="majorHAnsi"/>
                <w:b/>
                <w:sz w:val="18"/>
                <w:szCs w:val="18"/>
              </w:rPr>
            </w:pPr>
          </w:p>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Spell words by identifying the sounds and then writing the sound with letter/s. </w:t>
            </w:r>
          </w:p>
          <w:p w:rsidR="00901EE9" w:rsidRDefault="00901EE9">
            <w:pPr>
              <w:rPr>
                <w:rFonts w:asciiTheme="majorHAnsi" w:hAnsiTheme="majorHAnsi" w:cstheme="majorHAnsi"/>
                <w:b/>
                <w:sz w:val="18"/>
                <w:szCs w:val="18"/>
              </w:rPr>
            </w:pPr>
          </w:p>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Write short sentences with words with known so</w:t>
            </w:r>
            <w:r w:rsidR="00901EE9">
              <w:rPr>
                <w:rFonts w:asciiTheme="majorHAnsi" w:hAnsiTheme="majorHAnsi" w:cstheme="majorHAnsi"/>
                <w:b/>
                <w:sz w:val="18"/>
                <w:szCs w:val="18"/>
              </w:rPr>
              <w:t>und-letter correspondences.</w:t>
            </w:r>
          </w:p>
          <w:p w:rsidR="00901EE9" w:rsidRDefault="00901EE9">
            <w:pPr>
              <w:rPr>
                <w:rFonts w:asciiTheme="majorHAnsi" w:hAnsiTheme="majorHAnsi" w:cstheme="majorHAnsi"/>
                <w:b/>
                <w:sz w:val="18"/>
                <w:szCs w:val="18"/>
              </w:rPr>
            </w:pPr>
          </w:p>
          <w:p w:rsidR="00931482" w:rsidRPr="00DD0535" w:rsidRDefault="00901EE9">
            <w:pPr>
              <w:rPr>
                <w:rFonts w:asciiTheme="majorHAnsi" w:hAnsiTheme="majorHAnsi" w:cstheme="majorHAnsi"/>
                <w:b/>
                <w:sz w:val="18"/>
                <w:szCs w:val="18"/>
              </w:rPr>
            </w:pPr>
            <w:r>
              <w:rPr>
                <w:rFonts w:asciiTheme="majorHAnsi" w:hAnsiTheme="majorHAnsi" w:cstheme="majorHAnsi"/>
                <w:b/>
                <w:sz w:val="18"/>
                <w:szCs w:val="18"/>
              </w:rPr>
              <w:t>Start to use</w:t>
            </w:r>
            <w:r w:rsidR="00DD0535" w:rsidRPr="00DD0535">
              <w:rPr>
                <w:rFonts w:asciiTheme="majorHAnsi" w:hAnsiTheme="majorHAnsi" w:cstheme="majorHAnsi"/>
                <w:b/>
                <w:sz w:val="18"/>
                <w:szCs w:val="18"/>
              </w:rPr>
              <w:t xml:space="preserve"> a capital letter and full stop.</w:t>
            </w:r>
          </w:p>
        </w:tc>
        <w:tc>
          <w:tcPr>
            <w:tcW w:w="3115" w:type="dxa"/>
            <w:shd w:val="clear" w:color="auto" w:fill="BDD6EE" w:themeFill="accent1" w:themeFillTint="66"/>
          </w:tcPr>
          <w:p w:rsidR="00021179" w:rsidRDefault="00021179" w:rsidP="00901EE9">
            <w:pPr>
              <w:rPr>
                <w:rFonts w:asciiTheme="majorHAnsi" w:hAnsiTheme="majorHAnsi" w:cstheme="majorHAnsi"/>
                <w:sz w:val="18"/>
                <w:szCs w:val="18"/>
              </w:rPr>
            </w:pPr>
            <w:r>
              <w:rPr>
                <w:rFonts w:asciiTheme="majorHAnsi" w:hAnsiTheme="majorHAnsi" w:cstheme="majorHAnsi"/>
                <w:sz w:val="18"/>
                <w:szCs w:val="18"/>
              </w:rPr>
              <w:t>Teach Capital letters for all single letter sounds in 3x weekly handwriting sessions</w:t>
            </w:r>
          </w:p>
          <w:p w:rsidR="00021179" w:rsidRDefault="00021179" w:rsidP="00901EE9">
            <w:pPr>
              <w:rPr>
                <w:rFonts w:asciiTheme="majorHAnsi" w:hAnsiTheme="majorHAnsi" w:cstheme="majorHAnsi"/>
                <w:sz w:val="18"/>
                <w:szCs w:val="18"/>
              </w:rPr>
            </w:pPr>
          </w:p>
          <w:p w:rsidR="00901EE9" w:rsidRDefault="00C91381" w:rsidP="00901EE9">
            <w:pPr>
              <w:rPr>
                <w:rFonts w:asciiTheme="majorHAnsi" w:hAnsiTheme="majorHAnsi" w:cstheme="majorHAnsi"/>
                <w:sz w:val="18"/>
                <w:szCs w:val="18"/>
              </w:rPr>
            </w:pPr>
            <w:r>
              <w:rPr>
                <w:rFonts w:asciiTheme="majorHAnsi" w:hAnsiTheme="majorHAnsi" w:cstheme="majorHAnsi"/>
                <w:sz w:val="18"/>
                <w:szCs w:val="18"/>
              </w:rPr>
              <w:t>Create an invention to help the boy catch a star and label it.</w:t>
            </w:r>
          </w:p>
          <w:p w:rsidR="00C91381" w:rsidRDefault="00C91381"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Labelling planets and things we might see in the sky.</w:t>
            </w:r>
          </w:p>
          <w:p w:rsidR="007F5E88" w:rsidRDefault="007F5E88" w:rsidP="00901EE9">
            <w:pPr>
              <w:rPr>
                <w:rFonts w:asciiTheme="majorHAnsi" w:hAnsiTheme="majorHAnsi" w:cstheme="majorHAnsi"/>
                <w:sz w:val="18"/>
                <w:szCs w:val="18"/>
              </w:rPr>
            </w:pPr>
          </w:p>
          <w:p w:rsidR="007F5E88" w:rsidRDefault="007F5E88" w:rsidP="00901EE9">
            <w:pPr>
              <w:rPr>
                <w:rFonts w:asciiTheme="majorHAnsi" w:hAnsiTheme="majorHAnsi" w:cstheme="majorHAnsi"/>
                <w:sz w:val="18"/>
                <w:szCs w:val="18"/>
              </w:rPr>
            </w:pPr>
            <w:r>
              <w:rPr>
                <w:rFonts w:asciiTheme="majorHAnsi" w:hAnsiTheme="majorHAnsi" w:cstheme="majorHAnsi"/>
                <w:sz w:val="18"/>
                <w:szCs w:val="18"/>
              </w:rPr>
              <w:t>Write a list of things to take to the moon in our rocket.</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Write a written description of an alien.</w:t>
            </w:r>
          </w:p>
          <w:p w:rsidR="00901EE9" w:rsidRDefault="00901EE9" w:rsidP="00901EE9">
            <w:pPr>
              <w:rPr>
                <w:rFonts w:asciiTheme="majorHAnsi" w:hAnsiTheme="majorHAnsi" w:cstheme="majorHAnsi"/>
                <w:sz w:val="18"/>
                <w:szCs w:val="18"/>
              </w:rPr>
            </w:pPr>
          </w:p>
          <w:p w:rsidR="00901EE9" w:rsidRDefault="00021179" w:rsidP="00901EE9">
            <w:pPr>
              <w:rPr>
                <w:rFonts w:asciiTheme="majorHAnsi" w:hAnsiTheme="majorHAnsi" w:cstheme="majorHAnsi"/>
                <w:sz w:val="18"/>
                <w:szCs w:val="18"/>
              </w:rPr>
            </w:pPr>
            <w:r>
              <w:rPr>
                <w:rFonts w:asciiTheme="majorHAnsi" w:hAnsiTheme="majorHAnsi" w:cstheme="majorHAnsi"/>
                <w:sz w:val="18"/>
                <w:szCs w:val="18"/>
              </w:rPr>
              <w:t>Write a</w:t>
            </w:r>
            <w:r w:rsidR="00901EE9">
              <w:rPr>
                <w:rFonts w:asciiTheme="majorHAnsi" w:hAnsiTheme="majorHAnsi" w:cstheme="majorHAnsi"/>
                <w:sz w:val="18"/>
                <w:szCs w:val="18"/>
              </w:rPr>
              <w:t xml:space="preserve"> list of pancake ingredients for Shrove Tuesday to help Mr Wolf.</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Mother’s Day card message.</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Valentine Day card message</w:t>
            </w:r>
          </w:p>
          <w:p w:rsidR="00901EE9" w:rsidRDefault="00901EE9" w:rsidP="00901EE9">
            <w:pPr>
              <w:rPr>
                <w:rFonts w:asciiTheme="majorHAnsi" w:hAnsiTheme="majorHAnsi" w:cstheme="majorHAnsi"/>
                <w:sz w:val="18"/>
                <w:szCs w:val="18"/>
              </w:rPr>
            </w:pPr>
          </w:p>
          <w:p w:rsidR="00931482" w:rsidRDefault="00DD0535" w:rsidP="00901EE9">
            <w:pPr>
              <w:rPr>
                <w:rFonts w:asciiTheme="majorHAnsi" w:hAnsiTheme="majorHAnsi" w:cstheme="majorHAnsi"/>
                <w:sz w:val="18"/>
                <w:szCs w:val="18"/>
              </w:rPr>
            </w:pPr>
            <w:r w:rsidRPr="00DD0535">
              <w:rPr>
                <w:rFonts w:asciiTheme="majorHAnsi" w:hAnsiTheme="majorHAnsi" w:cstheme="majorHAnsi"/>
                <w:sz w:val="18"/>
                <w:szCs w:val="18"/>
              </w:rPr>
              <w:t>Easter card greetings and messages.</w:t>
            </w:r>
          </w:p>
          <w:p w:rsidR="00901EE9" w:rsidRDefault="00901EE9" w:rsidP="00901EE9">
            <w:pPr>
              <w:rPr>
                <w:rFonts w:asciiTheme="majorHAnsi" w:hAnsiTheme="majorHAnsi" w:cstheme="majorHAnsi"/>
                <w:sz w:val="18"/>
                <w:szCs w:val="18"/>
              </w:rPr>
            </w:pPr>
          </w:p>
          <w:p w:rsidR="00901EE9" w:rsidRDefault="00C91381" w:rsidP="00901EE9">
            <w:pPr>
              <w:rPr>
                <w:rFonts w:asciiTheme="majorHAnsi" w:hAnsiTheme="majorHAnsi" w:cstheme="majorHAnsi"/>
                <w:sz w:val="18"/>
                <w:szCs w:val="18"/>
              </w:rPr>
            </w:pPr>
            <w:r>
              <w:rPr>
                <w:rFonts w:asciiTheme="majorHAnsi" w:hAnsiTheme="majorHAnsi" w:cstheme="majorHAnsi"/>
                <w:sz w:val="18"/>
                <w:szCs w:val="18"/>
              </w:rPr>
              <w:t>Drawing and l</w:t>
            </w:r>
            <w:r w:rsidR="00901EE9">
              <w:rPr>
                <w:rFonts w:asciiTheme="majorHAnsi" w:hAnsiTheme="majorHAnsi" w:cstheme="majorHAnsi"/>
                <w:sz w:val="18"/>
                <w:szCs w:val="18"/>
              </w:rPr>
              <w:t>abelling a map of the farm in What the Ladybird heard.</w:t>
            </w:r>
          </w:p>
          <w:p w:rsidR="00901EE9" w:rsidRDefault="00901EE9" w:rsidP="00901EE9">
            <w:pPr>
              <w:rPr>
                <w:rFonts w:asciiTheme="majorHAnsi" w:hAnsiTheme="majorHAnsi" w:cstheme="majorHAnsi"/>
                <w:sz w:val="18"/>
                <w:szCs w:val="18"/>
              </w:rPr>
            </w:pPr>
          </w:p>
          <w:p w:rsidR="00901EE9" w:rsidRDefault="00901EE9" w:rsidP="00901EE9">
            <w:pPr>
              <w:rPr>
                <w:rFonts w:asciiTheme="majorHAnsi" w:hAnsiTheme="majorHAnsi" w:cstheme="majorHAnsi"/>
                <w:sz w:val="18"/>
                <w:szCs w:val="18"/>
              </w:rPr>
            </w:pPr>
            <w:r>
              <w:rPr>
                <w:rFonts w:asciiTheme="majorHAnsi" w:hAnsiTheme="majorHAnsi" w:cstheme="majorHAnsi"/>
                <w:sz w:val="18"/>
                <w:szCs w:val="18"/>
              </w:rPr>
              <w:t>Linear story map for The Paper Dolls story- drawn and labelled.</w:t>
            </w:r>
          </w:p>
          <w:p w:rsidR="00C91381" w:rsidRDefault="00C91381" w:rsidP="00901EE9">
            <w:pPr>
              <w:rPr>
                <w:rFonts w:asciiTheme="majorHAnsi" w:hAnsiTheme="majorHAnsi" w:cstheme="majorHAnsi"/>
                <w:sz w:val="18"/>
                <w:szCs w:val="18"/>
              </w:rPr>
            </w:pPr>
          </w:p>
          <w:p w:rsidR="00901EE9" w:rsidRPr="00DD0535" w:rsidRDefault="00901EE9" w:rsidP="00901EE9">
            <w:pPr>
              <w:rPr>
                <w:rFonts w:asciiTheme="majorHAnsi" w:hAnsiTheme="majorHAnsi" w:cstheme="majorHAnsi"/>
                <w:sz w:val="18"/>
                <w:szCs w:val="18"/>
              </w:rPr>
            </w:pPr>
          </w:p>
        </w:tc>
        <w:tc>
          <w:tcPr>
            <w:tcW w:w="1677" w:type="dxa"/>
          </w:tcPr>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Form lower-case and capital letters correctly. </w:t>
            </w:r>
          </w:p>
          <w:p w:rsidR="00901EE9" w:rsidRDefault="00901EE9">
            <w:pPr>
              <w:rPr>
                <w:rFonts w:asciiTheme="majorHAnsi" w:hAnsiTheme="majorHAnsi" w:cstheme="majorHAnsi"/>
                <w:b/>
                <w:sz w:val="18"/>
                <w:szCs w:val="18"/>
              </w:rPr>
            </w:pPr>
          </w:p>
          <w:p w:rsidR="00901EE9" w:rsidRDefault="00DD0535">
            <w:pPr>
              <w:rPr>
                <w:rFonts w:asciiTheme="majorHAnsi" w:hAnsiTheme="majorHAnsi" w:cstheme="majorHAnsi"/>
                <w:b/>
                <w:sz w:val="18"/>
                <w:szCs w:val="18"/>
              </w:rPr>
            </w:pPr>
            <w:r w:rsidRPr="00DD0535">
              <w:rPr>
                <w:rFonts w:asciiTheme="majorHAnsi" w:hAnsiTheme="majorHAnsi" w:cstheme="majorHAnsi"/>
                <w:b/>
                <w:sz w:val="18"/>
                <w:szCs w:val="18"/>
              </w:rPr>
              <w:t xml:space="preserve">Write short sentences with words with known sound-letter correspondences using a capital letter and full stop. </w:t>
            </w:r>
          </w:p>
          <w:p w:rsidR="00901EE9" w:rsidRDefault="00901EE9">
            <w:pPr>
              <w:rPr>
                <w:rFonts w:asciiTheme="majorHAnsi" w:hAnsiTheme="majorHAnsi" w:cstheme="majorHAnsi"/>
                <w:b/>
                <w:sz w:val="18"/>
                <w:szCs w:val="18"/>
              </w:rPr>
            </w:pPr>
          </w:p>
          <w:p w:rsidR="00931482" w:rsidRPr="00DD0535" w:rsidRDefault="00901EE9">
            <w:pPr>
              <w:rPr>
                <w:rFonts w:asciiTheme="majorHAnsi" w:hAnsiTheme="majorHAnsi" w:cstheme="majorHAnsi"/>
                <w:b/>
                <w:sz w:val="18"/>
                <w:szCs w:val="18"/>
              </w:rPr>
            </w:pPr>
            <w:r>
              <w:rPr>
                <w:rFonts w:asciiTheme="majorHAnsi" w:hAnsiTheme="majorHAnsi" w:cstheme="majorHAnsi"/>
                <w:b/>
                <w:sz w:val="18"/>
                <w:szCs w:val="18"/>
              </w:rPr>
              <w:t>Start to r</w:t>
            </w:r>
            <w:r w:rsidR="00DD0535" w:rsidRPr="00DD0535">
              <w:rPr>
                <w:rFonts w:asciiTheme="majorHAnsi" w:hAnsiTheme="majorHAnsi" w:cstheme="majorHAnsi"/>
                <w:b/>
                <w:sz w:val="18"/>
                <w:szCs w:val="18"/>
              </w:rPr>
              <w:t>e-read what they have written to check</w:t>
            </w:r>
            <w:r>
              <w:rPr>
                <w:rFonts w:asciiTheme="majorHAnsi" w:hAnsiTheme="majorHAnsi" w:cstheme="majorHAnsi"/>
                <w:b/>
                <w:sz w:val="18"/>
                <w:szCs w:val="18"/>
              </w:rPr>
              <w:t xml:space="preserve"> </w:t>
            </w:r>
            <w:r w:rsidR="00DD0535" w:rsidRPr="00DD0535">
              <w:rPr>
                <w:rFonts w:asciiTheme="majorHAnsi" w:hAnsiTheme="majorHAnsi" w:cstheme="majorHAnsi"/>
                <w:b/>
                <w:sz w:val="18"/>
                <w:szCs w:val="18"/>
              </w:rPr>
              <w:t>that it makes sense.</w:t>
            </w:r>
          </w:p>
        </w:tc>
        <w:tc>
          <w:tcPr>
            <w:tcW w:w="3121" w:type="dxa"/>
            <w:shd w:val="clear" w:color="auto" w:fill="9CC2E5" w:themeFill="accent1" w:themeFillTint="99"/>
          </w:tcPr>
          <w:p w:rsidR="00021179" w:rsidRDefault="00021179">
            <w:pPr>
              <w:rPr>
                <w:rFonts w:asciiTheme="majorHAnsi" w:hAnsiTheme="majorHAnsi" w:cstheme="majorHAnsi"/>
                <w:sz w:val="18"/>
                <w:szCs w:val="18"/>
              </w:rPr>
            </w:pPr>
            <w:r>
              <w:rPr>
                <w:rFonts w:asciiTheme="majorHAnsi" w:hAnsiTheme="majorHAnsi" w:cstheme="majorHAnsi"/>
                <w:sz w:val="18"/>
                <w:szCs w:val="18"/>
              </w:rPr>
              <w:t xml:space="preserve">Increased emphasis on consistent letter sizing and spacing. </w:t>
            </w:r>
          </w:p>
          <w:p w:rsidR="00021179" w:rsidRDefault="00021179">
            <w:pPr>
              <w:rPr>
                <w:rFonts w:asciiTheme="majorHAnsi" w:hAnsiTheme="majorHAnsi" w:cstheme="majorHAnsi"/>
                <w:sz w:val="18"/>
                <w:szCs w:val="18"/>
              </w:rPr>
            </w:pPr>
          </w:p>
          <w:p w:rsidR="00021179" w:rsidRDefault="00021179">
            <w:pPr>
              <w:rPr>
                <w:rFonts w:asciiTheme="majorHAnsi" w:hAnsiTheme="majorHAnsi" w:cstheme="majorHAnsi"/>
                <w:sz w:val="18"/>
                <w:szCs w:val="18"/>
              </w:rPr>
            </w:pPr>
            <w:r>
              <w:rPr>
                <w:rFonts w:asciiTheme="majorHAnsi" w:hAnsiTheme="majorHAnsi" w:cstheme="majorHAnsi"/>
                <w:sz w:val="18"/>
                <w:szCs w:val="18"/>
              </w:rPr>
              <w:t>Introduce use of capital letters and full stops in sentences</w:t>
            </w:r>
          </w:p>
          <w:p w:rsidR="00021179" w:rsidRDefault="00021179">
            <w:pPr>
              <w:rPr>
                <w:rFonts w:asciiTheme="majorHAnsi" w:hAnsiTheme="majorHAnsi" w:cstheme="majorHAnsi"/>
                <w:sz w:val="18"/>
                <w:szCs w:val="18"/>
              </w:rPr>
            </w:pPr>
          </w:p>
          <w:p w:rsidR="00021179" w:rsidRDefault="00021179">
            <w:pPr>
              <w:rPr>
                <w:rFonts w:asciiTheme="majorHAnsi" w:hAnsiTheme="majorHAnsi" w:cstheme="majorHAnsi"/>
                <w:sz w:val="18"/>
                <w:szCs w:val="18"/>
              </w:rPr>
            </w:pPr>
            <w:r>
              <w:rPr>
                <w:rFonts w:asciiTheme="majorHAnsi" w:hAnsiTheme="majorHAnsi" w:cstheme="majorHAnsi"/>
                <w:sz w:val="18"/>
                <w:szCs w:val="18"/>
              </w:rPr>
              <w:t>Increased expectation to write independently (using phonics mats to support spelling and letter formation)</w:t>
            </w:r>
          </w:p>
          <w:p w:rsidR="00021179" w:rsidRDefault="00021179">
            <w:pPr>
              <w:rPr>
                <w:rFonts w:asciiTheme="majorHAnsi" w:hAnsiTheme="majorHAnsi" w:cstheme="majorHAnsi"/>
                <w:sz w:val="18"/>
                <w:szCs w:val="18"/>
              </w:rPr>
            </w:pPr>
          </w:p>
          <w:p w:rsidR="00C91381" w:rsidRDefault="00C91381">
            <w:pPr>
              <w:rPr>
                <w:rFonts w:asciiTheme="majorHAnsi" w:hAnsiTheme="majorHAnsi" w:cstheme="majorHAnsi"/>
                <w:sz w:val="18"/>
                <w:szCs w:val="18"/>
              </w:rPr>
            </w:pPr>
            <w:r w:rsidRPr="00DD0535">
              <w:rPr>
                <w:rFonts w:asciiTheme="majorHAnsi" w:hAnsiTheme="majorHAnsi" w:cstheme="majorHAnsi"/>
                <w:sz w:val="18"/>
                <w:szCs w:val="18"/>
              </w:rPr>
              <w:t>Children will use t</w:t>
            </w:r>
            <w:r>
              <w:rPr>
                <w:rFonts w:asciiTheme="majorHAnsi" w:hAnsiTheme="majorHAnsi" w:cstheme="majorHAnsi"/>
                <w:sz w:val="18"/>
                <w:szCs w:val="18"/>
              </w:rPr>
              <w:t>heir phonic knowledge to write: A</w:t>
            </w:r>
            <w:r w:rsidRPr="00DD0535">
              <w:rPr>
                <w:rFonts w:asciiTheme="majorHAnsi" w:hAnsiTheme="majorHAnsi" w:cstheme="majorHAnsi"/>
                <w:sz w:val="18"/>
                <w:szCs w:val="18"/>
              </w:rPr>
              <w:t xml:space="preserve"> packing list</w:t>
            </w:r>
            <w:r>
              <w:rPr>
                <w:rFonts w:asciiTheme="majorHAnsi" w:hAnsiTheme="majorHAnsi" w:cstheme="majorHAnsi"/>
                <w:sz w:val="18"/>
                <w:szCs w:val="18"/>
              </w:rPr>
              <w:t xml:space="preserve"> for the </w:t>
            </w:r>
            <w:proofErr w:type="spellStart"/>
            <w:r>
              <w:rPr>
                <w:rFonts w:asciiTheme="majorHAnsi" w:hAnsiTheme="majorHAnsi" w:cstheme="majorHAnsi"/>
                <w:sz w:val="18"/>
                <w:szCs w:val="18"/>
              </w:rPr>
              <w:t>meerkat</w:t>
            </w:r>
            <w:proofErr w:type="spellEnd"/>
            <w:r w:rsidRPr="00DD0535">
              <w:rPr>
                <w:rFonts w:asciiTheme="majorHAnsi" w:hAnsiTheme="majorHAnsi" w:cstheme="majorHAnsi"/>
                <w:sz w:val="18"/>
                <w:szCs w:val="18"/>
              </w:rPr>
              <w:t xml:space="preserve">. What will you need to travel to the </w:t>
            </w:r>
            <w:r>
              <w:rPr>
                <w:rFonts w:asciiTheme="majorHAnsi" w:hAnsiTheme="majorHAnsi" w:cstheme="majorHAnsi"/>
                <w:sz w:val="18"/>
                <w:szCs w:val="18"/>
              </w:rPr>
              <w:t>desert</w:t>
            </w:r>
            <w:r w:rsidRPr="00DD0535">
              <w:rPr>
                <w:rFonts w:asciiTheme="majorHAnsi" w:hAnsiTheme="majorHAnsi" w:cstheme="majorHAnsi"/>
                <w:sz w:val="18"/>
                <w:szCs w:val="18"/>
              </w:rPr>
              <w:t xml:space="preserve">? </w:t>
            </w:r>
          </w:p>
          <w:p w:rsidR="00C91381" w:rsidRDefault="00C91381">
            <w:pPr>
              <w:rPr>
                <w:rFonts w:asciiTheme="majorHAnsi" w:hAnsiTheme="majorHAnsi" w:cstheme="majorHAnsi"/>
                <w:sz w:val="18"/>
                <w:szCs w:val="18"/>
              </w:rPr>
            </w:pPr>
          </w:p>
          <w:p w:rsidR="00901EE9" w:rsidRDefault="00DD0535">
            <w:pPr>
              <w:rPr>
                <w:rFonts w:asciiTheme="majorHAnsi" w:hAnsiTheme="majorHAnsi" w:cstheme="majorHAnsi"/>
                <w:sz w:val="18"/>
                <w:szCs w:val="18"/>
              </w:rPr>
            </w:pPr>
            <w:r w:rsidRPr="00DD0535">
              <w:rPr>
                <w:rFonts w:asciiTheme="majorHAnsi" w:hAnsiTheme="majorHAnsi" w:cstheme="majorHAnsi"/>
                <w:sz w:val="18"/>
                <w:szCs w:val="18"/>
              </w:rPr>
              <w:t xml:space="preserve">Children will use their phonic knowledge to write; Labels on a butterfly lifecycle diagram </w:t>
            </w:r>
          </w:p>
          <w:p w:rsidR="00901EE9" w:rsidRDefault="00901EE9">
            <w:pPr>
              <w:rPr>
                <w:rFonts w:asciiTheme="majorHAnsi" w:hAnsiTheme="majorHAnsi" w:cstheme="majorHAnsi"/>
                <w:sz w:val="18"/>
                <w:szCs w:val="18"/>
              </w:rPr>
            </w:pPr>
          </w:p>
          <w:p w:rsidR="00901EE9" w:rsidRDefault="00901EE9">
            <w:pPr>
              <w:rPr>
                <w:rFonts w:asciiTheme="majorHAnsi" w:hAnsiTheme="majorHAnsi" w:cstheme="majorHAnsi"/>
                <w:sz w:val="18"/>
                <w:szCs w:val="18"/>
              </w:rPr>
            </w:pPr>
            <w:r>
              <w:rPr>
                <w:rFonts w:asciiTheme="majorHAnsi" w:hAnsiTheme="majorHAnsi" w:cstheme="majorHAnsi"/>
                <w:sz w:val="18"/>
                <w:szCs w:val="18"/>
              </w:rPr>
              <w:t xml:space="preserve">Animal </w:t>
            </w:r>
            <w:proofErr w:type="spellStart"/>
            <w:r>
              <w:rPr>
                <w:rFonts w:asciiTheme="majorHAnsi" w:hAnsiTheme="majorHAnsi" w:cstheme="majorHAnsi"/>
                <w:sz w:val="18"/>
                <w:szCs w:val="18"/>
              </w:rPr>
              <w:t>factfiles</w:t>
            </w:r>
            <w:proofErr w:type="spellEnd"/>
            <w:r>
              <w:rPr>
                <w:rFonts w:asciiTheme="majorHAnsi" w:hAnsiTheme="majorHAnsi" w:cstheme="majorHAnsi"/>
                <w:sz w:val="18"/>
                <w:szCs w:val="18"/>
              </w:rPr>
              <w:t>.</w:t>
            </w:r>
          </w:p>
          <w:p w:rsidR="00901EE9" w:rsidRDefault="00901EE9">
            <w:pPr>
              <w:rPr>
                <w:rFonts w:asciiTheme="majorHAnsi" w:hAnsiTheme="majorHAnsi" w:cstheme="majorHAnsi"/>
                <w:sz w:val="18"/>
                <w:szCs w:val="18"/>
              </w:rPr>
            </w:pPr>
          </w:p>
          <w:p w:rsidR="00901EE9" w:rsidRDefault="00901EE9">
            <w:pPr>
              <w:rPr>
                <w:rFonts w:asciiTheme="majorHAnsi" w:hAnsiTheme="majorHAnsi" w:cstheme="majorHAnsi"/>
                <w:sz w:val="18"/>
                <w:szCs w:val="18"/>
              </w:rPr>
            </w:pPr>
            <w:r>
              <w:rPr>
                <w:rFonts w:asciiTheme="majorHAnsi" w:hAnsiTheme="majorHAnsi" w:cstheme="majorHAnsi"/>
                <w:sz w:val="18"/>
                <w:szCs w:val="18"/>
              </w:rPr>
              <w:t>Description of the Rainbow Fish.</w:t>
            </w:r>
          </w:p>
          <w:p w:rsidR="00901EE9" w:rsidRDefault="00901EE9">
            <w:pPr>
              <w:rPr>
                <w:rFonts w:asciiTheme="majorHAnsi" w:hAnsiTheme="majorHAnsi" w:cstheme="majorHAnsi"/>
                <w:sz w:val="18"/>
                <w:szCs w:val="18"/>
              </w:rPr>
            </w:pPr>
          </w:p>
          <w:p w:rsidR="00901EE9" w:rsidRDefault="00901EE9">
            <w:pPr>
              <w:rPr>
                <w:rFonts w:asciiTheme="majorHAnsi" w:hAnsiTheme="majorHAnsi" w:cstheme="majorHAnsi"/>
                <w:sz w:val="18"/>
                <w:szCs w:val="18"/>
              </w:rPr>
            </w:pPr>
            <w:r>
              <w:rPr>
                <w:rFonts w:asciiTheme="majorHAnsi" w:hAnsiTheme="majorHAnsi" w:cstheme="majorHAnsi"/>
                <w:sz w:val="18"/>
                <w:szCs w:val="18"/>
              </w:rPr>
              <w:t>Factual sentence about a shark.</w:t>
            </w:r>
          </w:p>
          <w:p w:rsidR="007F5E88" w:rsidRDefault="007F5E88">
            <w:pPr>
              <w:rPr>
                <w:rFonts w:asciiTheme="majorHAnsi" w:hAnsiTheme="majorHAnsi" w:cstheme="majorHAnsi"/>
                <w:sz w:val="18"/>
                <w:szCs w:val="18"/>
              </w:rPr>
            </w:pPr>
          </w:p>
          <w:p w:rsidR="007F5E88" w:rsidRDefault="007F5E88">
            <w:pPr>
              <w:rPr>
                <w:rFonts w:asciiTheme="majorHAnsi" w:hAnsiTheme="majorHAnsi" w:cstheme="majorHAnsi"/>
                <w:sz w:val="18"/>
                <w:szCs w:val="18"/>
              </w:rPr>
            </w:pPr>
            <w:proofErr w:type="spellStart"/>
            <w:r>
              <w:rPr>
                <w:rFonts w:asciiTheme="majorHAnsi" w:hAnsiTheme="majorHAnsi" w:cstheme="majorHAnsi"/>
                <w:sz w:val="18"/>
                <w:szCs w:val="18"/>
              </w:rPr>
              <w:t>Factfile</w:t>
            </w:r>
            <w:proofErr w:type="spellEnd"/>
            <w:r>
              <w:rPr>
                <w:rFonts w:asciiTheme="majorHAnsi" w:hAnsiTheme="majorHAnsi" w:cstheme="majorHAnsi"/>
                <w:sz w:val="18"/>
                <w:szCs w:val="18"/>
              </w:rPr>
              <w:t xml:space="preserve"> about themselves, based on You Choose book.</w:t>
            </w:r>
          </w:p>
          <w:p w:rsidR="007F5E88" w:rsidRDefault="007F5E88">
            <w:pPr>
              <w:rPr>
                <w:rFonts w:asciiTheme="majorHAnsi" w:hAnsiTheme="majorHAnsi" w:cstheme="majorHAnsi"/>
                <w:sz w:val="18"/>
                <w:szCs w:val="18"/>
              </w:rPr>
            </w:pPr>
          </w:p>
          <w:p w:rsidR="007F5E88" w:rsidRDefault="007F5E88">
            <w:pPr>
              <w:rPr>
                <w:rFonts w:asciiTheme="majorHAnsi" w:hAnsiTheme="majorHAnsi" w:cstheme="majorHAnsi"/>
                <w:sz w:val="18"/>
                <w:szCs w:val="18"/>
              </w:rPr>
            </w:pPr>
            <w:r>
              <w:rPr>
                <w:rFonts w:asciiTheme="majorHAnsi" w:hAnsiTheme="majorHAnsi" w:cstheme="majorHAnsi"/>
                <w:sz w:val="18"/>
                <w:szCs w:val="18"/>
              </w:rPr>
              <w:t>Write a thank you card for Year 6 buddies.</w:t>
            </w:r>
          </w:p>
          <w:p w:rsidR="007F5E88" w:rsidRDefault="007F5E88">
            <w:pPr>
              <w:rPr>
                <w:rFonts w:asciiTheme="majorHAnsi" w:hAnsiTheme="majorHAnsi" w:cstheme="majorHAnsi"/>
                <w:sz w:val="18"/>
                <w:szCs w:val="18"/>
              </w:rPr>
            </w:pPr>
          </w:p>
          <w:p w:rsidR="00931482" w:rsidRPr="00DD0535" w:rsidRDefault="00021179">
            <w:pPr>
              <w:rPr>
                <w:rFonts w:asciiTheme="majorHAnsi" w:hAnsiTheme="majorHAnsi" w:cstheme="majorHAnsi"/>
                <w:sz w:val="18"/>
                <w:szCs w:val="18"/>
              </w:rPr>
            </w:pPr>
            <w:r>
              <w:rPr>
                <w:rFonts w:asciiTheme="majorHAnsi" w:hAnsiTheme="majorHAnsi" w:cstheme="majorHAnsi"/>
                <w:sz w:val="18"/>
                <w:szCs w:val="18"/>
              </w:rPr>
              <w:t>Bug Chant poetry</w:t>
            </w:r>
          </w:p>
        </w:tc>
      </w:tr>
      <w:tr w:rsidR="00D5584A" w:rsidTr="00D5584A">
        <w:tc>
          <w:tcPr>
            <w:tcW w:w="16160" w:type="dxa"/>
            <w:gridSpan w:val="7"/>
            <w:shd w:val="clear" w:color="auto" w:fill="1F4E79" w:themeFill="accent1" w:themeFillShade="80"/>
          </w:tcPr>
          <w:p w:rsidR="00D5584A" w:rsidRPr="001342B2" w:rsidRDefault="00D5584A" w:rsidP="00D5584A">
            <w:pPr>
              <w:jc w:val="center"/>
              <w:rPr>
                <w:b/>
                <w:color w:val="FFFFFF" w:themeColor="background1"/>
                <w:sz w:val="28"/>
                <w:szCs w:val="28"/>
              </w:rPr>
            </w:pPr>
            <w:r w:rsidRPr="001342B2">
              <w:rPr>
                <w:b/>
                <w:color w:val="FFFFFF" w:themeColor="background1"/>
                <w:sz w:val="28"/>
                <w:szCs w:val="28"/>
              </w:rPr>
              <w:lastRenderedPageBreak/>
              <w:t>Holmes Chapel Primary School</w:t>
            </w:r>
          </w:p>
          <w:p w:rsidR="00D5584A" w:rsidRDefault="00D5584A" w:rsidP="00D5584A">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D5584A" w:rsidRPr="00B213BC" w:rsidRDefault="00DD0535" w:rsidP="00DD0535">
            <w:pPr>
              <w:jc w:val="center"/>
              <w:rPr>
                <w:rFonts w:asciiTheme="majorHAnsi" w:hAnsiTheme="majorHAnsi" w:cstheme="majorHAnsi"/>
                <w:sz w:val="18"/>
                <w:szCs w:val="18"/>
              </w:rPr>
            </w:pPr>
            <w:r>
              <w:rPr>
                <w:b/>
                <w:color w:val="FFFFFF" w:themeColor="background1"/>
                <w:sz w:val="28"/>
                <w:szCs w:val="28"/>
              </w:rPr>
              <w:t>Mathematics</w:t>
            </w:r>
            <w:r w:rsidR="00AA6BC5">
              <w:rPr>
                <w:b/>
                <w:color w:val="FFFFFF" w:themeColor="background1"/>
                <w:sz w:val="28"/>
                <w:szCs w:val="28"/>
              </w:rPr>
              <w:t xml:space="preserve"> following </w:t>
            </w:r>
            <w:r w:rsidR="00236473">
              <w:rPr>
                <w:b/>
                <w:color w:val="FFFFFF" w:themeColor="background1"/>
                <w:sz w:val="28"/>
                <w:szCs w:val="28"/>
              </w:rPr>
              <w:t>NCETM Mastery of Number progression</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931482" w:rsidTr="00CE474B">
        <w:tc>
          <w:tcPr>
            <w:tcW w:w="1668" w:type="dxa"/>
          </w:tcPr>
          <w:p w:rsidR="00931482" w:rsidRPr="00021179" w:rsidRDefault="00DD0535">
            <w:pPr>
              <w:rPr>
                <w:b/>
              </w:rPr>
            </w:pPr>
            <w:r w:rsidRPr="00021179">
              <w:rPr>
                <w:b/>
                <w:color w:val="002060"/>
              </w:rPr>
              <w:t>Mathematics</w:t>
            </w:r>
          </w:p>
        </w:tc>
        <w:tc>
          <w:tcPr>
            <w:tcW w:w="1687" w:type="dxa"/>
          </w:tcPr>
          <w:p w:rsidR="00846F4B" w:rsidRDefault="00DD0535">
            <w:pPr>
              <w:rPr>
                <w:rFonts w:asciiTheme="majorHAnsi" w:hAnsiTheme="majorHAnsi" w:cstheme="majorHAnsi"/>
                <w:b/>
                <w:sz w:val="18"/>
                <w:szCs w:val="18"/>
              </w:rPr>
            </w:pPr>
            <w:r w:rsidRPr="0037369F">
              <w:rPr>
                <w:rFonts w:asciiTheme="majorHAnsi" w:hAnsiTheme="majorHAnsi" w:cstheme="majorHAnsi"/>
                <w:b/>
                <w:sz w:val="18"/>
                <w:szCs w:val="18"/>
              </w:rPr>
              <w:t xml:space="preserve">Count objects, actions and sounds. </w:t>
            </w:r>
          </w:p>
          <w:p w:rsidR="00846F4B" w:rsidRDefault="00846F4B">
            <w:pPr>
              <w:rPr>
                <w:rFonts w:asciiTheme="majorHAnsi" w:hAnsiTheme="majorHAnsi" w:cstheme="majorHAnsi"/>
                <w:b/>
                <w:sz w:val="18"/>
                <w:szCs w:val="18"/>
              </w:rPr>
            </w:pPr>
          </w:p>
          <w:p w:rsidR="00846F4B" w:rsidRDefault="00DD0535">
            <w:pPr>
              <w:rPr>
                <w:rFonts w:asciiTheme="majorHAnsi" w:hAnsiTheme="majorHAnsi" w:cstheme="majorHAnsi"/>
                <w:b/>
                <w:sz w:val="18"/>
                <w:szCs w:val="18"/>
              </w:rPr>
            </w:pPr>
            <w:proofErr w:type="spellStart"/>
            <w:r w:rsidRPr="0037369F">
              <w:rPr>
                <w:rFonts w:asciiTheme="majorHAnsi" w:hAnsiTheme="majorHAnsi" w:cstheme="majorHAnsi"/>
                <w:b/>
                <w:sz w:val="18"/>
                <w:szCs w:val="18"/>
              </w:rPr>
              <w:t>Subitise</w:t>
            </w:r>
            <w:proofErr w:type="spellEnd"/>
            <w:r w:rsidRPr="0037369F">
              <w:rPr>
                <w:rFonts w:asciiTheme="majorHAnsi" w:hAnsiTheme="majorHAnsi" w:cstheme="majorHAnsi"/>
                <w:b/>
                <w:sz w:val="18"/>
                <w:szCs w:val="18"/>
              </w:rPr>
              <w:t xml:space="preserve">. Link the number symbol (numeral) with its cardinal number value. </w:t>
            </w:r>
          </w:p>
          <w:p w:rsidR="00846F4B" w:rsidRDefault="00846F4B">
            <w:pPr>
              <w:rPr>
                <w:rFonts w:asciiTheme="majorHAnsi" w:hAnsiTheme="majorHAnsi" w:cstheme="majorHAnsi"/>
                <w:b/>
                <w:sz w:val="18"/>
                <w:szCs w:val="18"/>
              </w:rPr>
            </w:pPr>
          </w:p>
          <w:p w:rsidR="00846F4B" w:rsidRDefault="00DD0535">
            <w:pPr>
              <w:rPr>
                <w:rFonts w:asciiTheme="majorHAnsi" w:hAnsiTheme="majorHAnsi" w:cstheme="majorHAnsi"/>
                <w:b/>
                <w:sz w:val="18"/>
                <w:szCs w:val="18"/>
              </w:rPr>
            </w:pPr>
            <w:r w:rsidRPr="0037369F">
              <w:rPr>
                <w:rFonts w:asciiTheme="majorHAnsi" w:hAnsiTheme="majorHAnsi" w:cstheme="majorHAnsi"/>
                <w:b/>
                <w:sz w:val="18"/>
                <w:szCs w:val="18"/>
              </w:rPr>
              <w:t>Count beyond ten and understand the ‘one more than/one less than’ relationship</w:t>
            </w:r>
            <w:r w:rsidRPr="00F369F6">
              <w:rPr>
                <w:rFonts w:asciiTheme="majorHAnsi" w:hAnsiTheme="majorHAnsi" w:cstheme="majorHAnsi"/>
                <w:sz w:val="18"/>
                <w:szCs w:val="18"/>
              </w:rPr>
              <w:t xml:space="preserve"> </w:t>
            </w:r>
            <w:r w:rsidRPr="0037369F">
              <w:rPr>
                <w:rFonts w:asciiTheme="majorHAnsi" w:hAnsiTheme="majorHAnsi" w:cstheme="majorHAnsi"/>
                <w:b/>
                <w:sz w:val="18"/>
                <w:szCs w:val="18"/>
              </w:rPr>
              <w:t xml:space="preserve">between consecutive numbers. </w:t>
            </w:r>
          </w:p>
          <w:p w:rsidR="00846F4B" w:rsidRDefault="00846F4B">
            <w:pPr>
              <w:rPr>
                <w:rFonts w:asciiTheme="majorHAnsi" w:hAnsiTheme="majorHAnsi" w:cstheme="majorHAnsi"/>
                <w:b/>
                <w:sz w:val="18"/>
                <w:szCs w:val="18"/>
              </w:rPr>
            </w:pPr>
          </w:p>
          <w:p w:rsidR="00846F4B" w:rsidRDefault="00DD0535">
            <w:pPr>
              <w:rPr>
                <w:rFonts w:asciiTheme="majorHAnsi" w:hAnsiTheme="majorHAnsi" w:cstheme="majorHAnsi"/>
                <w:b/>
                <w:sz w:val="18"/>
                <w:szCs w:val="18"/>
              </w:rPr>
            </w:pPr>
            <w:r w:rsidRPr="0037369F">
              <w:rPr>
                <w:rFonts w:asciiTheme="majorHAnsi" w:hAnsiTheme="majorHAnsi" w:cstheme="majorHAnsi"/>
                <w:b/>
                <w:sz w:val="18"/>
                <w:szCs w:val="18"/>
              </w:rPr>
              <w:t xml:space="preserve">Explore the composition of numbers to 10. </w:t>
            </w:r>
          </w:p>
          <w:p w:rsidR="00846F4B" w:rsidRDefault="00846F4B">
            <w:pPr>
              <w:rPr>
                <w:rFonts w:asciiTheme="majorHAnsi" w:hAnsiTheme="majorHAnsi" w:cstheme="majorHAnsi"/>
                <w:b/>
                <w:sz w:val="18"/>
                <w:szCs w:val="18"/>
              </w:rPr>
            </w:pPr>
          </w:p>
          <w:p w:rsidR="00846F4B" w:rsidRPr="00846F4B" w:rsidRDefault="00DD0535">
            <w:pPr>
              <w:rPr>
                <w:rFonts w:asciiTheme="majorHAnsi" w:hAnsiTheme="majorHAnsi" w:cstheme="majorHAnsi"/>
                <w:b/>
                <w:color w:val="2F5496" w:themeColor="accent5" w:themeShade="BF"/>
                <w:sz w:val="18"/>
                <w:szCs w:val="18"/>
              </w:rPr>
            </w:pPr>
            <w:r w:rsidRPr="00846F4B">
              <w:rPr>
                <w:rFonts w:asciiTheme="majorHAnsi" w:hAnsiTheme="majorHAnsi" w:cstheme="majorHAnsi"/>
                <w:b/>
                <w:color w:val="2F5496" w:themeColor="accent5" w:themeShade="BF"/>
                <w:sz w:val="18"/>
                <w:szCs w:val="18"/>
              </w:rPr>
              <w:t xml:space="preserve">Select, rotate and manipulate shapes to develop spatial reasoning skills. </w:t>
            </w:r>
          </w:p>
          <w:p w:rsidR="00846F4B" w:rsidRPr="00846F4B" w:rsidRDefault="00846F4B">
            <w:pPr>
              <w:rPr>
                <w:rFonts w:asciiTheme="majorHAnsi" w:hAnsiTheme="majorHAnsi" w:cstheme="majorHAnsi"/>
                <w:b/>
                <w:color w:val="2F5496" w:themeColor="accent5" w:themeShade="BF"/>
                <w:sz w:val="18"/>
                <w:szCs w:val="18"/>
              </w:rPr>
            </w:pPr>
          </w:p>
          <w:p w:rsidR="00931482" w:rsidRPr="00F369F6" w:rsidRDefault="00DD0535">
            <w:pPr>
              <w:rPr>
                <w:rFonts w:asciiTheme="majorHAnsi" w:hAnsiTheme="majorHAnsi" w:cstheme="majorHAnsi"/>
                <w:sz w:val="18"/>
                <w:szCs w:val="18"/>
              </w:rPr>
            </w:pPr>
            <w:r w:rsidRPr="00846F4B">
              <w:rPr>
                <w:rFonts w:asciiTheme="majorHAnsi" w:hAnsiTheme="majorHAnsi" w:cstheme="majorHAnsi"/>
                <w:b/>
                <w:color w:val="2F5496" w:themeColor="accent5" w:themeShade="BF"/>
                <w:sz w:val="18"/>
                <w:szCs w:val="18"/>
              </w:rPr>
              <w:t>Continue, copy and create repeating patterns.</w:t>
            </w:r>
          </w:p>
        </w:tc>
        <w:tc>
          <w:tcPr>
            <w:tcW w:w="3024" w:type="dxa"/>
            <w:shd w:val="clear" w:color="auto" w:fill="DEEAF6" w:themeFill="accent1" w:themeFillTint="33"/>
          </w:tcPr>
          <w:p w:rsidR="00846F4B" w:rsidRDefault="00DD0535">
            <w:pPr>
              <w:rPr>
                <w:rFonts w:asciiTheme="majorHAnsi" w:hAnsiTheme="majorHAnsi" w:cstheme="majorHAnsi"/>
                <w:sz w:val="18"/>
                <w:szCs w:val="18"/>
              </w:rPr>
            </w:pPr>
            <w:r w:rsidRPr="00F369F6">
              <w:rPr>
                <w:rFonts w:asciiTheme="majorHAnsi" w:hAnsiTheme="majorHAnsi" w:cstheme="majorHAnsi"/>
                <w:sz w:val="18"/>
                <w:szCs w:val="18"/>
              </w:rPr>
              <w:t xml:space="preserve">Mastering Number Pupils will: </w:t>
            </w:r>
          </w:p>
          <w:p w:rsidR="00846F4B" w:rsidRDefault="00846F4B">
            <w:pPr>
              <w:rPr>
                <w:rFonts w:asciiTheme="majorHAnsi" w:hAnsiTheme="majorHAnsi" w:cstheme="majorHAnsi"/>
                <w:sz w:val="18"/>
                <w:szCs w:val="18"/>
              </w:rPr>
            </w:pPr>
            <w:r>
              <w:rPr>
                <w:rFonts w:asciiTheme="majorHAnsi" w:hAnsiTheme="majorHAnsi" w:cstheme="majorHAnsi"/>
                <w:sz w:val="18"/>
                <w:szCs w:val="18"/>
              </w:rPr>
              <w:t>B</w:t>
            </w:r>
            <w:r w:rsidR="00DD0535" w:rsidRPr="00F369F6">
              <w:rPr>
                <w:rFonts w:asciiTheme="majorHAnsi" w:hAnsiTheme="majorHAnsi" w:cstheme="majorHAnsi"/>
                <w:sz w:val="18"/>
                <w:szCs w:val="18"/>
              </w:rPr>
              <w:t xml:space="preserve">uild on previous experiences of number from their </w:t>
            </w:r>
            <w:r>
              <w:rPr>
                <w:rFonts w:asciiTheme="majorHAnsi" w:hAnsiTheme="majorHAnsi" w:cstheme="majorHAnsi"/>
                <w:sz w:val="18"/>
                <w:szCs w:val="18"/>
              </w:rPr>
              <w:t xml:space="preserve">home and nursery environments. </w:t>
            </w:r>
          </w:p>
          <w:p w:rsidR="00846F4B" w:rsidRDefault="00846F4B">
            <w:pPr>
              <w:rPr>
                <w:rFonts w:asciiTheme="majorHAnsi" w:hAnsiTheme="majorHAnsi" w:cstheme="majorHAnsi"/>
                <w:sz w:val="18"/>
                <w:szCs w:val="18"/>
              </w:rPr>
            </w:pPr>
          </w:p>
          <w:p w:rsidR="00846F4B" w:rsidRDefault="00846F4B">
            <w:pPr>
              <w:rPr>
                <w:rFonts w:asciiTheme="majorHAnsi" w:hAnsiTheme="majorHAnsi" w:cstheme="majorHAnsi"/>
                <w:sz w:val="18"/>
                <w:szCs w:val="18"/>
              </w:rPr>
            </w:pPr>
            <w:r>
              <w:rPr>
                <w:rFonts w:asciiTheme="majorHAnsi" w:hAnsiTheme="majorHAnsi" w:cstheme="majorHAnsi"/>
                <w:sz w:val="18"/>
                <w:szCs w:val="18"/>
              </w:rPr>
              <w:t>F</w:t>
            </w:r>
            <w:r w:rsidR="00DD0535" w:rsidRPr="00F369F6">
              <w:rPr>
                <w:rFonts w:asciiTheme="majorHAnsi" w:hAnsiTheme="majorHAnsi" w:cstheme="majorHAnsi"/>
                <w:sz w:val="18"/>
                <w:szCs w:val="18"/>
              </w:rPr>
              <w:t xml:space="preserve">urther develop their </w:t>
            </w:r>
            <w:proofErr w:type="spellStart"/>
            <w:r w:rsidR="00DD0535" w:rsidRPr="00F369F6">
              <w:rPr>
                <w:rFonts w:asciiTheme="majorHAnsi" w:hAnsiTheme="majorHAnsi" w:cstheme="majorHAnsi"/>
                <w:sz w:val="18"/>
                <w:szCs w:val="18"/>
              </w:rPr>
              <w:t>subitising</w:t>
            </w:r>
            <w:proofErr w:type="spellEnd"/>
            <w:r w:rsidR="00DD0535" w:rsidRPr="00F369F6">
              <w:rPr>
                <w:rFonts w:asciiTheme="majorHAnsi" w:hAnsiTheme="majorHAnsi" w:cstheme="majorHAnsi"/>
                <w:sz w:val="18"/>
                <w:szCs w:val="18"/>
              </w:rPr>
              <w:t xml:space="preserve"> and counting skills explore the composition of numbers within 5 </w:t>
            </w:r>
          </w:p>
          <w:p w:rsidR="00846F4B" w:rsidRDefault="00846F4B">
            <w:pPr>
              <w:rPr>
                <w:rFonts w:asciiTheme="majorHAnsi" w:hAnsiTheme="majorHAnsi" w:cstheme="majorHAnsi"/>
                <w:sz w:val="18"/>
                <w:szCs w:val="18"/>
              </w:rPr>
            </w:pPr>
          </w:p>
          <w:p w:rsidR="00846F4B" w:rsidRDefault="00846F4B">
            <w:pPr>
              <w:rPr>
                <w:rFonts w:asciiTheme="majorHAnsi" w:hAnsiTheme="majorHAnsi" w:cstheme="majorHAnsi"/>
                <w:sz w:val="18"/>
                <w:szCs w:val="18"/>
              </w:rPr>
            </w:pPr>
            <w:r>
              <w:rPr>
                <w:rFonts w:asciiTheme="majorHAnsi" w:hAnsiTheme="majorHAnsi" w:cstheme="majorHAnsi"/>
                <w:sz w:val="18"/>
                <w:szCs w:val="18"/>
              </w:rPr>
              <w:t>C</w:t>
            </w:r>
            <w:r w:rsidR="00DD0535" w:rsidRPr="00F369F6">
              <w:rPr>
                <w:rFonts w:asciiTheme="majorHAnsi" w:hAnsiTheme="majorHAnsi" w:cstheme="majorHAnsi"/>
                <w:sz w:val="18"/>
                <w:szCs w:val="18"/>
              </w:rPr>
              <w:t xml:space="preserve">ompare sets of objects use the language of </w:t>
            </w:r>
            <w:r>
              <w:rPr>
                <w:rFonts w:asciiTheme="majorHAnsi" w:hAnsiTheme="majorHAnsi" w:cstheme="majorHAnsi"/>
                <w:sz w:val="18"/>
                <w:szCs w:val="18"/>
              </w:rPr>
              <w:t>comparison.</w:t>
            </w:r>
          </w:p>
          <w:p w:rsidR="00846F4B" w:rsidRDefault="00846F4B">
            <w:pPr>
              <w:rPr>
                <w:rFonts w:asciiTheme="majorHAnsi" w:hAnsiTheme="majorHAnsi" w:cstheme="majorHAnsi"/>
                <w:sz w:val="18"/>
                <w:szCs w:val="18"/>
              </w:rPr>
            </w:pPr>
          </w:p>
          <w:p w:rsidR="00846F4B" w:rsidRDefault="00DD0535">
            <w:pPr>
              <w:rPr>
                <w:rFonts w:asciiTheme="majorHAnsi" w:hAnsiTheme="majorHAnsi" w:cstheme="majorHAnsi"/>
                <w:sz w:val="18"/>
                <w:szCs w:val="18"/>
              </w:rPr>
            </w:pPr>
            <w:proofErr w:type="spellStart"/>
            <w:r w:rsidRPr="00F369F6">
              <w:rPr>
                <w:rFonts w:asciiTheme="majorHAnsi" w:hAnsiTheme="majorHAnsi" w:cstheme="majorHAnsi"/>
                <w:sz w:val="18"/>
                <w:szCs w:val="18"/>
              </w:rPr>
              <w:t>Subitise</w:t>
            </w:r>
            <w:proofErr w:type="spellEnd"/>
            <w:r w:rsidRPr="00F369F6">
              <w:rPr>
                <w:rFonts w:asciiTheme="majorHAnsi" w:hAnsiTheme="majorHAnsi" w:cstheme="majorHAnsi"/>
                <w:sz w:val="18"/>
                <w:szCs w:val="18"/>
              </w:rPr>
              <w:t xml:space="preserve"> using themed picture cards and power points. </w:t>
            </w:r>
          </w:p>
          <w:p w:rsidR="00846F4B" w:rsidRDefault="00846F4B">
            <w:pPr>
              <w:rPr>
                <w:rFonts w:asciiTheme="majorHAnsi" w:hAnsiTheme="majorHAnsi" w:cstheme="majorHAnsi"/>
                <w:sz w:val="18"/>
                <w:szCs w:val="18"/>
              </w:rPr>
            </w:pPr>
          </w:p>
          <w:p w:rsidR="00931482" w:rsidRDefault="00DD0535" w:rsidP="00846F4B">
            <w:pPr>
              <w:rPr>
                <w:rFonts w:asciiTheme="majorHAnsi" w:hAnsiTheme="majorHAnsi" w:cstheme="majorHAnsi"/>
                <w:sz w:val="18"/>
                <w:szCs w:val="18"/>
              </w:rPr>
            </w:pPr>
            <w:r w:rsidRPr="00F369F6">
              <w:rPr>
                <w:rFonts w:asciiTheme="majorHAnsi" w:hAnsiTheme="majorHAnsi" w:cstheme="majorHAnsi"/>
                <w:sz w:val="18"/>
                <w:szCs w:val="18"/>
              </w:rPr>
              <w:t>Matching</w:t>
            </w:r>
            <w:r w:rsidR="00846F4B">
              <w:rPr>
                <w:rFonts w:asciiTheme="majorHAnsi" w:hAnsiTheme="majorHAnsi" w:cstheme="majorHAnsi"/>
                <w:sz w:val="18"/>
                <w:szCs w:val="18"/>
              </w:rPr>
              <w:t xml:space="preserve"> numerals to quantities of 5/10 </w:t>
            </w:r>
            <w:r w:rsidRPr="00F369F6">
              <w:rPr>
                <w:rFonts w:asciiTheme="majorHAnsi" w:hAnsiTheme="majorHAnsi" w:cstheme="majorHAnsi"/>
                <w:sz w:val="18"/>
                <w:szCs w:val="18"/>
              </w:rPr>
              <w:t>objects.</w:t>
            </w:r>
          </w:p>
          <w:p w:rsidR="00846F4B" w:rsidRDefault="00846F4B" w:rsidP="00846F4B">
            <w:pPr>
              <w:rPr>
                <w:rFonts w:asciiTheme="majorHAnsi" w:hAnsiTheme="majorHAnsi" w:cstheme="majorHAnsi"/>
                <w:sz w:val="18"/>
                <w:szCs w:val="18"/>
              </w:rPr>
            </w:pPr>
          </w:p>
          <w:p w:rsidR="00C91381" w:rsidRPr="00C91381" w:rsidRDefault="00C91381" w:rsidP="00846F4B">
            <w:pPr>
              <w:rPr>
                <w:rFonts w:asciiTheme="majorHAnsi" w:hAnsiTheme="majorHAnsi" w:cstheme="majorHAnsi"/>
                <w:b/>
                <w:color w:val="2F5496" w:themeColor="accent5" w:themeShade="BF"/>
                <w:sz w:val="16"/>
                <w:szCs w:val="16"/>
              </w:rPr>
            </w:pPr>
            <w:r w:rsidRPr="00C91381">
              <w:rPr>
                <w:rFonts w:asciiTheme="majorHAnsi" w:hAnsiTheme="majorHAnsi" w:cstheme="majorHAnsi"/>
                <w:b/>
                <w:color w:val="2F5496" w:themeColor="accent5" w:themeShade="BF"/>
                <w:sz w:val="16"/>
                <w:szCs w:val="16"/>
              </w:rPr>
              <w:t>Use NCETM and Learning Trajectory planning for measures, shape and pattern small step planning</w:t>
            </w:r>
          </w:p>
          <w:p w:rsidR="00846F4B" w:rsidRPr="00C91381" w:rsidRDefault="00846F4B" w:rsidP="00846F4B">
            <w:pPr>
              <w:rPr>
                <w:rFonts w:asciiTheme="majorHAnsi" w:hAnsiTheme="majorHAnsi" w:cstheme="majorHAnsi"/>
                <w:color w:val="2F5496" w:themeColor="accent5" w:themeShade="BF"/>
                <w:sz w:val="16"/>
                <w:szCs w:val="16"/>
              </w:rPr>
            </w:pPr>
            <w:r w:rsidRPr="00C91381">
              <w:rPr>
                <w:rFonts w:asciiTheme="majorHAnsi" w:hAnsiTheme="majorHAnsi" w:cstheme="majorHAnsi"/>
                <w:color w:val="2F5496" w:themeColor="accent5" w:themeShade="BF"/>
                <w:sz w:val="16"/>
                <w:szCs w:val="16"/>
              </w:rPr>
              <w:t>Compare squares, circles, triangles and rectangles. Compare different shapes in multiple sizes, colours and contexts. Identify shapes in our environment- collect examples of shapes in real-life contexts.</w:t>
            </w:r>
          </w:p>
          <w:p w:rsidR="00846F4B" w:rsidRPr="00C91381" w:rsidRDefault="00846F4B" w:rsidP="00846F4B">
            <w:pPr>
              <w:rPr>
                <w:rFonts w:asciiTheme="majorHAnsi" w:hAnsiTheme="majorHAnsi" w:cstheme="majorHAnsi"/>
                <w:color w:val="2F5496" w:themeColor="accent5" w:themeShade="BF"/>
                <w:sz w:val="16"/>
                <w:szCs w:val="16"/>
              </w:rPr>
            </w:pPr>
          </w:p>
          <w:p w:rsidR="00846F4B" w:rsidRPr="00F369F6" w:rsidRDefault="00846F4B" w:rsidP="00846F4B">
            <w:pPr>
              <w:rPr>
                <w:rFonts w:asciiTheme="majorHAnsi" w:hAnsiTheme="majorHAnsi" w:cstheme="majorHAnsi"/>
                <w:sz w:val="18"/>
                <w:szCs w:val="18"/>
              </w:rPr>
            </w:pPr>
            <w:r w:rsidRPr="00C91381">
              <w:rPr>
                <w:rFonts w:asciiTheme="majorHAnsi" w:hAnsiTheme="majorHAnsi" w:cstheme="majorHAnsi"/>
                <w:color w:val="2F5496" w:themeColor="accent5" w:themeShade="BF"/>
                <w:sz w:val="16"/>
                <w:szCs w:val="16"/>
              </w:rPr>
              <w:t>Look at AB</w:t>
            </w:r>
            <w:proofErr w:type="gramStart"/>
            <w:r w:rsidRPr="00C91381">
              <w:rPr>
                <w:rFonts w:asciiTheme="majorHAnsi" w:hAnsiTheme="majorHAnsi" w:cstheme="majorHAnsi"/>
                <w:color w:val="2F5496" w:themeColor="accent5" w:themeShade="BF"/>
                <w:sz w:val="16"/>
                <w:szCs w:val="16"/>
              </w:rPr>
              <w:t>,AB,AB</w:t>
            </w:r>
            <w:proofErr w:type="gramEnd"/>
            <w:r w:rsidRPr="00C91381">
              <w:rPr>
                <w:rFonts w:asciiTheme="majorHAnsi" w:hAnsiTheme="majorHAnsi" w:cstheme="majorHAnsi"/>
                <w:color w:val="2F5496" w:themeColor="accent5" w:themeShade="BF"/>
                <w:sz w:val="16"/>
                <w:szCs w:val="16"/>
              </w:rPr>
              <w:t xml:space="preserve"> patterns and understand that AB is the core unit of the pattern. Make patterns with physical objects. Look at visual patterns and listen to sound patterns</w:t>
            </w:r>
            <w:r w:rsidR="00D672FE">
              <w:rPr>
                <w:rFonts w:asciiTheme="majorHAnsi" w:hAnsiTheme="majorHAnsi" w:cstheme="majorHAnsi"/>
                <w:color w:val="2F5496" w:themeColor="accent5" w:themeShade="BF"/>
                <w:sz w:val="16"/>
                <w:szCs w:val="16"/>
              </w:rPr>
              <w:t xml:space="preserve"> </w:t>
            </w:r>
            <w:r w:rsidR="00D672FE">
              <w:rPr>
                <w:rFonts w:asciiTheme="majorHAnsi" w:hAnsiTheme="majorHAnsi" w:cstheme="majorHAnsi"/>
                <w:color w:val="002060"/>
                <w:sz w:val="16"/>
                <w:szCs w:val="16"/>
              </w:rPr>
              <w:t>Use term ‘core unit’</w:t>
            </w:r>
          </w:p>
        </w:tc>
        <w:tc>
          <w:tcPr>
            <w:tcW w:w="1868" w:type="dxa"/>
          </w:tcPr>
          <w:p w:rsidR="00846F4B" w:rsidRDefault="00F369F6">
            <w:pPr>
              <w:rPr>
                <w:rFonts w:asciiTheme="majorHAnsi" w:hAnsiTheme="majorHAnsi" w:cstheme="majorHAnsi"/>
                <w:b/>
                <w:sz w:val="18"/>
                <w:szCs w:val="18"/>
              </w:rPr>
            </w:pPr>
            <w:r w:rsidRPr="0037369F">
              <w:rPr>
                <w:rFonts w:asciiTheme="majorHAnsi" w:hAnsiTheme="majorHAnsi" w:cstheme="majorHAnsi"/>
                <w:b/>
                <w:sz w:val="18"/>
                <w:szCs w:val="18"/>
              </w:rPr>
              <w:t>Automatically recall number bond</w:t>
            </w:r>
            <w:r w:rsidR="00846F4B">
              <w:rPr>
                <w:rFonts w:asciiTheme="majorHAnsi" w:hAnsiTheme="majorHAnsi" w:cstheme="majorHAnsi"/>
                <w:b/>
                <w:sz w:val="18"/>
                <w:szCs w:val="18"/>
              </w:rPr>
              <w:t>s for numbers 0–5</w:t>
            </w:r>
            <w:r w:rsidRPr="0037369F">
              <w:rPr>
                <w:rFonts w:asciiTheme="majorHAnsi" w:hAnsiTheme="majorHAnsi" w:cstheme="majorHAnsi"/>
                <w:b/>
                <w:sz w:val="18"/>
                <w:szCs w:val="18"/>
              </w:rPr>
              <w:t xml:space="preserve">. </w:t>
            </w:r>
          </w:p>
          <w:p w:rsidR="00846F4B" w:rsidRDefault="00846F4B">
            <w:pPr>
              <w:rPr>
                <w:rFonts w:asciiTheme="majorHAnsi" w:hAnsiTheme="majorHAnsi" w:cstheme="majorHAnsi"/>
                <w:b/>
                <w:sz w:val="18"/>
                <w:szCs w:val="18"/>
              </w:rPr>
            </w:pPr>
          </w:p>
          <w:p w:rsidR="00846F4B"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Count beyond ten and understand the ‘one more than/one less than’ relationship between consecutive numbers. </w:t>
            </w:r>
          </w:p>
          <w:p w:rsidR="00846F4B" w:rsidRDefault="00846F4B">
            <w:pPr>
              <w:rPr>
                <w:rFonts w:asciiTheme="majorHAnsi" w:hAnsiTheme="majorHAnsi" w:cstheme="majorHAnsi"/>
                <w:b/>
                <w:sz w:val="18"/>
                <w:szCs w:val="18"/>
              </w:rPr>
            </w:pPr>
          </w:p>
          <w:p w:rsidR="00846F4B" w:rsidRDefault="00F369F6">
            <w:pPr>
              <w:rPr>
                <w:rFonts w:asciiTheme="majorHAnsi" w:hAnsiTheme="majorHAnsi" w:cstheme="majorHAnsi"/>
                <w:sz w:val="18"/>
                <w:szCs w:val="18"/>
              </w:rPr>
            </w:pPr>
            <w:r w:rsidRPr="0037369F">
              <w:rPr>
                <w:rFonts w:asciiTheme="majorHAnsi" w:hAnsiTheme="majorHAnsi" w:cstheme="majorHAnsi"/>
                <w:b/>
                <w:sz w:val="18"/>
                <w:szCs w:val="18"/>
              </w:rPr>
              <w:t>Explore the composition of numbers to 10.</w:t>
            </w:r>
            <w:r w:rsidRPr="00F369F6">
              <w:rPr>
                <w:rFonts w:asciiTheme="majorHAnsi" w:hAnsiTheme="majorHAnsi" w:cstheme="majorHAnsi"/>
                <w:sz w:val="18"/>
                <w:szCs w:val="18"/>
              </w:rPr>
              <w:t xml:space="preserve"> </w:t>
            </w:r>
          </w:p>
          <w:p w:rsidR="00846F4B" w:rsidRDefault="00846F4B">
            <w:pPr>
              <w:rPr>
                <w:rFonts w:asciiTheme="majorHAnsi" w:hAnsiTheme="majorHAnsi" w:cstheme="majorHAnsi"/>
                <w:sz w:val="18"/>
                <w:szCs w:val="18"/>
              </w:rPr>
            </w:pPr>
          </w:p>
          <w:p w:rsidR="00846F4B" w:rsidRPr="00846F4B" w:rsidRDefault="00F369F6">
            <w:pPr>
              <w:rPr>
                <w:rFonts w:asciiTheme="majorHAnsi" w:hAnsiTheme="majorHAnsi" w:cstheme="majorHAnsi"/>
                <w:b/>
                <w:color w:val="2F5496" w:themeColor="accent5" w:themeShade="BF"/>
                <w:sz w:val="18"/>
                <w:szCs w:val="18"/>
              </w:rPr>
            </w:pPr>
            <w:r w:rsidRPr="00846F4B">
              <w:rPr>
                <w:rFonts w:asciiTheme="majorHAnsi" w:hAnsiTheme="majorHAnsi" w:cstheme="majorHAnsi"/>
                <w:b/>
                <w:color w:val="2F5496" w:themeColor="accent5" w:themeShade="BF"/>
                <w:sz w:val="18"/>
                <w:szCs w:val="18"/>
              </w:rPr>
              <w:t xml:space="preserve">Compare length, weight and capacity. </w:t>
            </w:r>
          </w:p>
          <w:p w:rsidR="00846F4B" w:rsidRPr="00846F4B" w:rsidRDefault="00846F4B">
            <w:pPr>
              <w:rPr>
                <w:rFonts w:asciiTheme="majorHAnsi" w:hAnsiTheme="majorHAnsi" w:cstheme="majorHAnsi"/>
                <w:b/>
                <w:color w:val="2F5496" w:themeColor="accent5" w:themeShade="BF"/>
                <w:sz w:val="18"/>
                <w:szCs w:val="18"/>
              </w:rPr>
            </w:pPr>
          </w:p>
          <w:p w:rsidR="00931482" w:rsidRPr="00F369F6" w:rsidRDefault="00F369F6">
            <w:pPr>
              <w:rPr>
                <w:rFonts w:asciiTheme="majorHAnsi" w:hAnsiTheme="majorHAnsi" w:cstheme="majorHAnsi"/>
                <w:sz w:val="18"/>
                <w:szCs w:val="18"/>
              </w:rPr>
            </w:pPr>
            <w:r w:rsidRPr="00846F4B">
              <w:rPr>
                <w:rFonts w:asciiTheme="majorHAnsi" w:hAnsiTheme="majorHAnsi" w:cstheme="majorHAnsi"/>
                <w:b/>
                <w:color w:val="2F5496" w:themeColor="accent5" w:themeShade="BF"/>
                <w:sz w:val="18"/>
                <w:szCs w:val="18"/>
              </w:rPr>
              <w:t>Continue, copy and create repeating patterns.</w:t>
            </w:r>
          </w:p>
        </w:tc>
        <w:tc>
          <w:tcPr>
            <w:tcW w:w="3115" w:type="dxa"/>
            <w:shd w:val="clear" w:color="auto" w:fill="BDD6EE" w:themeFill="accent1" w:themeFillTint="66"/>
          </w:tcPr>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 xml:space="preserve">Mastering Number Pupils will: </w:t>
            </w:r>
          </w:p>
          <w:p w:rsidR="00846F4B" w:rsidRDefault="00846F4B">
            <w:pPr>
              <w:rPr>
                <w:rFonts w:asciiTheme="majorHAnsi" w:hAnsiTheme="majorHAnsi" w:cstheme="majorHAnsi"/>
                <w:sz w:val="16"/>
                <w:szCs w:val="16"/>
              </w:rPr>
            </w:pPr>
            <w:r w:rsidRPr="00855661">
              <w:rPr>
                <w:rFonts w:asciiTheme="majorHAnsi" w:hAnsiTheme="majorHAnsi" w:cstheme="majorHAnsi"/>
                <w:sz w:val="16"/>
                <w:szCs w:val="16"/>
              </w:rPr>
              <w:t>C</w:t>
            </w:r>
            <w:r w:rsidR="00F369F6" w:rsidRPr="00855661">
              <w:rPr>
                <w:rFonts w:asciiTheme="majorHAnsi" w:hAnsiTheme="majorHAnsi" w:cstheme="majorHAnsi"/>
                <w:sz w:val="16"/>
                <w:szCs w:val="16"/>
              </w:rPr>
              <w:t xml:space="preserve">ontinue to develop their </w:t>
            </w:r>
            <w:proofErr w:type="spellStart"/>
            <w:r w:rsidR="00F369F6" w:rsidRPr="00855661">
              <w:rPr>
                <w:rFonts w:asciiTheme="majorHAnsi" w:hAnsiTheme="majorHAnsi" w:cstheme="majorHAnsi"/>
                <w:sz w:val="16"/>
                <w:szCs w:val="16"/>
              </w:rPr>
              <w:t>subitising</w:t>
            </w:r>
            <w:proofErr w:type="spellEnd"/>
            <w:r w:rsidR="00F369F6" w:rsidRPr="00855661">
              <w:rPr>
                <w:rFonts w:asciiTheme="majorHAnsi" w:hAnsiTheme="majorHAnsi" w:cstheme="majorHAnsi"/>
                <w:sz w:val="16"/>
                <w:szCs w:val="16"/>
              </w:rPr>
              <w:t xml:space="preserve"> and counting skills explore the composition </w:t>
            </w:r>
            <w:r w:rsidRPr="00855661">
              <w:rPr>
                <w:rFonts w:asciiTheme="majorHAnsi" w:hAnsiTheme="majorHAnsi" w:cstheme="majorHAnsi"/>
                <w:sz w:val="16"/>
                <w:szCs w:val="16"/>
              </w:rPr>
              <w:t xml:space="preserve">of numbers within and beyond 5 </w:t>
            </w:r>
          </w:p>
          <w:p w:rsidR="00855661" w:rsidRPr="00855661" w:rsidRDefault="00855661">
            <w:pPr>
              <w:rPr>
                <w:rFonts w:asciiTheme="majorHAnsi" w:hAnsiTheme="majorHAnsi" w:cstheme="majorHAnsi"/>
                <w:sz w:val="16"/>
                <w:szCs w:val="16"/>
              </w:rPr>
            </w:pPr>
            <w:r>
              <w:rPr>
                <w:rFonts w:asciiTheme="majorHAnsi" w:hAnsiTheme="majorHAnsi" w:cstheme="majorHAnsi"/>
                <w:sz w:val="16"/>
                <w:szCs w:val="16"/>
              </w:rPr>
              <w:t xml:space="preserve">Use </w:t>
            </w:r>
            <w:proofErr w:type="gramStart"/>
            <w:r>
              <w:rPr>
                <w:rFonts w:asciiTheme="majorHAnsi" w:hAnsiTheme="majorHAnsi" w:cstheme="majorHAnsi"/>
                <w:sz w:val="16"/>
                <w:szCs w:val="16"/>
              </w:rPr>
              <w:t>phrase ,</w:t>
            </w:r>
            <w:r w:rsidRPr="00855661">
              <w:rPr>
                <w:rFonts w:asciiTheme="majorHAnsi" w:hAnsiTheme="majorHAnsi" w:cstheme="majorHAnsi"/>
                <w:i/>
                <w:sz w:val="16"/>
                <w:szCs w:val="16"/>
              </w:rPr>
              <w:t>5</w:t>
            </w:r>
            <w:proofErr w:type="gramEnd"/>
            <w:r w:rsidRPr="00855661">
              <w:rPr>
                <w:rFonts w:asciiTheme="majorHAnsi" w:hAnsiTheme="majorHAnsi" w:cstheme="majorHAnsi"/>
                <w:i/>
                <w:sz w:val="16"/>
                <w:szCs w:val="16"/>
              </w:rPr>
              <w:t xml:space="preserve"> is made from … and …, … and .. make 5’</w:t>
            </w:r>
          </w:p>
          <w:p w:rsidR="00846F4B" w:rsidRPr="00855661" w:rsidRDefault="00846F4B">
            <w:pPr>
              <w:rPr>
                <w:rFonts w:asciiTheme="majorHAnsi" w:hAnsiTheme="majorHAnsi" w:cstheme="majorHAnsi"/>
                <w:sz w:val="16"/>
                <w:szCs w:val="16"/>
              </w:rPr>
            </w:pPr>
          </w:p>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B</w:t>
            </w:r>
            <w:r w:rsidR="00F369F6" w:rsidRPr="00855661">
              <w:rPr>
                <w:rFonts w:asciiTheme="majorHAnsi" w:hAnsiTheme="majorHAnsi" w:cstheme="majorHAnsi"/>
                <w:sz w:val="16"/>
                <w:szCs w:val="16"/>
              </w:rPr>
              <w:t>egin to identify when</w:t>
            </w:r>
            <w:r w:rsidRPr="00855661">
              <w:rPr>
                <w:rFonts w:asciiTheme="majorHAnsi" w:hAnsiTheme="majorHAnsi" w:cstheme="majorHAnsi"/>
                <w:sz w:val="16"/>
                <w:szCs w:val="16"/>
              </w:rPr>
              <w:t xml:space="preserve"> two sets are equal or unequal </w:t>
            </w:r>
          </w:p>
          <w:p w:rsidR="00846F4B" w:rsidRPr="00855661" w:rsidRDefault="00846F4B">
            <w:pPr>
              <w:rPr>
                <w:rFonts w:asciiTheme="majorHAnsi" w:hAnsiTheme="majorHAnsi" w:cstheme="majorHAnsi"/>
                <w:sz w:val="16"/>
                <w:szCs w:val="16"/>
              </w:rPr>
            </w:pPr>
          </w:p>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B</w:t>
            </w:r>
            <w:r w:rsidR="00F369F6" w:rsidRPr="00855661">
              <w:rPr>
                <w:rFonts w:asciiTheme="majorHAnsi" w:hAnsiTheme="majorHAnsi" w:cstheme="majorHAnsi"/>
                <w:sz w:val="16"/>
                <w:szCs w:val="16"/>
              </w:rPr>
              <w:t>egin to conne</w:t>
            </w:r>
            <w:r w:rsidRPr="00855661">
              <w:rPr>
                <w:rFonts w:asciiTheme="majorHAnsi" w:hAnsiTheme="majorHAnsi" w:cstheme="majorHAnsi"/>
                <w:sz w:val="16"/>
                <w:szCs w:val="16"/>
              </w:rPr>
              <w:t xml:space="preserve">ct two equal groups to doubles </w:t>
            </w:r>
          </w:p>
          <w:p w:rsidR="00846F4B" w:rsidRPr="00855661" w:rsidRDefault="00846F4B">
            <w:pPr>
              <w:rPr>
                <w:rFonts w:asciiTheme="majorHAnsi" w:hAnsiTheme="majorHAnsi" w:cstheme="majorHAnsi"/>
                <w:sz w:val="16"/>
                <w:szCs w:val="16"/>
              </w:rPr>
            </w:pPr>
          </w:p>
          <w:p w:rsidR="00846F4B" w:rsidRPr="00855661" w:rsidRDefault="00846F4B">
            <w:pPr>
              <w:rPr>
                <w:rFonts w:asciiTheme="majorHAnsi" w:hAnsiTheme="majorHAnsi" w:cstheme="majorHAnsi"/>
                <w:sz w:val="16"/>
                <w:szCs w:val="16"/>
              </w:rPr>
            </w:pPr>
            <w:r w:rsidRPr="00855661">
              <w:rPr>
                <w:rFonts w:asciiTheme="majorHAnsi" w:hAnsiTheme="majorHAnsi" w:cstheme="majorHAnsi"/>
                <w:sz w:val="16"/>
                <w:szCs w:val="16"/>
              </w:rPr>
              <w:t>C</w:t>
            </w:r>
            <w:r w:rsidR="00F369F6" w:rsidRPr="00855661">
              <w:rPr>
                <w:rFonts w:asciiTheme="majorHAnsi" w:hAnsiTheme="majorHAnsi" w:cstheme="majorHAnsi"/>
                <w:sz w:val="16"/>
                <w:szCs w:val="16"/>
              </w:rPr>
              <w:t xml:space="preserve">onnect quantities to numerals </w:t>
            </w:r>
          </w:p>
          <w:p w:rsidR="00C91381" w:rsidRPr="00855661" w:rsidRDefault="00C91381">
            <w:pPr>
              <w:rPr>
                <w:rFonts w:asciiTheme="majorHAnsi" w:hAnsiTheme="majorHAnsi" w:cstheme="majorHAnsi"/>
                <w:sz w:val="16"/>
                <w:szCs w:val="16"/>
              </w:rPr>
            </w:pPr>
          </w:p>
          <w:p w:rsidR="00855661" w:rsidRPr="00855661" w:rsidRDefault="00855661">
            <w:pPr>
              <w:rPr>
                <w:rFonts w:asciiTheme="majorHAnsi" w:hAnsiTheme="majorHAnsi" w:cstheme="majorHAnsi"/>
                <w:i/>
                <w:sz w:val="16"/>
                <w:szCs w:val="16"/>
              </w:rPr>
            </w:pPr>
            <w:r w:rsidRPr="00855661">
              <w:rPr>
                <w:rFonts w:asciiTheme="majorHAnsi" w:hAnsiTheme="majorHAnsi" w:cstheme="majorHAnsi"/>
                <w:sz w:val="16"/>
                <w:szCs w:val="16"/>
              </w:rPr>
              <w:t xml:space="preserve">Use language </w:t>
            </w:r>
            <w:r w:rsidRPr="00855661">
              <w:rPr>
                <w:rFonts w:asciiTheme="majorHAnsi" w:hAnsiTheme="majorHAnsi" w:cstheme="majorHAnsi"/>
                <w:i/>
                <w:sz w:val="16"/>
                <w:szCs w:val="16"/>
              </w:rPr>
              <w:t>‘… is a part of me and … is a part of me and the whole of me is</w:t>
            </w:r>
            <w:proofErr w:type="gramStart"/>
            <w:r w:rsidRPr="00855661">
              <w:rPr>
                <w:rFonts w:asciiTheme="majorHAnsi" w:hAnsiTheme="majorHAnsi" w:cstheme="majorHAnsi"/>
                <w:i/>
                <w:sz w:val="16"/>
                <w:szCs w:val="16"/>
              </w:rPr>
              <w:t>..’</w:t>
            </w:r>
            <w:proofErr w:type="gramEnd"/>
          </w:p>
          <w:p w:rsidR="00855661" w:rsidRPr="00855661" w:rsidRDefault="00855661">
            <w:pPr>
              <w:rPr>
                <w:rFonts w:asciiTheme="majorHAnsi" w:hAnsiTheme="majorHAnsi" w:cstheme="majorHAnsi"/>
                <w:sz w:val="16"/>
                <w:szCs w:val="16"/>
              </w:rPr>
            </w:pPr>
          </w:p>
          <w:p w:rsidR="00C91381" w:rsidRPr="00855661" w:rsidRDefault="00C91381" w:rsidP="00C91381">
            <w:pPr>
              <w:rPr>
                <w:rFonts w:asciiTheme="majorHAnsi" w:hAnsiTheme="majorHAnsi" w:cstheme="majorHAnsi"/>
                <w:sz w:val="16"/>
                <w:szCs w:val="16"/>
              </w:rPr>
            </w:pPr>
            <w:r w:rsidRPr="00855661">
              <w:rPr>
                <w:rFonts w:asciiTheme="majorHAnsi" w:hAnsiTheme="majorHAnsi" w:cstheme="majorHAnsi"/>
                <w:sz w:val="16"/>
                <w:szCs w:val="16"/>
              </w:rPr>
              <w:t>Sorting and recognising coins. Using 1p to make totals to 10p in the role play café.</w:t>
            </w:r>
          </w:p>
          <w:p w:rsidR="00C91381" w:rsidRPr="00855661" w:rsidRDefault="00C91381" w:rsidP="00C91381">
            <w:pPr>
              <w:rPr>
                <w:rFonts w:asciiTheme="majorHAnsi" w:hAnsiTheme="majorHAnsi" w:cstheme="majorHAnsi"/>
                <w:sz w:val="16"/>
                <w:szCs w:val="16"/>
              </w:rPr>
            </w:pPr>
          </w:p>
          <w:p w:rsidR="00C91381" w:rsidRPr="00855661" w:rsidRDefault="00C91381">
            <w:pPr>
              <w:rPr>
                <w:rFonts w:asciiTheme="majorHAnsi" w:hAnsiTheme="majorHAnsi" w:cstheme="majorHAnsi"/>
                <w:sz w:val="16"/>
                <w:szCs w:val="16"/>
              </w:rPr>
            </w:pPr>
            <w:r w:rsidRPr="00855661">
              <w:rPr>
                <w:rFonts w:asciiTheme="majorHAnsi" w:hAnsiTheme="majorHAnsi" w:cstheme="majorHAnsi"/>
                <w:sz w:val="16"/>
                <w:szCs w:val="16"/>
              </w:rPr>
              <w:t xml:space="preserve">Feeding the Chinese Dragon to demonstrate subtraction. How many are left? </w:t>
            </w:r>
          </w:p>
          <w:p w:rsidR="00846F4B" w:rsidRPr="00855661" w:rsidRDefault="00C91381">
            <w:pPr>
              <w:rPr>
                <w:rFonts w:asciiTheme="majorHAnsi" w:hAnsiTheme="majorHAnsi" w:cstheme="majorHAnsi"/>
                <w:b/>
                <w:color w:val="2F5496" w:themeColor="accent5" w:themeShade="BF"/>
                <w:sz w:val="16"/>
                <w:szCs w:val="16"/>
              </w:rPr>
            </w:pPr>
            <w:r w:rsidRPr="00855661">
              <w:rPr>
                <w:rFonts w:asciiTheme="majorHAnsi" w:hAnsiTheme="majorHAnsi" w:cstheme="majorHAnsi"/>
                <w:b/>
                <w:color w:val="2F5496" w:themeColor="accent5" w:themeShade="BF"/>
                <w:sz w:val="16"/>
                <w:szCs w:val="16"/>
              </w:rPr>
              <w:t>Use NCETM and Learning Trajectory planning for measures, shape and pattern small step planning</w:t>
            </w:r>
          </w:p>
          <w:p w:rsidR="00855661" w:rsidRDefault="00855661" w:rsidP="00855661">
            <w:pPr>
              <w:rPr>
                <w:rFonts w:asciiTheme="majorHAnsi" w:hAnsiTheme="majorHAnsi" w:cstheme="majorHAnsi"/>
                <w:color w:val="002060"/>
                <w:sz w:val="16"/>
                <w:szCs w:val="16"/>
              </w:rPr>
            </w:pPr>
            <w:r w:rsidRPr="00855661">
              <w:rPr>
                <w:rFonts w:asciiTheme="majorHAnsi" w:hAnsiTheme="majorHAnsi" w:cstheme="majorHAnsi"/>
                <w:color w:val="002060"/>
                <w:sz w:val="16"/>
                <w:szCs w:val="16"/>
              </w:rPr>
              <w:t xml:space="preserve">Compare lengths of road in the map in What the Ladybird heard. </w:t>
            </w:r>
          </w:p>
          <w:p w:rsidR="00855661" w:rsidRPr="00855661" w:rsidRDefault="00855661">
            <w:pPr>
              <w:rPr>
                <w:rFonts w:asciiTheme="majorHAnsi" w:hAnsiTheme="majorHAnsi" w:cstheme="majorHAnsi"/>
                <w:color w:val="002060"/>
                <w:sz w:val="16"/>
                <w:szCs w:val="16"/>
              </w:rPr>
            </w:pPr>
            <w:r>
              <w:rPr>
                <w:rFonts w:asciiTheme="majorHAnsi" w:hAnsiTheme="majorHAnsi" w:cstheme="majorHAnsi"/>
                <w:color w:val="002060"/>
                <w:sz w:val="16"/>
                <w:szCs w:val="16"/>
              </w:rPr>
              <w:t xml:space="preserve">Repeating patterns with space pictures. Build on AB </w:t>
            </w:r>
            <w:proofErr w:type="spellStart"/>
            <w:r>
              <w:rPr>
                <w:rFonts w:asciiTheme="majorHAnsi" w:hAnsiTheme="majorHAnsi" w:cstheme="majorHAnsi"/>
                <w:color w:val="002060"/>
                <w:sz w:val="16"/>
                <w:szCs w:val="16"/>
              </w:rPr>
              <w:t>AB</w:t>
            </w:r>
            <w:proofErr w:type="spellEnd"/>
            <w:r>
              <w:rPr>
                <w:rFonts w:asciiTheme="majorHAnsi" w:hAnsiTheme="majorHAnsi" w:cstheme="majorHAnsi"/>
                <w:color w:val="002060"/>
                <w:sz w:val="16"/>
                <w:szCs w:val="16"/>
              </w:rPr>
              <w:t xml:space="preserve"> </w:t>
            </w:r>
            <w:proofErr w:type="spellStart"/>
            <w:r>
              <w:rPr>
                <w:rFonts w:asciiTheme="majorHAnsi" w:hAnsiTheme="majorHAnsi" w:cstheme="majorHAnsi"/>
                <w:color w:val="002060"/>
                <w:sz w:val="16"/>
                <w:szCs w:val="16"/>
              </w:rPr>
              <w:t>AB</w:t>
            </w:r>
            <w:proofErr w:type="spellEnd"/>
            <w:r>
              <w:rPr>
                <w:rFonts w:asciiTheme="majorHAnsi" w:hAnsiTheme="majorHAnsi" w:cstheme="majorHAnsi"/>
                <w:color w:val="002060"/>
                <w:sz w:val="16"/>
                <w:szCs w:val="16"/>
              </w:rPr>
              <w:t xml:space="preserve"> learning in Autumn- ABB, ABB, ABB</w:t>
            </w:r>
            <w:r w:rsidR="00D672FE">
              <w:rPr>
                <w:rFonts w:asciiTheme="majorHAnsi" w:hAnsiTheme="majorHAnsi" w:cstheme="majorHAnsi"/>
                <w:color w:val="002060"/>
                <w:sz w:val="16"/>
                <w:szCs w:val="16"/>
              </w:rPr>
              <w:t xml:space="preserve"> </w:t>
            </w:r>
            <w:r w:rsidR="00D672FE">
              <w:rPr>
                <w:rFonts w:asciiTheme="majorHAnsi" w:hAnsiTheme="majorHAnsi" w:cstheme="majorHAnsi"/>
                <w:color w:val="002060"/>
                <w:sz w:val="16"/>
                <w:szCs w:val="16"/>
              </w:rPr>
              <w:t>Use term ‘core unit’</w:t>
            </w:r>
          </w:p>
          <w:p w:rsidR="00846F4B" w:rsidRPr="00855661" w:rsidRDefault="00846F4B">
            <w:pPr>
              <w:rPr>
                <w:rFonts w:asciiTheme="majorHAnsi" w:hAnsiTheme="majorHAnsi" w:cstheme="majorHAnsi"/>
                <w:color w:val="002060"/>
                <w:sz w:val="16"/>
                <w:szCs w:val="16"/>
              </w:rPr>
            </w:pPr>
            <w:r w:rsidRPr="00855661">
              <w:rPr>
                <w:rFonts w:asciiTheme="majorHAnsi" w:hAnsiTheme="majorHAnsi" w:cstheme="majorHAnsi"/>
                <w:color w:val="002060"/>
                <w:sz w:val="16"/>
                <w:szCs w:val="16"/>
              </w:rPr>
              <w:t>Make bottle rockets with different bottles. Which will hold the most?</w:t>
            </w:r>
          </w:p>
          <w:p w:rsidR="00C91381" w:rsidRPr="00855661" w:rsidRDefault="00846F4B" w:rsidP="00846F4B">
            <w:pPr>
              <w:rPr>
                <w:rFonts w:asciiTheme="majorHAnsi" w:hAnsiTheme="majorHAnsi" w:cstheme="majorHAnsi"/>
                <w:color w:val="002060"/>
                <w:sz w:val="16"/>
                <w:szCs w:val="16"/>
              </w:rPr>
            </w:pPr>
            <w:r w:rsidRPr="00855661">
              <w:rPr>
                <w:rFonts w:asciiTheme="majorHAnsi" w:hAnsiTheme="majorHAnsi" w:cstheme="majorHAnsi"/>
                <w:color w:val="002060"/>
                <w:sz w:val="16"/>
                <w:szCs w:val="16"/>
              </w:rPr>
              <w:t>Capacity investigation in</w:t>
            </w:r>
            <w:r w:rsidR="00C91381" w:rsidRPr="00855661">
              <w:rPr>
                <w:rFonts w:asciiTheme="majorHAnsi" w:hAnsiTheme="majorHAnsi" w:cstheme="majorHAnsi"/>
                <w:color w:val="002060"/>
                <w:sz w:val="16"/>
                <w:szCs w:val="16"/>
              </w:rPr>
              <w:t xml:space="preserve"> the sand and water</w:t>
            </w:r>
          </w:p>
          <w:p w:rsidR="00931482" w:rsidRPr="00855661" w:rsidRDefault="00F369F6" w:rsidP="00846F4B">
            <w:pPr>
              <w:rPr>
                <w:rFonts w:asciiTheme="majorHAnsi" w:hAnsiTheme="majorHAnsi" w:cstheme="majorHAnsi"/>
                <w:sz w:val="16"/>
                <w:szCs w:val="16"/>
              </w:rPr>
            </w:pPr>
            <w:r w:rsidRPr="00855661">
              <w:rPr>
                <w:rFonts w:asciiTheme="majorHAnsi" w:hAnsiTheme="majorHAnsi" w:cstheme="majorHAnsi"/>
                <w:color w:val="2F5496" w:themeColor="accent5" w:themeShade="BF"/>
                <w:sz w:val="16"/>
                <w:szCs w:val="16"/>
              </w:rPr>
              <w:t>Sharin</w:t>
            </w:r>
            <w:r w:rsidR="00C91381" w:rsidRPr="00855661">
              <w:rPr>
                <w:rFonts w:asciiTheme="majorHAnsi" w:hAnsiTheme="majorHAnsi" w:cstheme="majorHAnsi"/>
                <w:color w:val="2F5496" w:themeColor="accent5" w:themeShade="BF"/>
                <w:sz w:val="16"/>
                <w:szCs w:val="16"/>
              </w:rPr>
              <w:t>g and cutting pancakes in half</w:t>
            </w:r>
            <w:r w:rsidRPr="00855661">
              <w:rPr>
                <w:rFonts w:asciiTheme="majorHAnsi" w:hAnsiTheme="majorHAnsi" w:cstheme="majorHAnsi"/>
                <w:color w:val="2F5496" w:themeColor="accent5" w:themeShade="BF"/>
                <w:sz w:val="16"/>
                <w:szCs w:val="16"/>
              </w:rPr>
              <w:t xml:space="preserve">, quarters etc. </w:t>
            </w:r>
            <w:r w:rsidR="00C91381" w:rsidRPr="00855661">
              <w:rPr>
                <w:rFonts w:asciiTheme="majorHAnsi" w:hAnsiTheme="majorHAnsi" w:cstheme="majorHAnsi"/>
                <w:color w:val="2F5496" w:themeColor="accent5" w:themeShade="BF"/>
                <w:sz w:val="16"/>
                <w:szCs w:val="16"/>
              </w:rPr>
              <w:t>for Mr Wolf</w:t>
            </w:r>
          </w:p>
        </w:tc>
        <w:tc>
          <w:tcPr>
            <w:tcW w:w="1677" w:type="dxa"/>
          </w:tcPr>
          <w:p w:rsidR="00C91381"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Automatically recall number bonds for numbers to 5 and 10. </w:t>
            </w:r>
          </w:p>
          <w:p w:rsidR="00C91381" w:rsidRDefault="00C91381">
            <w:pPr>
              <w:rPr>
                <w:rFonts w:asciiTheme="majorHAnsi" w:hAnsiTheme="majorHAnsi" w:cstheme="majorHAnsi"/>
                <w:b/>
                <w:sz w:val="18"/>
                <w:szCs w:val="18"/>
              </w:rPr>
            </w:pPr>
          </w:p>
          <w:p w:rsidR="00C91381"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Count beyond ten and understand the ‘one more than/one less than’ relationship between consecutive numbers. </w:t>
            </w:r>
          </w:p>
          <w:p w:rsidR="00C91381" w:rsidRDefault="00C91381">
            <w:pPr>
              <w:rPr>
                <w:rFonts w:asciiTheme="majorHAnsi" w:hAnsiTheme="majorHAnsi" w:cstheme="majorHAnsi"/>
                <w:b/>
                <w:sz w:val="18"/>
                <w:szCs w:val="18"/>
              </w:rPr>
            </w:pPr>
          </w:p>
          <w:p w:rsidR="00C91381" w:rsidRDefault="00F369F6">
            <w:pPr>
              <w:rPr>
                <w:rFonts w:asciiTheme="majorHAnsi" w:hAnsiTheme="majorHAnsi" w:cstheme="majorHAnsi"/>
                <w:b/>
                <w:sz w:val="18"/>
                <w:szCs w:val="18"/>
              </w:rPr>
            </w:pPr>
            <w:r w:rsidRPr="0037369F">
              <w:rPr>
                <w:rFonts w:asciiTheme="majorHAnsi" w:hAnsiTheme="majorHAnsi" w:cstheme="majorHAnsi"/>
                <w:b/>
                <w:sz w:val="18"/>
                <w:szCs w:val="18"/>
              </w:rPr>
              <w:t>Explore the composition of</w:t>
            </w:r>
            <w:r w:rsidRPr="00F369F6">
              <w:rPr>
                <w:rFonts w:asciiTheme="majorHAnsi" w:hAnsiTheme="majorHAnsi" w:cstheme="majorHAnsi"/>
                <w:sz w:val="18"/>
                <w:szCs w:val="18"/>
              </w:rPr>
              <w:t xml:space="preserve"> </w:t>
            </w:r>
            <w:r w:rsidRPr="0037369F">
              <w:rPr>
                <w:rFonts w:asciiTheme="majorHAnsi" w:hAnsiTheme="majorHAnsi" w:cstheme="majorHAnsi"/>
                <w:b/>
                <w:sz w:val="18"/>
                <w:szCs w:val="18"/>
              </w:rPr>
              <w:t xml:space="preserve">numbers to 10 and compare numbers. </w:t>
            </w:r>
          </w:p>
          <w:p w:rsidR="00C91381" w:rsidRDefault="00C91381">
            <w:pPr>
              <w:rPr>
                <w:rFonts w:asciiTheme="majorHAnsi" w:hAnsiTheme="majorHAnsi" w:cstheme="majorHAnsi"/>
                <w:b/>
                <w:sz w:val="18"/>
                <w:szCs w:val="18"/>
              </w:rPr>
            </w:pPr>
          </w:p>
          <w:p w:rsidR="00C91381" w:rsidRPr="00C91381" w:rsidRDefault="00F369F6">
            <w:pPr>
              <w:rPr>
                <w:rFonts w:asciiTheme="majorHAnsi" w:hAnsiTheme="majorHAnsi" w:cstheme="majorHAnsi"/>
                <w:b/>
                <w:color w:val="2F5496" w:themeColor="accent5" w:themeShade="BF"/>
                <w:sz w:val="18"/>
                <w:szCs w:val="18"/>
              </w:rPr>
            </w:pPr>
            <w:r w:rsidRPr="00C91381">
              <w:rPr>
                <w:rFonts w:asciiTheme="majorHAnsi" w:hAnsiTheme="majorHAnsi" w:cstheme="majorHAnsi"/>
                <w:b/>
                <w:color w:val="2F5496" w:themeColor="accent5" w:themeShade="BF"/>
                <w:sz w:val="18"/>
                <w:szCs w:val="18"/>
              </w:rPr>
              <w:t xml:space="preserve">Compose and decompose shapes so that children recognise a shape can have others within it. </w:t>
            </w:r>
          </w:p>
          <w:p w:rsidR="00C91381" w:rsidRPr="00C91381" w:rsidRDefault="00C91381">
            <w:pPr>
              <w:rPr>
                <w:rFonts w:asciiTheme="majorHAnsi" w:hAnsiTheme="majorHAnsi" w:cstheme="majorHAnsi"/>
                <w:b/>
                <w:color w:val="2F5496" w:themeColor="accent5" w:themeShade="BF"/>
                <w:sz w:val="18"/>
                <w:szCs w:val="18"/>
              </w:rPr>
            </w:pPr>
          </w:p>
          <w:p w:rsidR="00931482" w:rsidRPr="00F369F6" w:rsidRDefault="00F369F6">
            <w:pPr>
              <w:rPr>
                <w:rFonts w:asciiTheme="majorHAnsi" w:hAnsiTheme="majorHAnsi" w:cstheme="majorHAnsi"/>
                <w:sz w:val="18"/>
                <w:szCs w:val="18"/>
              </w:rPr>
            </w:pPr>
            <w:r w:rsidRPr="00C91381">
              <w:rPr>
                <w:rFonts w:asciiTheme="majorHAnsi" w:hAnsiTheme="majorHAnsi" w:cstheme="majorHAnsi"/>
                <w:b/>
                <w:color w:val="2F5496" w:themeColor="accent5" w:themeShade="BF"/>
                <w:sz w:val="18"/>
                <w:szCs w:val="18"/>
              </w:rPr>
              <w:t>Continue, copy and create repeating patterns.</w:t>
            </w:r>
          </w:p>
        </w:tc>
        <w:tc>
          <w:tcPr>
            <w:tcW w:w="3121" w:type="dxa"/>
            <w:shd w:val="clear" w:color="auto" w:fill="9CC2E5" w:themeFill="accent1" w:themeFillTint="99"/>
          </w:tcPr>
          <w:p w:rsidR="00C91381" w:rsidRDefault="00C91381">
            <w:pPr>
              <w:rPr>
                <w:rFonts w:asciiTheme="majorHAnsi" w:hAnsiTheme="majorHAnsi" w:cstheme="majorHAnsi"/>
                <w:sz w:val="18"/>
                <w:szCs w:val="18"/>
              </w:rPr>
            </w:pPr>
            <w:r>
              <w:rPr>
                <w:rFonts w:asciiTheme="majorHAnsi" w:hAnsiTheme="majorHAnsi" w:cstheme="majorHAnsi"/>
                <w:sz w:val="18"/>
                <w:szCs w:val="18"/>
              </w:rPr>
              <w:t>Mastering Number Pupils will: C</w:t>
            </w:r>
            <w:r w:rsidR="00F369F6" w:rsidRPr="00F369F6">
              <w:rPr>
                <w:rFonts w:asciiTheme="majorHAnsi" w:hAnsiTheme="majorHAnsi" w:cstheme="majorHAnsi"/>
                <w:sz w:val="18"/>
                <w:szCs w:val="18"/>
              </w:rPr>
              <w:t>on</w:t>
            </w:r>
            <w:r>
              <w:rPr>
                <w:rFonts w:asciiTheme="majorHAnsi" w:hAnsiTheme="majorHAnsi" w:cstheme="majorHAnsi"/>
                <w:sz w:val="18"/>
                <w:szCs w:val="18"/>
              </w:rPr>
              <w:t xml:space="preserve">solidate their counting skills </w:t>
            </w:r>
          </w:p>
          <w:p w:rsidR="00C91381" w:rsidRDefault="00C91381">
            <w:pPr>
              <w:rPr>
                <w:rFonts w:asciiTheme="majorHAnsi" w:hAnsiTheme="majorHAnsi" w:cstheme="majorHAnsi"/>
                <w:sz w:val="18"/>
                <w:szCs w:val="18"/>
              </w:rPr>
            </w:pPr>
          </w:p>
          <w:p w:rsidR="00C91381" w:rsidRDefault="00C91381" w:rsidP="00C91381">
            <w:pPr>
              <w:rPr>
                <w:rFonts w:asciiTheme="majorHAnsi" w:hAnsiTheme="majorHAnsi" w:cstheme="majorHAnsi"/>
                <w:sz w:val="18"/>
                <w:szCs w:val="18"/>
              </w:rPr>
            </w:pPr>
            <w:r>
              <w:rPr>
                <w:rFonts w:asciiTheme="majorHAnsi" w:hAnsiTheme="majorHAnsi" w:cstheme="majorHAnsi"/>
                <w:sz w:val="18"/>
                <w:szCs w:val="18"/>
              </w:rPr>
              <w:t>C</w:t>
            </w:r>
            <w:r w:rsidR="00F369F6" w:rsidRPr="00F369F6">
              <w:rPr>
                <w:rFonts w:asciiTheme="majorHAnsi" w:hAnsiTheme="majorHAnsi" w:cstheme="majorHAnsi"/>
                <w:sz w:val="18"/>
                <w:szCs w:val="18"/>
              </w:rPr>
              <w:t>ount to larger numbers</w:t>
            </w:r>
            <w:r>
              <w:rPr>
                <w:rFonts w:asciiTheme="majorHAnsi" w:hAnsiTheme="majorHAnsi" w:cstheme="majorHAnsi"/>
                <w:sz w:val="18"/>
                <w:szCs w:val="18"/>
              </w:rPr>
              <w:t xml:space="preserve"> (beyond 20)</w:t>
            </w:r>
          </w:p>
          <w:p w:rsidR="00C91381" w:rsidRDefault="00C91381" w:rsidP="00C91381">
            <w:pPr>
              <w:rPr>
                <w:rFonts w:asciiTheme="majorHAnsi" w:hAnsiTheme="majorHAnsi" w:cstheme="majorHAnsi"/>
                <w:sz w:val="18"/>
                <w:szCs w:val="18"/>
              </w:rPr>
            </w:pPr>
          </w:p>
          <w:p w:rsidR="00C91381" w:rsidRDefault="00C91381" w:rsidP="00C91381">
            <w:pPr>
              <w:rPr>
                <w:rFonts w:asciiTheme="majorHAnsi" w:hAnsiTheme="majorHAnsi" w:cstheme="majorHAnsi"/>
                <w:sz w:val="18"/>
                <w:szCs w:val="18"/>
              </w:rPr>
            </w:pPr>
            <w:r>
              <w:rPr>
                <w:rFonts w:asciiTheme="majorHAnsi" w:hAnsiTheme="majorHAnsi" w:cstheme="majorHAnsi"/>
                <w:sz w:val="18"/>
                <w:szCs w:val="18"/>
              </w:rPr>
              <w:t>S</w:t>
            </w:r>
            <w:r w:rsidR="00F369F6" w:rsidRPr="00F369F6">
              <w:rPr>
                <w:rFonts w:asciiTheme="majorHAnsi" w:hAnsiTheme="majorHAnsi" w:cstheme="majorHAnsi"/>
                <w:sz w:val="18"/>
                <w:szCs w:val="18"/>
              </w:rPr>
              <w:t xml:space="preserve">ecure knowledge of number facts through varied practice </w:t>
            </w:r>
          </w:p>
          <w:p w:rsidR="00C91381" w:rsidRDefault="00C91381" w:rsidP="00C91381">
            <w:pPr>
              <w:rPr>
                <w:rFonts w:asciiTheme="majorHAnsi" w:hAnsiTheme="majorHAnsi" w:cstheme="majorHAnsi"/>
                <w:sz w:val="18"/>
                <w:szCs w:val="18"/>
              </w:rPr>
            </w:pPr>
          </w:p>
          <w:p w:rsidR="00C91381" w:rsidRDefault="00F369F6" w:rsidP="00C91381">
            <w:pPr>
              <w:rPr>
                <w:rFonts w:asciiTheme="majorHAnsi" w:hAnsiTheme="majorHAnsi" w:cstheme="majorHAnsi"/>
                <w:sz w:val="18"/>
                <w:szCs w:val="18"/>
              </w:rPr>
            </w:pPr>
            <w:r w:rsidRPr="00F369F6">
              <w:rPr>
                <w:rFonts w:asciiTheme="majorHAnsi" w:hAnsiTheme="majorHAnsi" w:cstheme="majorHAnsi"/>
                <w:sz w:val="18"/>
                <w:szCs w:val="18"/>
              </w:rPr>
              <w:t xml:space="preserve">Explore addition and subtraction </w:t>
            </w:r>
          </w:p>
          <w:p w:rsidR="00C91381" w:rsidRDefault="00C91381" w:rsidP="00C91381">
            <w:pPr>
              <w:rPr>
                <w:rFonts w:asciiTheme="majorHAnsi" w:hAnsiTheme="majorHAnsi" w:cstheme="majorHAnsi"/>
                <w:sz w:val="18"/>
                <w:szCs w:val="18"/>
              </w:rPr>
            </w:pPr>
          </w:p>
          <w:p w:rsidR="00C91381" w:rsidRDefault="00F369F6" w:rsidP="00C91381">
            <w:pPr>
              <w:rPr>
                <w:rFonts w:asciiTheme="majorHAnsi" w:hAnsiTheme="majorHAnsi" w:cstheme="majorHAnsi"/>
                <w:sz w:val="18"/>
                <w:szCs w:val="18"/>
              </w:rPr>
            </w:pPr>
            <w:r w:rsidRPr="00F369F6">
              <w:rPr>
                <w:rFonts w:asciiTheme="majorHAnsi" w:hAnsiTheme="majorHAnsi" w:cstheme="majorHAnsi"/>
                <w:sz w:val="18"/>
                <w:szCs w:val="18"/>
              </w:rPr>
              <w:t xml:space="preserve">Use </w:t>
            </w:r>
            <w:proofErr w:type="spellStart"/>
            <w:r w:rsidRPr="00F369F6">
              <w:rPr>
                <w:rFonts w:asciiTheme="majorHAnsi" w:hAnsiTheme="majorHAnsi" w:cstheme="majorHAnsi"/>
                <w:sz w:val="18"/>
                <w:szCs w:val="18"/>
              </w:rPr>
              <w:t>numberlines</w:t>
            </w:r>
            <w:proofErr w:type="spellEnd"/>
            <w:r w:rsidRPr="00F369F6">
              <w:rPr>
                <w:rFonts w:asciiTheme="majorHAnsi" w:hAnsiTheme="majorHAnsi" w:cstheme="majorHAnsi"/>
                <w:sz w:val="18"/>
                <w:szCs w:val="18"/>
              </w:rPr>
              <w:t xml:space="preserve"> to identify one more, one less and counting on or back from a given number. </w:t>
            </w:r>
          </w:p>
          <w:p w:rsidR="00C91381" w:rsidRDefault="00C91381" w:rsidP="00C91381">
            <w:pPr>
              <w:rPr>
                <w:rFonts w:asciiTheme="majorHAnsi" w:hAnsiTheme="majorHAnsi" w:cstheme="majorHAnsi"/>
                <w:sz w:val="18"/>
                <w:szCs w:val="18"/>
              </w:rPr>
            </w:pPr>
          </w:p>
          <w:p w:rsidR="00C91381" w:rsidRPr="00855661" w:rsidRDefault="00C91381" w:rsidP="00C91381">
            <w:pPr>
              <w:rPr>
                <w:rFonts w:asciiTheme="majorHAnsi" w:hAnsiTheme="majorHAnsi" w:cstheme="majorHAnsi"/>
                <w:b/>
                <w:color w:val="2F5496" w:themeColor="accent5" w:themeShade="BF"/>
                <w:sz w:val="18"/>
                <w:szCs w:val="18"/>
              </w:rPr>
            </w:pPr>
            <w:r w:rsidRPr="00855661">
              <w:rPr>
                <w:rFonts w:asciiTheme="majorHAnsi" w:hAnsiTheme="majorHAnsi" w:cstheme="majorHAnsi"/>
                <w:b/>
                <w:color w:val="2F5496" w:themeColor="accent5" w:themeShade="BF"/>
                <w:sz w:val="18"/>
                <w:szCs w:val="18"/>
              </w:rPr>
              <w:t>Use NCETM and Learning Trajectory planning for measures, shape and pattern small step planning</w:t>
            </w:r>
          </w:p>
          <w:p w:rsidR="00C91381" w:rsidRPr="00C91381" w:rsidRDefault="00C91381" w:rsidP="00C91381">
            <w:pPr>
              <w:rPr>
                <w:rFonts w:asciiTheme="majorHAnsi" w:hAnsiTheme="majorHAnsi" w:cstheme="majorHAnsi"/>
                <w:color w:val="2F5496" w:themeColor="accent5" w:themeShade="BF"/>
                <w:sz w:val="18"/>
                <w:szCs w:val="18"/>
              </w:rPr>
            </w:pPr>
          </w:p>
          <w:p w:rsidR="00855661" w:rsidRDefault="00855661" w:rsidP="00C91381">
            <w:pPr>
              <w:rPr>
                <w:rFonts w:asciiTheme="majorHAnsi" w:hAnsiTheme="majorHAnsi" w:cstheme="majorHAnsi"/>
                <w:color w:val="2F5496" w:themeColor="accent5" w:themeShade="BF"/>
                <w:sz w:val="18"/>
                <w:szCs w:val="18"/>
              </w:rPr>
            </w:pPr>
            <w:r>
              <w:rPr>
                <w:rFonts w:asciiTheme="majorHAnsi" w:hAnsiTheme="majorHAnsi" w:cstheme="majorHAnsi"/>
                <w:color w:val="2F5496" w:themeColor="accent5" w:themeShade="BF"/>
                <w:sz w:val="18"/>
                <w:szCs w:val="18"/>
              </w:rPr>
              <w:t xml:space="preserve">Investigate circles, triangles and squares. Can we join them together to make new shapes- count sides, corners? Can we cut them into parts to make new shapes? It was a square, but now </w:t>
            </w:r>
            <w:proofErr w:type="gramStart"/>
            <w:r>
              <w:rPr>
                <w:rFonts w:asciiTheme="majorHAnsi" w:hAnsiTheme="majorHAnsi" w:cstheme="majorHAnsi"/>
                <w:color w:val="2F5496" w:themeColor="accent5" w:themeShade="BF"/>
                <w:sz w:val="18"/>
                <w:szCs w:val="18"/>
              </w:rPr>
              <w:t>it’s</w:t>
            </w:r>
            <w:proofErr w:type="gramEnd"/>
            <w:r>
              <w:rPr>
                <w:rFonts w:asciiTheme="majorHAnsi" w:hAnsiTheme="majorHAnsi" w:cstheme="majorHAnsi"/>
                <w:color w:val="2F5496" w:themeColor="accent5" w:themeShade="BF"/>
                <w:sz w:val="18"/>
                <w:szCs w:val="18"/>
              </w:rPr>
              <w:t xml:space="preserve"> 2 triangles, how do we know?</w:t>
            </w:r>
          </w:p>
          <w:p w:rsidR="00855661" w:rsidRDefault="00855661" w:rsidP="00C91381">
            <w:pPr>
              <w:rPr>
                <w:rFonts w:asciiTheme="majorHAnsi" w:hAnsiTheme="majorHAnsi" w:cstheme="majorHAnsi"/>
                <w:color w:val="2F5496" w:themeColor="accent5" w:themeShade="BF"/>
                <w:sz w:val="18"/>
                <w:szCs w:val="18"/>
              </w:rPr>
            </w:pPr>
          </w:p>
          <w:p w:rsidR="00C91381" w:rsidRPr="00C91381" w:rsidRDefault="00F369F6" w:rsidP="00C91381">
            <w:pPr>
              <w:rPr>
                <w:rFonts w:asciiTheme="majorHAnsi" w:hAnsiTheme="majorHAnsi" w:cstheme="majorHAnsi"/>
                <w:color w:val="2F5496" w:themeColor="accent5" w:themeShade="BF"/>
                <w:sz w:val="18"/>
                <w:szCs w:val="18"/>
              </w:rPr>
            </w:pPr>
            <w:r w:rsidRPr="00C91381">
              <w:rPr>
                <w:rFonts w:asciiTheme="majorHAnsi" w:hAnsiTheme="majorHAnsi" w:cstheme="majorHAnsi"/>
                <w:color w:val="2F5496" w:themeColor="accent5" w:themeShade="BF"/>
                <w:sz w:val="18"/>
                <w:szCs w:val="18"/>
              </w:rPr>
              <w:t xml:space="preserve">Use shapes to create symmetrical patterns on butterfly wings and use to demonstrate doubles/halves. </w:t>
            </w:r>
          </w:p>
          <w:p w:rsidR="00C91381" w:rsidRDefault="00C91381" w:rsidP="00C91381">
            <w:pPr>
              <w:rPr>
                <w:rFonts w:asciiTheme="majorHAnsi" w:hAnsiTheme="majorHAnsi" w:cstheme="majorHAnsi"/>
                <w:sz w:val="18"/>
                <w:szCs w:val="18"/>
              </w:rPr>
            </w:pPr>
          </w:p>
          <w:p w:rsidR="00931482" w:rsidRPr="00A81E97" w:rsidRDefault="00855661" w:rsidP="00C91381">
            <w:pPr>
              <w:rPr>
                <w:rFonts w:asciiTheme="majorHAnsi" w:hAnsiTheme="majorHAnsi" w:cstheme="majorHAnsi"/>
                <w:sz w:val="16"/>
                <w:szCs w:val="16"/>
              </w:rPr>
            </w:pPr>
            <w:r w:rsidRPr="00A81E97">
              <w:rPr>
                <w:rFonts w:asciiTheme="majorHAnsi" w:hAnsiTheme="majorHAnsi" w:cstheme="majorHAnsi"/>
                <w:color w:val="002060"/>
                <w:sz w:val="16"/>
                <w:szCs w:val="16"/>
              </w:rPr>
              <w:t xml:space="preserve">Build on pattern learning </w:t>
            </w:r>
            <w:r w:rsidR="00A81E97">
              <w:rPr>
                <w:rFonts w:asciiTheme="majorHAnsi" w:hAnsiTheme="majorHAnsi" w:cstheme="majorHAnsi"/>
                <w:color w:val="002060"/>
                <w:sz w:val="16"/>
                <w:szCs w:val="16"/>
              </w:rPr>
              <w:t>in Autumn and Spring. Move to recognising and recording patterns</w:t>
            </w:r>
            <w:r w:rsidR="00D672FE">
              <w:rPr>
                <w:rFonts w:asciiTheme="majorHAnsi" w:hAnsiTheme="majorHAnsi" w:cstheme="majorHAnsi"/>
                <w:color w:val="002060"/>
                <w:sz w:val="16"/>
                <w:szCs w:val="16"/>
              </w:rPr>
              <w:t>. Use term ‘core unit’</w:t>
            </w:r>
          </w:p>
        </w:tc>
      </w:tr>
      <w:tr w:rsidR="00D5584A" w:rsidTr="00D5584A">
        <w:tc>
          <w:tcPr>
            <w:tcW w:w="16160" w:type="dxa"/>
            <w:gridSpan w:val="7"/>
            <w:shd w:val="clear" w:color="auto" w:fill="1F4E79" w:themeFill="accent1" w:themeFillShade="80"/>
          </w:tcPr>
          <w:p w:rsidR="00D5584A" w:rsidRPr="001342B2" w:rsidRDefault="00D5584A" w:rsidP="00D5584A">
            <w:pPr>
              <w:jc w:val="center"/>
              <w:rPr>
                <w:b/>
                <w:color w:val="FFFFFF" w:themeColor="background1"/>
                <w:sz w:val="28"/>
                <w:szCs w:val="28"/>
              </w:rPr>
            </w:pPr>
            <w:r w:rsidRPr="001342B2">
              <w:rPr>
                <w:b/>
                <w:color w:val="FFFFFF" w:themeColor="background1"/>
                <w:sz w:val="28"/>
                <w:szCs w:val="28"/>
              </w:rPr>
              <w:lastRenderedPageBreak/>
              <w:t>Holmes Chapel Primary School</w:t>
            </w:r>
          </w:p>
          <w:p w:rsidR="00D5584A" w:rsidRDefault="00D5584A" w:rsidP="00D5584A">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D5584A" w:rsidRPr="00B213BC" w:rsidRDefault="00DD0535" w:rsidP="00DD0535">
            <w:pPr>
              <w:jc w:val="center"/>
              <w:rPr>
                <w:rFonts w:asciiTheme="majorHAnsi" w:hAnsiTheme="majorHAnsi" w:cstheme="majorHAnsi"/>
                <w:sz w:val="18"/>
                <w:szCs w:val="18"/>
              </w:rPr>
            </w:pPr>
            <w:r>
              <w:rPr>
                <w:b/>
                <w:color w:val="FFFFFF" w:themeColor="background1"/>
                <w:sz w:val="28"/>
                <w:szCs w:val="28"/>
              </w:rPr>
              <w:t>Understanding the World</w:t>
            </w:r>
          </w:p>
        </w:tc>
      </w:tr>
      <w:tr w:rsidR="00D5584A" w:rsidTr="00DD0535">
        <w:tc>
          <w:tcPr>
            <w:tcW w:w="1668" w:type="dxa"/>
          </w:tcPr>
          <w:p w:rsidR="00D5584A" w:rsidRDefault="00D5584A" w:rsidP="00D5584A">
            <w:r>
              <w:t>Areas of Learning</w:t>
            </w:r>
          </w:p>
        </w:tc>
        <w:tc>
          <w:tcPr>
            <w:tcW w:w="4711" w:type="dxa"/>
            <w:gridSpan w:val="2"/>
          </w:tcPr>
          <w:p w:rsidR="00D5584A" w:rsidRPr="00390F3C" w:rsidRDefault="00D5584A" w:rsidP="00D5584A">
            <w:pPr>
              <w:jc w:val="center"/>
              <w:rPr>
                <w:b/>
              </w:rPr>
            </w:pPr>
            <w:r w:rsidRPr="00390F3C">
              <w:rPr>
                <w:b/>
              </w:rPr>
              <w:t>Autumn</w:t>
            </w:r>
          </w:p>
          <w:p w:rsidR="00D5584A" w:rsidRPr="003378A6" w:rsidRDefault="00D5584A" w:rsidP="00D5584A">
            <w:pPr>
              <w:jc w:val="center"/>
            </w:pPr>
            <w:r w:rsidRPr="003378A6">
              <w:t>Friendship and belonging</w:t>
            </w:r>
          </w:p>
          <w:p w:rsidR="00D5584A" w:rsidRDefault="00D5584A" w:rsidP="00D5584A">
            <w:pPr>
              <w:jc w:val="center"/>
            </w:pPr>
            <w:r w:rsidRPr="003378A6">
              <w:t>Superhero, Super me</w:t>
            </w:r>
          </w:p>
        </w:tc>
        <w:tc>
          <w:tcPr>
            <w:tcW w:w="4983" w:type="dxa"/>
            <w:gridSpan w:val="2"/>
          </w:tcPr>
          <w:p w:rsidR="00D5584A" w:rsidRPr="003378A6" w:rsidRDefault="00D5584A" w:rsidP="00D5584A">
            <w:pPr>
              <w:jc w:val="center"/>
              <w:rPr>
                <w:b/>
              </w:rPr>
            </w:pPr>
            <w:r w:rsidRPr="003378A6">
              <w:rPr>
                <w:b/>
              </w:rPr>
              <w:t>Spring</w:t>
            </w:r>
          </w:p>
          <w:p w:rsidR="00D5584A" w:rsidRPr="003378A6" w:rsidRDefault="00D5584A" w:rsidP="00D5584A">
            <w:pPr>
              <w:jc w:val="center"/>
            </w:pPr>
            <w:r w:rsidRPr="003378A6">
              <w:t>Space and Sky</w:t>
            </w:r>
          </w:p>
          <w:p w:rsidR="00D5584A" w:rsidRDefault="00D5584A" w:rsidP="00D5584A">
            <w:pPr>
              <w:jc w:val="center"/>
            </w:pPr>
            <w:r w:rsidRPr="003378A6">
              <w:t>Amazing adventures</w:t>
            </w:r>
          </w:p>
        </w:tc>
        <w:tc>
          <w:tcPr>
            <w:tcW w:w="4798" w:type="dxa"/>
            <w:gridSpan w:val="2"/>
          </w:tcPr>
          <w:p w:rsidR="00D5584A" w:rsidRPr="003378A6" w:rsidRDefault="00D5584A" w:rsidP="00D5584A">
            <w:pPr>
              <w:jc w:val="center"/>
              <w:rPr>
                <w:b/>
              </w:rPr>
            </w:pPr>
            <w:r w:rsidRPr="003378A6">
              <w:rPr>
                <w:b/>
              </w:rPr>
              <w:t>Summer</w:t>
            </w:r>
          </w:p>
          <w:p w:rsidR="00D5584A" w:rsidRPr="003378A6" w:rsidRDefault="00D5584A" w:rsidP="00D5584A">
            <w:pPr>
              <w:jc w:val="center"/>
            </w:pPr>
            <w:r w:rsidRPr="003378A6">
              <w:t>Animals and their homes</w:t>
            </w:r>
          </w:p>
          <w:p w:rsidR="00D5584A" w:rsidRDefault="00D5584A" w:rsidP="00D5584A">
            <w:pPr>
              <w:jc w:val="center"/>
            </w:pPr>
            <w:r w:rsidRPr="003378A6">
              <w:t>Dragons</w:t>
            </w:r>
          </w:p>
        </w:tc>
      </w:tr>
      <w:tr w:rsidR="00D5584A" w:rsidTr="00CE474B">
        <w:tc>
          <w:tcPr>
            <w:tcW w:w="1668" w:type="dxa"/>
          </w:tcPr>
          <w:p w:rsidR="00D5584A" w:rsidRPr="00021179" w:rsidRDefault="00DD0535">
            <w:pPr>
              <w:rPr>
                <w:b/>
                <w:color w:val="002060"/>
              </w:rPr>
            </w:pPr>
            <w:r w:rsidRPr="00021179">
              <w:rPr>
                <w:b/>
                <w:color w:val="002060"/>
              </w:rPr>
              <w:t>Understanding the World</w:t>
            </w:r>
          </w:p>
          <w:p w:rsidR="004D44B9" w:rsidRDefault="004D44B9"/>
          <w:p w:rsidR="004D44B9" w:rsidRDefault="004D44B9" w:rsidP="00AA6BC5">
            <w:pPr>
              <w:rPr>
                <w:color w:val="2F5496" w:themeColor="accent5" w:themeShade="BF"/>
              </w:rPr>
            </w:pPr>
            <w:r w:rsidRPr="004D44B9">
              <w:rPr>
                <w:color w:val="2F5496" w:themeColor="accent5" w:themeShade="BF"/>
              </w:rPr>
              <w:t>National Curriculum links to Science,</w:t>
            </w:r>
            <w:r w:rsidR="00AA6BC5">
              <w:rPr>
                <w:color w:val="2F5496" w:themeColor="accent5" w:themeShade="BF"/>
              </w:rPr>
              <w:t xml:space="preserve"> RE, </w:t>
            </w:r>
            <w:r w:rsidRPr="004D44B9">
              <w:rPr>
                <w:color w:val="2F5496" w:themeColor="accent5" w:themeShade="BF"/>
              </w:rPr>
              <w:t>Geography and History</w:t>
            </w:r>
          </w:p>
          <w:p w:rsidR="00584ACF" w:rsidRDefault="00584ACF" w:rsidP="00AA6BC5">
            <w:pPr>
              <w:rPr>
                <w:color w:val="2F5496" w:themeColor="accent5" w:themeShade="BF"/>
              </w:rPr>
            </w:pPr>
          </w:p>
          <w:p w:rsidR="00584ACF" w:rsidRDefault="00584ACF" w:rsidP="00AA6BC5">
            <w:pPr>
              <w:rPr>
                <w:color w:val="2F5496" w:themeColor="accent5" w:themeShade="BF"/>
              </w:rPr>
            </w:pPr>
          </w:p>
          <w:p w:rsidR="00584ACF" w:rsidRDefault="00584ACF" w:rsidP="00AA6BC5">
            <w:pPr>
              <w:rPr>
                <w:color w:val="2F5496" w:themeColor="accent5" w:themeShade="BF"/>
              </w:rPr>
            </w:pPr>
            <w:r>
              <w:rPr>
                <w:color w:val="2F5496" w:themeColor="accent5" w:themeShade="BF"/>
              </w:rPr>
              <w:t>RE follows the ‘Discovery RE’ scheme of work</w:t>
            </w:r>
          </w:p>
          <w:p w:rsidR="00584ACF" w:rsidRDefault="00584ACF" w:rsidP="00AA6BC5">
            <w:r>
              <w:rPr>
                <w:color w:val="2F5496" w:themeColor="accent5" w:themeShade="BF"/>
              </w:rPr>
              <w:t>See first page for more details of progression</w:t>
            </w:r>
          </w:p>
        </w:tc>
        <w:tc>
          <w:tcPr>
            <w:tcW w:w="1687" w:type="dxa"/>
          </w:tcPr>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 xml:space="preserve">Name and describe people who are familiar to them. </w:t>
            </w:r>
          </w:p>
          <w:p w:rsidR="007F5E88" w:rsidRPr="00F31EC1" w:rsidRDefault="007F5E88">
            <w:pPr>
              <w:rPr>
                <w:rFonts w:asciiTheme="majorHAnsi" w:hAnsiTheme="majorHAnsi" w:cstheme="majorHAnsi"/>
                <w:b/>
                <w:sz w:val="14"/>
                <w:szCs w:val="14"/>
              </w:rPr>
            </w:pPr>
          </w:p>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 xml:space="preserve">Compare and contrast characters from stories, including figures from the past. </w:t>
            </w:r>
          </w:p>
          <w:p w:rsidR="007F5E88" w:rsidRPr="00F31EC1" w:rsidRDefault="007F5E88">
            <w:pPr>
              <w:rPr>
                <w:rFonts w:asciiTheme="majorHAnsi" w:hAnsiTheme="majorHAnsi" w:cstheme="majorHAnsi"/>
                <w:b/>
                <w:sz w:val="14"/>
                <w:szCs w:val="14"/>
              </w:rPr>
            </w:pPr>
          </w:p>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 xml:space="preserve">Recognise that people have different beliefs and celebrate special times in different ways (e.g. Diwali, Christmas.) </w:t>
            </w:r>
          </w:p>
          <w:p w:rsidR="007F5E88" w:rsidRPr="00F31EC1" w:rsidRDefault="007F5E88">
            <w:pPr>
              <w:rPr>
                <w:rFonts w:asciiTheme="majorHAnsi" w:hAnsiTheme="majorHAnsi" w:cstheme="majorHAnsi"/>
                <w:b/>
                <w:sz w:val="14"/>
                <w:szCs w:val="14"/>
              </w:rPr>
            </w:pPr>
          </w:p>
          <w:p w:rsidR="007F5E88"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Understand the effect of changing seasons on the natural world</w:t>
            </w:r>
            <w:r w:rsidRPr="00F31EC1">
              <w:rPr>
                <w:rFonts w:asciiTheme="majorHAnsi" w:hAnsiTheme="majorHAnsi" w:cstheme="majorHAnsi"/>
                <w:sz w:val="14"/>
                <w:szCs w:val="14"/>
              </w:rPr>
              <w:t xml:space="preserve"> </w:t>
            </w:r>
            <w:r w:rsidRPr="00F31EC1">
              <w:rPr>
                <w:rFonts w:asciiTheme="majorHAnsi" w:hAnsiTheme="majorHAnsi" w:cstheme="majorHAnsi"/>
                <w:b/>
                <w:sz w:val="14"/>
                <w:szCs w:val="14"/>
              </w:rPr>
              <w:t xml:space="preserve">around them. </w:t>
            </w:r>
          </w:p>
          <w:p w:rsidR="007F5E88" w:rsidRPr="00F31EC1" w:rsidRDefault="007F5E88">
            <w:pPr>
              <w:rPr>
                <w:rFonts w:asciiTheme="majorHAnsi" w:hAnsiTheme="majorHAnsi" w:cstheme="majorHAnsi"/>
                <w:b/>
                <w:sz w:val="14"/>
                <w:szCs w:val="14"/>
              </w:rPr>
            </w:pPr>
          </w:p>
          <w:p w:rsidR="00D5584A" w:rsidRPr="00F31EC1" w:rsidRDefault="00F369F6">
            <w:pPr>
              <w:rPr>
                <w:rFonts w:asciiTheme="majorHAnsi" w:hAnsiTheme="majorHAnsi" w:cstheme="majorHAnsi"/>
                <w:b/>
                <w:sz w:val="14"/>
                <w:szCs w:val="14"/>
              </w:rPr>
            </w:pPr>
            <w:r w:rsidRPr="00F31EC1">
              <w:rPr>
                <w:rFonts w:asciiTheme="majorHAnsi" w:hAnsiTheme="majorHAnsi" w:cstheme="majorHAnsi"/>
                <w:b/>
                <w:sz w:val="14"/>
                <w:szCs w:val="14"/>
              </w:rPr>
              <w:t>Draw information from a simple map.</w:t>
            </w:r>
          </w:p>
          <w:p w:rsidR="007F5E88" w:rsidRPr="00F31EC1" w:rsidRDefault="007F5E88">
            <w:pPr>
              <w:rPr>
                <w:rFonts w:asciiTheme="majorHAnsi" w:hAnsiTheme="majorHAnsi" w:cstheme="majorHAnsi"/>
                <w:b/>
                <w:sz w:val="14"/>
                <w:szCs w:val="14"/>
              </w:rPr>
            </w:pPr>
          </w:p>
          <w:p w:rsidR="00F31EC1" w:rsidRDefault="007F5E88" w:rsidP="007F5E88">
            <w:pPr>
              <w:rPr>
                <w:rFonts w:asciiTheme="majorHAnsi" w:hAnsiTheme="majorHAnsi" w:cstheme="majorHAnsi"/>
                <w:b/>
                <w:sz w:val="14"/>
                <w:szCs w:val="14"/>
              </w:rPr>
            </w:pPr>
            <w:r w:rsidRPr="00F31EC1">
              <w:rPr>
                <w:rFonts w:asciiTheme="majorHAnsi" w:hAnsiTheme="majorHAnsi" w:cstheme="majorHAnsi"/>
                <w:b/>
                <w:sz w:val="14"/>
                <w:szCs w:val="14"/>
              </w:rPr>
              <w:t>Understanding that the World is made of different parts and different countries have different climates/geographical features</w:t>
            </w:r>
          </w:p>
          <w:p w:rsidR="00F31EC1" w:rsidRPr="00F31EC1" w:rsidRDefault="00F31EC1" w:rsidP="007F5E88">
            <w:pPr>
              <w:rPr>
                <w:rFonts w:asciiTheme="majorHAnsi" w:hAnsiTheme="majorHAnsi" w:cstheme="majorHAnsi"/>
                <w:b/>
                <w:sz w:val="14"/>
                <w:szCs w:val="14"/>
              </w:rPr>
            </w:pPr>
          </w:p>
          <w:p w:rsidR="00F31EC1" w:rsidRPr="00F31EC1" w:rsidRDefault="00F31EC1" w:rsidP="007F5E88">
            <w:pPr>
              <w:rPr>
                <w:rFonts w:asciiTheme="majorHAnsi" w:hAnsiTheme="majorHAnsi" w:cstheme="majorHAnsi"/>
                <w:b/>
                <w:sz w:val="18"/>
                <w:szCs w:val="18"/>
              </w:rPr>
            </w:pPr>
            <w:r w:rsidRPr="00F31EC1">
              <w:rPr>
                <w:rFonts w:asciiTheme="majorHAnsi" w:hAnsiTheme="majorHAnsi" w:cstheme="majorHAnsi"/>
                <w:b/>
                <w:sz w:val="14"/>
                <w:szCs w:val="14"/>
              </w:rPr>
              <w:t>Recognise some similarities and differences between life in this country and life in other countries.</w:t>
            </w:r>
            <w:r w:rsidRPr="0037369F">
              <w:rPr>
                <w:rFonts w:asciiTheme="majorHAnsi" w:hAnsiTheme="majorHAnsi" w:cstheme="majorHAnsi"/>
                <w:b/>
                <w:sz w:val="18"/>
                <w:szCs w:val="18"/>
              </w:rPr>
              <w:t xml:space="preserve"> </w:t>
            </w:r>
          </w:p>
        </w:tc>
        <w:tc>
          <w:tcPr>
            <w:tcW w:w="3024" w:type="dxa"/>
            <w:shd w:val="clear" w:color="auto" w:fill="DEEAF6" w:themeFill="accent1" w:themeFillTint="33"/>
          </w:tcPr>
          <w:p w:rsidR="007F5E88"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 xml:space="preserve">Share family photos- Teachers and TAs to share photos of their families and model talking about them. </w:t>
            </w:r>
          </w:p>
          <w:p w:rsidR="007F5E88" w:rsidRPr="00584ACF" w:rsidRDefault="007F5E88">
            <w:pPr>
              <w:rPr>
                <w:rFonts w:asciiTheme="majorHAnsi" w:hAnsiTheme="majorHAnsi" w:cstheme="majorHAnsi"/>
                <w:sz w:val="16"/>
                <w:szCs w:val="16"/>
              </w:rPr>
            </w:pPr>
          </w:p>
          <w:p w:rsidR="007F5E88" w:rsidRPr="00584ACF" w:rsidRDefault="00F369F6">
            <w:pPr>
              <w:rPr>
                <w:rFonts w:asciiTheme="majorHAnsi" w:hAnsiTheme="majorHAnsi" w:cstheme="majorHAnsi"/>
                <w:sz w:val="16"/>
                <w:szCs w:val="16"/>
              </w:rPr>
            </w:pPr>
            <w:r w:rsidRPr="00584ACF">
              <w:rPr>
                <w:rFonts w:asciiTheme="majorHAnsi" w:hAnsiTheme="majorHAnsi" w:cstheme="majorHAnsi"/>
                <w:sz w:val="16"/>
                <w:szCs w:val="16"/>
              </w:rPr>
              <w:t xml:space="preserve">Share the story of the Gunpowder Plot. What is London like? Identify London landmarks and locations. </w:t>
            </w:r>
          </w:p>
          <w:p w:rsidR="008F0B9D" w:rsidRPr="00584ACF" w:rsidRDefault="008F0B9D">
            <w:pPr>
              <w:rPr>
                <w:rFonts w:asciiTheme="majorHAnsi" w:hAnsiTheme="majorHAnsi" w:cstheme="majorHAnsi"/>
                <w:sz w:val="16"/>
                <w:szCs w:val="16"/>
              </w:rPr>
            </w:pPr>
          </w:p>
          <w:p w:rsidR="008F0B9D"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Talk about the significance of Remembrance Day</w:t>
            </w:r>
          </w:p>
          <w:p w:rsidR="008F0B9D" w:rsidRPr="00584ACF" w:rsidRDefault="008F0B9D">
            <w:pPr>
              <w:rPr>
                <w:rFonts w:asciiTheme="majorHAnsi" w:hAnsiTheme="majorHAnsi" w:cstheme="majorHAnsi"/>
                <w:sz w:val="16"/>
                <w:szCs w:val="16"/>
              </w:rPr>
            </w:pPr>
          </w:p>
          <w:p w:rsidR="008F0B9D"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Discovery RE unit and Nativity play</w:t>
            </w:r>
          </w:p>
          <w:p w:rsidR="007F5E88" w:rsidRPr="00584ACF" w:rsidRDefault="007F5E88">
            <w:pPr>
              <w:rPr>
                <w:rFonts w:asciiTheme="majorHAnsi" w:hAnsiTheme="majorHAnsi" w:cstheme="majorHAnsi"/>
                <w:sz w:val="16"/>
                <w:szCs w:val="16"/>
              </w:rPr>
            </w:pPr>
          </w:p>
          <w:p w:rsidR="007F5E88" w:rsidRPr="00584ACF" w:rsidRDefault="00F369F6">
            <w:pPr>
              <w:rPr>
                <w:rFonts w:asciiTheme="majorHAnsi" w:hAnsiTheme="majorHAnsi" w:cstheme="majorHAnsi"/>
                <w:sz w:val="16"/>
                <w:szCs w:val="16"/>
              </w:rPr>
            </w:pPr>
            <w:r w:rsidRPr="00584ACF">
              <w:rPr>
                <w:rFonts w:asciiTheme="majorHAnsi" w:hAnsiTheme="majorHAnsi" w:cstheme="majorHAnsi"/>
                <w:sz w:val="16"/>
                <w:szCs w:val="16"/>
              </w:rPr>
              <w:t xml:space="preserve">Locate our school on </w:t>
            </w:r>
            <w:r w:rsidR="008F0B9D" w:rsidRPr="00584ACF">
              <w:rPr>
                <w:rFonts w:asciiTheme="majorHAnsi" w:hAnsiTheme="majorHAnsi" w:cstheme="majorHAnsi"/>
                <w:sz w:val="16"/>
                <w:szCs w:val="16"/>
              </w:rPr>
              <w:t xml:space="preserve">Google Earth. Point out the features of the school we can see- roof, playground, trim trail etc. Transfer image to a drawn map. </w:t>
            </w:r>
            <w:r w:rsidRPr="00584ACF">
              <w:rPr>
                <w:rFonts w:asciiTheme="majorHAnsi" w:hAnsiTheme="majorHAnsi" w:cstheme="majorHAnsi"/>
                <w:sz w:val="16"/>
                <w:szCs w:val="16"/>
              </w:rPr>
              <w:t xml:space="preserve">Discuss our journey to school. </w:t>
            </w:r>
          </w:p>
          <w:p w:rsidR="007F5E88" w:rsidRPr="00584ACF" w:rsidRDefault="007F5E88">
            <w:pPr>
              <w:rPr>
                <w:rFonts w:asciiTheme="majorHAnsi" w:hAnsiTheme="majorHAnsi" w:cstheme="majorHAnsi"/>
                <w:sz w:val="16"/>
                <w:szCs w:val="16"/>
              </w:rPr>
            </w:pPr>
          </w:p>
          <w:p w:rsidR="00D5584A" w:rsidRPr="00584ACF" w:rsidRDefault="007F5E88">
            <w:pPr>
              <w:rPr>
                <w:rFonts w:asciiTheme="majorHAnsi" w:hAnsiTheme="majorHAnsi" w:cstheme="majorHAnsi"/>
                <w:sz w:val="16"/>
                <w:szCs w:val="16"/>
              </w:rPr>
            </w:pPr>
            <w:r w:rsidRPr="00584ACF">
              <w:rPr>
                <w:rFonts w:asciiTheme="majorHAnsi" w:hAnsiTheme="majorHAnsi" w:cstheme="majorHAnsi"/>
                <w:sz w:val="16"/>
                <w:szCs w:val="16"/>
              </w:rPr>
              <w:t xml:space="preserve">Read </w:t>
            </w:r>
            <w:proofErr w:type="spellStart"/>
            <w:r w:rsidRPr="00584ACF">
              <w:rPr>
                <w:rFonts w:asciiTheme="majorHAnsi" w:hAnsiTheme="majorHAnsi" w:cstheme="majorHAnsi"/>
                <w:sz w:val="16"/>
                <w:szCs w:val="16"/>
              </w:rPr>
              <w:t>Pattan’s</w:t>
            </w:r>
            <w:proofErr w:type="spellEnd"/>
            <w:r w:rsidRPr="00584ACF">
              <w:rPr>
                <w:rFonts w:asciiTheme="majorHAnsi" w:hAnsiTheme="majorHAnsi" w:cstheme="majorHAnsi"/>
                <w:sz w:val="16"/>
                <w:szCs w:val="16"/>
              </w:rPr>
              <w:t xml:space="preserve"> pumpkin and locate India on a map. Look at images of India. What is similar/different to Holmes Chapel?</w:t>
            </w:r>
          </w:p>
          <w:p w:rsidR="008F0B9D" w:rsidRPr="00584ACF" w:rsidRDefault="008F0B9D">
            <w:pPr>
              <w:rPr>
                <w:rFonts w:asciiTheme="majorHAnsi" w:hAnsiTheme="majorHAnsi" w:cstheme="majorHAnsi"/>
                <w:sz w:val="16"/>
                <w:szCs w:val="16"/>
              </w:rPr>
            </w:pPr>
          </w:p>
          <w:p w:rsidR="008F0B9D" w:rsidRPr="00584ACF" w:rsidRDefault="008F0B9D">
            <w:pPr>
              <w:rPr>
                <w:rFonts w:asciiTheme="majorHAnsi" w:hAnsiTheme="majorHAnsi" w:cstheme="majorHAnsi"/>
                <w:sz w:val="16"/>
                <w:szCs w:val="16"/>
              </w:rPr>
            </w:pPr>
            <w:r w:rsidRPr="00584ACF">
              <w:rPr>
                <w:rFonts w:asciiTheme="majorHAnsi" w:hAnsiTheme="majorHAnsi" w:cstheme="majorHAnsi"/>
                <w:sz w:val="16"/>
                <w:szCs w:val="16"/>
              </w:rPr>
              <w:t>Look at where India and Holmes Chapel are on a Globe. There is sea in-between the two countries, how could we travel there?</w:t>
            </w:r>
          </w:p>
          <w:p w:rsidR="00584ACF" w:rsidRPr="00584ACF" w:rsidRDefault="00584ACF">
            <w:pPr>
              <w:rPr>
                <w:rFonts w:asciiTheme="majorHAnsi" w:hAnsiTheme="majorHAnsi" w:cstheme="majorHAnsi"/>
                <w:sz w:val="16"/>
                <w:szCs w:val="16"/>
              </w:rPr>
            </w:pPr>
          </w:p>
          <w:p w:rsidR="007F5E88" w:rsidRPr="00584ACF" w:rsidRDefault="00584ACF">
            <w:pPr>
              <w:rPr>
                <w:rFonts w:asciiTheme="majorHAnsi" w:hAnsiTheme="majorHAnsi" w:cstheme="majorHAnsi"/>
                <w:sz w:val="16"/>
                <w:szCs w:val="16"/>
              </w:rPr>
            </w:pPr>
            <w:r w:rsidRPr="00584ACF">
              <w:rPr>
                <w:rFonts w:asciiTheme="majorHAnsi" w:hAnsiTheme="majorHAnsi" w:cstheme="majorHAnsi"/>
                <w:sz w:val="16"/>
                <w:szCs w:val="16"/>
              </w:rPr>
              <w:t xml:space="preserve">As part of learning the school ‘Bee rules’ </w:t>
            </w:r>
            <w:r w:rsidRPr="00584ACF">
              <w:rPr>
                <w:rFonts w:asciiTheme="majorHAnsi" w:hAnsiTheme="majorHAnsi" w:cstheme="majorHAnsi"/>
                <w:sz w:val="16"/>
                <w:szCs w:val="16"/>
              </w:rPr>
              <w:t xml:space="preserve">Talk about bees and watch information clips and </w:t>
            </w:r>
            <w:proofErr w:type="spellStart"/>
            <w:r w:rsidRPr="00584ACF">
              <w:rPr>
                <w:rFonts w:asciiTheme="majorHAnsi" w:hAnsiTheme="majorHAnsi" w:cstheme="majorHAnsi"/>
                <w:sz w:val="16"/>
                <w:szCs w:val="16"/>
              </w:rPr>
              <w:t>powerpoints</w:t>
            </w:r>
            <w:proofErr w:type="spellEnd"/>
            <w:r w:rsidRPr="00584ACF">
              <w:rPr>
                <w:rFonts w:asciiTheme="majorHAnsi" w:hAnsiTheme="majorHAnsi" w:cstheme="majorHAnsi"/>
                <w:sz w:val="16"/>
                <w:szCs w:val="16"/>
              </w:rPr>
              <w:t xml:space="preserve"> that show how bees live, what they do and why they are so important. Share key facts and name different types of bees. </w:t>
            </w:r>
          </w:p>
          <w:p w:rsidR="007F5E88" w:rsidRPr="00584ACF" w:rsidRDefault="007F5E88">
            <w:pPr>
              <w:rPr>
                <w:rFonts w:asciiTheme="majorHAnsi" w:hAnsiTheme="majorHAnsi" w:cstheme="majorHAnsi"/>
                <w:sz w:val="16"/>
                <w:szCs w:val="16"/>
              </w:rPr>
            </w:pPr>
            <w:r w:rsidRPr="00584ACF">
              <w:rPr>
                <w:rFonts w:asciiTheme="majorHAnsi" w:hAnsiTheme="majorHAnsi" w:cstheme="majorHAnsi"/>
                <w:sz w:val="16"/>
                <w:szCs w:val="16"/>
              </w:rPr>
              <w:t xml:space="preserve">Take half-termly ‘weather walks’ around the school grounds. What do </w:t>
            </w:r>
            <w:proofErr w:type="gramStart"/>
            <w:r w:rsidRPr="00584ACF">
              <w:rPr>
                <w:rFonts w:asciiTheme="majorHAnsi" w:hAnsiTheme="majorHAnsi" w:cstheme="majorHAnsi"/>
                <w:sz w:val="16"/>
                <w:szCs w:val="16"/>
              </w:rPr>
              <w:t>we</w:t>
            </w:r>
            <w:proofErr w:type="gramEnd"/>
            <w:r w:rsidRPr="00584ACF">
              <w:rPr>
                <w:rFonts w:asciiTheme="majorHAnsi" w:hAnsiTheme="majorHAnsi" w:cstheme="majorHAnsi"/>
                <w:sz w:val="16"/>
                <w:szCs w:val="16"/>
              </w:rPr>
              <w:t xml:space="preserve"> notice/ What has changed?</w:t>
            </w:r>
          </w:p>
        </w:tc>
        <w:tc>
          <w:tcPr>
            <w:tcW w:w="1868" w:type="dxa"/>
          </w:tcPr>
          <w:p w:rsidR="008F0B9D" w:rsidRPr="00D672FE" w:rsidRDefault="00F369F6">
            <w:pPr>
              <w:rPr>
                <w:rFonts w:asciiTheme="majorHAnsi" w:hAnsiTheme="majorHAnsi" w:cstheme="majorHAnsi"/>
                <w:b/>
                <w:sz w:val="16"/>
                <w:szCs w:val="16"/>
              </w:rPr>
            </w:pPr>
            <w:r w:rsidRPr="00D672FE">
              <w:rPr>
                <w:rFonts w:asciiTheme="majorHAnsi" w:hAnsiTheme="majorHAnsi" w:cstheme="majorHAnsi"/>
                <w:b/>
                <w:sz w:val="16"/>
                <w:szCs w:val="16"/>
              </w:rPr>
              <w:t xml:space="preserve">Recognise some environments that are different from the one in which they live. </w:t>
            </w:r>
            <w:r w:rsidR="00D672FE">
              <w:rPr>
                <w:rFonts w:asciiTheme="majorHAnsi" w:hAnsiTheme="majorHAnsi" w:cstheme="majorHAnsi"/>
                <w:b/>
                <w:sz w:val="16"/>
                <w:szCs w:val="16"/>
              </w:rPr>
              <w:t>Describe their immediate environment from first hand experience</w:t>
            </w:r>
          </w:p>
          <w:p w:rsidR="00D672FE" w:rsidRPr="00D672FE" w:rsidRDefault="00D672FE">
            <w:pPr>
              <w:rPr>
                <w:rFonts w:asciiTheme="majorHAnsi" w:hAnsiTheme="majorHAnsi" w:cstheme="majorHAnsi"/>
                <w:b/>
                <w:sz w:val="16"/>
                <w:szCs w:val="16"/>
              </w:rPr>
            </w:pPr>
          </w:p>
          <w:p w:rsidR="00D672FE" w:rsidRPr="00D672FE" w:rsidRDefault="00D672FE">
            <w:pPr>
              <w:rPr>
                <w:rFonts w:asciiTheme="majorHAnsi" w:hAnsiTheme="majorHAnsi" w:cstheme="majorHAnsi"/>
                <w:b/>
                <w:sz w:val="16"/>
                <w:szCs w:val="16"/>
              </w:rPr>
            </w:pPr>
            <w:r w:rsidRPr="00D672FE">
              <w:rPr>
                <w:rFonts w:asciiTheme="majorHAnsi" w:hAnsiTheme="majorHAnsi" w:cstheme="majorHAnsi"/>
                <w:b/>
                <w:sz w:val="16"/>
                <w:szCs w:val="16"/>
              </w:rPr>
              <w:t>Know that there are similarities and differences between things in the past and now.</w:t>
            </w:r>
          </w:p>
          <w:p w:rsidR="008F0B9D" w:rsidRPr="00D672FE" w:rsidRDefault="008F0B9D">
            <w:pPr>
              <w:rPr>
                <w:rFonts w:asciiTheme="majorHAnsi" w:hAnsiTheme="majorHAnsi" w:cstheme="majorHAnsi"/>
                <w:b/>
                <w:sz w:val="16"/>
                <w:szCs w:val="16"/>
              </w:rPr>
            </w:pPr>
          </w:p>
          <w:p w:rsidR="008F0B9D" w:rsidRPr="00D672FE" w:rsidRDefault="00F369F6">
            <w:pPr>
              <w:rPr>
                <w:rFonts w:asciiTheme="majorHAnsi" w:hAnsiTheme="majorHAnsi" w:cstheme="majorHAnsi"/>
                <w:b/>
                <w:sz w:val="16"/>
                <w:szCs w:val="16"/>
              </w:rPr>
            </w:pPr>
            <w:r w:rsidRPr="00D672FE">
              <w:rPr>
                <w:rFonts w:asciiTheme="majorHAnsi" w:hAnsiTheme="majorHAnsi" w:cstheme="majorHAnsi"/>
                <w:b/>
                <w:sz w:val="16"/>
                <w:szCs w:val="16"/>
              </w:rPr>
              <w:t>Recognise that people have different beliefs and celebrate special</w:t>
            </w:r>
            <w:r w:rsidR="003E6132" w:rsidRPr="00D672FE">
              <w:rPr>
                <w:rFonts w:asciiTheme="majorHAnsi" w:hAnsiTheme="majorHAnsi" w:cstheme="majorHAnsi"/>
                <w:b/>
                <w:sz w:val="16"/>
                <w:szCs w:val="16"/>
              </w:rPr>
              <w:t xml:space="preserve"> times in different ways (e.g. Lunar</w:t>
            </w:r>
            <w:r w:rsidRPr="00D672FE">
              <w:rPr>
                <w:rFonts w:asciiTheme="majorHAnsi" w:hAnsiTheme="majorHAnsi" w:cstheme="majorHAnsi"/>
                <w:b/>
                <w:sz w:val="16"/>
                <w:szCs w:val="16"/>
              </w:rPr>
              <w:t xml:space="preserve"> New Year, Easter.) </w:t>
            </w:r>
          </w:p>
          <w:p w:rsidR="008F0B9D" w:rsidRDefault="008F0B9D">
            <w:pPr>
              <w:rPr>
                <w:rFonts w:asciiTheme="majorHAnsi" w:hAnsiTheme="majorHAnsi" w:cstheme="majorHAnsi"/>
                <w:b/>
                <w:sz w:val="16"/>
                <w:szCs w:val="16"/>
              </w:rPr>
            </w:pPr>
          </w:p>
          <w:p w:rsidR="00F31EC1" w:rsidRPr="00D672FE" w:rsidRDefault="00F31EC1">
            <w:pPr>
              <w:rPr>
                <w:rFonts w:asciiTheme="majorHAnsi" w:hAnsiTheme="majorHAnsi" w:cstheme="majorHAnsi"/>
                <w:b/>
                <w:sz w:val="16"/>
                <w:szCs w:val="16"/>
              </w:rPr>
            </w:pPr>
            <w:r>
              <w:rPr>
                <w:rFonts w:asciiTheme="majorHAnsi" w:hAnsiTheme="majorHAnsi" w:cstheme="majorHAnsi"/>
                <w:b/>
                <w:sz w:val="16"/>
                <w:szCs w:val="16"/>
              </w:rPr>
              <w:t xml:space="preserve">Compare, contrast and </w:t>
            </w:r>
          </w:p>
          <w:p w:rsidR="008F0B9D" w:rsidRPr="00D672FE" w:rsidRDefault="00F31EC1">
            <w:pPr>
              <w:rPr>
                <w:rFonts w:asciiTheme="majorHAnsi" w:hAnsiTheme="majorHAnsi" w:cstheme="majorHAnsi"/>
                <w:b/>
                <w:sz w:val="16"/>
                <w:szCs w:val="16"/>
              </w:rPr>
            </w:pPr>
            <w:proofErr w:type="gramStart"/>
            <w:r>
              <w:rPr>
                <w:rFonts w:asciiTheme="majorHAnsi" w:hAnsiTheme="majorHAnsi" w:cstheme="majorHAnsi"/>
                <w:b/>
                <w:sz w:val="16"/>
                <w:szCs w:val="16"/>
              </w:rPr>
              <w:t>e</w:t>
            </w:r>
            <w:r w:rsidR="00F369F6" w:rsidRPr="00D672FE">
              <w:rPr>
                <w:rFonts w:asciiTheme="majorHAnsi" w:hAnsiTheme="majorHAnsi" w:cstheme="majorHAnsi"/>
                <w:b/>
                <w:sz w:val="16"/>
                <w:szCs w:val="16"/>
              </w:rPr>
              <w:t>xplore</w:t>
            </w:r>
            <w:proofErr w:type="gramEnd"/>
            <w:r w:rsidR="00F369F6" w:rsidRPr="00D672FE">
              <w:rPr>
                <w:rFonts w:asciiTheme="majorHAnsi" w:hAnsiTheme="majorHAnsi" w:cstheme="majorHAnsi"/>
                <w:b/>
                <w:sz w:val="16"/>
                <w:szCs w:val="16"/>
              </w:rPr>
              <w:t xml:space="preserve"> the natural world around them. </w:t>
            </w:r>
          </w:p>
          <w:p w:rsidR="008F0B9D" w:rsidRPr="00D672FE" w:rsidRDefault="008F0B9D">
            <w:pPr>
              <w:rPr>
                <w:rFonts w:asciiTheme="majorHAnsi" w:hAnsiTheme="majorHAnsi" w:cstheme="majorHAnsi"/>
                <w:b/>
                <w:sz w:val="16"/>
                <w:szCs w:val="16"/>
              </w:rPr>
            </w:pPr>
          </w:p>
          <w:p w:rsidR="00D5584A" w:rsidRPr="00D672FE" w:rsidRDefault="00F369F6">
            <w:pPr>
              <w:rPr>
                <w:rFonts w:asciiTheme="majorHAnsi" w:hAnsiTheme="majorHAnsi" w:cstheme="majorHAnsi"/>
                <w:b/>
                <w:sz w:val="16"/>
                <w:szCs w:val="16"/>
              </w:rPr>
            </w:pPr>
            <w:r w:rsidRPr="00D672FE">
              <w:rPr>
                <w:rFonts w:asciiTheme="majorHAnsi" w:hAnsiTheme="majorHAnsi" w:cstheme="majorHAnsi"/>
                <w:b/>
                <w:sz w:val="16"/>
                <w:szCs w:val="16"/>
              </w:rPr>
              <w:t>Comment on images</w:t>
            </w:r>
            <w:r w:rsidR="00F31EC1">
              <w:rPr>
                <w:rFonts w:asciiTheme="majorHAnsi" w:hAnsiTheme="majorHAnsi" w:cstheme="majorHAnsi"/>
                <w:b/>
                <w:sz w:val="16"/>
                <w:szCs w:val="16"/>
              </w:rPr>
              <w:t>/footage</w:t>
            </w:r>
            <w:r w:rsidRPr="00D672FE">
              <w:rPr>
                <w:rFonts w:asciiTheme="majorHAnsi" w:hAnsiTheme="majorHAnsi" w:cstheme="majorHAnsi"/>
                <w:b/>
                <w:sz w:val="16"/>
                <w:szCs w:val="16"/>
              </w:rPr>
              <w:t xml:space="preserve"> of </w:t>
            </w:r>
            <w:r w:rsidR="00F31EC1">
              <w:rPr>
                <w:rFonts w:asciiTheme="majorHAnsi" w:hAnsiTheme="majorHAnsi" w:cstheme="majorHAnsi"/>
                <w:b/>
                <w:sz w:val="16"/>
                <w:szCs w:val="16"/>
              </w:rPr>
              <w:t xml:space="preserve">significant events </w:t>
            </w:r>
            <w:r w:rsidRPr="00D672FE">
              <w:rPr>
                <w:rFonts w:asciiTheme="majorHAnsi" w:hAnsiTheme="majorHAnsi" w:cstheme="majorHAnsi"/>
                <w:b/>
                <w:sz w:val="16"/>
                <w:szCs w:val="16"/>
              </w:rPr>
              <w:t>in the past.</w:t>
            </w:r>
            <w:r w:rsidR="00584ACF">
              <w:rPr>
                <w:rFonts w:asciiTheme="majorHAnsi" w:hAnsiTheme="majorHAnsi" w:cstheme="majorHAnsi"/>
                <w:b/>
                <w:sz w:val="16"/>
                <w:szCs w:val="16"/>
              </w:rPr>
              <w:t xml:space="preserve"> </w:t>
            </w:r>
          </w:p>
          <w:p w:rsidR="003E6132" w:rsidRPr="00D672FE" w:rsidRDefault="003E6132">
            <w:pPr>
              <w:rPr>
                <w:rFonts w:asciiTheme="majorHAnsi" w:hAnsiTheme="majorHAnsi" w:cstheme="majorHAnsi"/>
                <w:b/>
                <w:sz w:val="16"/>
                <w:szCs w:val="16"/>
              </w:rPr>
            </w:pPr>
          </w:p>
          <w:p w:rsidR="003E6132" w:rsidRDefault="003E6132" w:rsidP="003E6132">
            <w:pPr>
              <w:rPr>
                <w:rFonts w:asciiTheme="majorHAnsi" w:hAnsiTheme="majorHAnsi" w:cstheme="majorHAnsi"/>
                <w:b/>
                <w:sz w:val="16"/>
                <w:szCs w:val="16"/>
              </w:rPr>
            </w:pPr>
            <w:r w:rsidRPr="00D672FE">
              <w:rPr>
                <w:rFonts w:asciiTheme="majorHAnsi" w:hAnsiTheme="majorHAnsi" w:cstheme="majorHAnsi"/>
                <w:b/>
                <w:sz w:val="16"/>
                <w:szCs w:val="16"/>
              </w:rPr>
              <w:t xml:space="preserve">Draw information from a simple map. </w:t>
            </w:r>
          </w:p>
          <w:p w:rsidR="00F31EC1" w:rsidRDefault="00F31EC1" w:rsidP="003E6132">
            <w:pPr>
              <w:rPr>
                <w:rFonts w:asciiTheme="majorHAnsi" w:hAnsiTheme="majorHAnsi" w:cstheme="majorHAnsi"/>
                <w:b/>
                <w:sz w:val="16"/>
                <w:szCs w:val="16"/>
              </w:rPr>
            </w:pPr>
          </w:p>
          <w:p w:rsidR="003E6132" w:rsidRPr="00F31EC1" w:rsidRDefault="00F31EC1">
            <w:pPr>
              <w:rPr>
                <w:rFonts w:asciiTheme="majorHAnsi" w:hAnsiTheme="majorHAnsi" w:cstheme="majorHAnsi"/>
                <w:b/>
                <w:sz w:val="16"/>
                <w:szCs w:val="16"/>
              </w:rPr>
            </w:pPr>
            <w:r>
              <w:rPr>
                <w:rFonts w:asciiTheme="majorHAnsi" w:hAnsiTheme="majorHAnsi" w:cstheme="majorHAnsi"/>
                <w:b/>
                <w:sz w:val="16"/>
                <w:szCs w:val="16"/>
              </w:rPr>
              <w:t>Create maps with physical objects (wooden houses etc.), moving to drawing maps</w:t>
            </w:r>
          </w:p>
        </w:tc>
        <w:tc>
          <w:tcPr>
            <w:tcW w:w="3115" w:type="dxa"/>
            <w:shd w:val="clear" w:color="auto" w:fill="BDD6EE" w:themeFill="accent1" w:themeFillTint="66"/>
          </w:tcPr>
          <w:p w:rsidR="00F16A1C" w:rsidRDefault="008F0B9D">
            <w:pPr>
              <w:rPr>
                <w:rFonts w:asciiTheme="majorHAnsi" w:hAnsiTheme="majorHAnsi" w:cstheme="majorHAnsi"/>
                <w:sz w:val="16"/>
                <w:szCs w:val="16"/>
              </w:rPr>
            </w:pPr>
            <w:r w:rsidRPr="003E6132">
              <w:rPr>
                <w:rFonts w:asciiTheme="majorHAnsi" w:hAnsiTheme="majorHAnsi" w:cstheme="majorHAnsi"/>
                <w:sz w:val="16"/>
                <w:szCs w:val="16"/>
              </w:rPr>
              <w:t>Children take it in turns to share photos and tell the class about their family. Order members of the family from youngest to oldest.</w:t>
            </w:r>
            <w:r w:rsidR="00D672FE">
              <w:rPr>
                <w:rFonts w:asciiTheme="majorHAnsi" w:hAnsiTheme="majorHAnsi" w:cstheme="majorHAnsi"/>
                <w:sz w:val="16"/>
                <w:szCs w:val="16"/>
              </w:rPr>
              <w:t xml:space="preserve"> What physical changes do we notice?</w:t>
            </w:r>
          </w:p>
          <w:p w:rsidR="00F16A1C" w:rsidRPr="003E6132" w:rsidRDefault="00F16A1C" w:rsidP="00F16A1C">
            <w:pPr>
              <w:rPr>
                <w:rFonts w:asciiTheme="majorHAnsi" w:hAnsiTheme="majorHAnsi" w:cstheme="majorHAnsi"/>
                <w:sz w:val="14"/>
                <w:szCs w:val="14"/>
              </w:rPr>
            </w:pPr>
          </w:p>
          <w:p w:rsidR="00F16A1C" w:rsidRDefault="00F16A1C" w:rsidP="00F16A1C">
            <w:pPr>
              <w:rPr>
                <w:rFonts w:asciiTheme="majorHAnsi" w:hAnsiTheme="majorHAnsi" w:cstheme="majorHAnsi"/>
                <w:sz w:val="14"/>
                <w:szCs w:val="14"/>
              </w:rPr>
            </w:pPr>
            <w:r w:rsidRPr="003E6132">
              <w:rPr>
                <w:rFonts w:asciiTheme="majorHAnsi" w:hAnsiTheme="majorHAnsi" w:cstheme="majorHAnsi"/>
                <w:sz w:val="14"/>
                <w:szCs w:val="14"/>
              </w:rPr>
              <w:t>Look at the map in ‘What the Ladybird Heard’</w:t>
            </w:r>
            <w:r>
              <w:rPr>
                <w:rFonts w:asciiTheme="majorHAnsi" w:hAnsiTheme="majorHAnsi" w:cstheme="majorHAnsi"/>
                <w:sz w:val="14"/>
                <w:szCs w:val="14"/>
              </w:rPr>
              <w:t xml:space="preserve"> Compare with a map of HC. Go on a village walk</w:t>
            </w:r>
            <w:r w:rsidR="00F31EC1">
              <w:rPr>
                <w:rFonts w:asciiTheme="majorHAnsi" w:hAnsiTheme="majorHAnsi" w:cstheme="majorHAnsi"/>
                <w:sz w:val="14"/>
                <w:szCs w:val="14"/>
              </w:rPr>
              <w:t xml:space="preserve"> (to church</w:t>
            </w:r>
            <w:proofErr w:type="gramStart"/>
            <w:r w:rsidR="00F31EC1">
              <w:rPr>
                <w:rFonts w:asciiTheme="majorHAnsi" w:hAnsiTheme="majorHAnsi" w:cstheme="majorHAnsi"/>
                <w:sz w:val="14"/>
                <w:szCs w:val="14"/>
              </w:rPr>
              <w:t xml:space="preserve">) </w:t>
            </w:r>
            <w:r>
              <w:rPr>
                <w:rFonts w:asciiTheme="majorHAnsi" w:hAnsiTheme="majorHAnsi" w:cstheme="majorHAnsi"/>
                <w:sz w:val="14"/>
                <w:szCs w:val="14"/>
              </w:rPr>
              <w:t xml:space="preserve"> </w:t>
            </w:r>
            <w:proofErr w:type="spellStart"/>
            <w:r>
              <w:rPr>
                <w:rFonts w:asciiTheme="majorHAnsi" w:hAnsiTheme="majorHAnsi" w:cstheme="majorHAnsi"/>
                <w:sz w:val="14"/>
                <w:szCs w:val="14"/>
              </w:rPr>
              <w:t>to</w:t>
            </w:r>
            <w:proofErr w:type="spellEnd"/>
            <w:proofErr w:type="gramEnd"/>
            <w:r>
              <w:rPr>
                <w:rFonts w:asciiTheme="majorHAnsi" w:hAnsiTheme="majorHAnsi" w:cstheme="majorHAnsi"/>
                <w:sz w:val="14"/>
                <w:szCs w:val="14"/>
              </w:rPr>
              <w:t xml:space="preserve"> look for the things we found on the map.</w:t>
            </w:r>
            <w:r w:rsidR="00F31EC1">
              <w:rPr>
                <w:rFonts w:asciiTheme="majorHAnsi" w:hAnsiTheme="majorHAnsi" w:cstheme="majorHAnsi"/>
                <w:sz w:val="14"/>
                <w:szCs w:val="14"/>
              </w:rPr>
              <w:t xml:space="preserve"> </w:t>
            </w:r>
          </w:p>
          <w:p w:rsidR="008F0B9D" w:rsidRPr="003E6132" w:rsidRDefault="008F0B9D">
            <w:pPr>
              <w:rPr>
                <w:rFonts w:asciiTheme="majorHAnsi" w:hAnsiTheme="majorHAnsi" w:cstheme="majorHAnsi"/>
                <w:sz w:val="16"/>
                <w:szCs w:val="16"/>
              </w:rPr>
            </w:pPr>
          </w:p>
          <w:p w:rsidR="008F0B9D" w:rsidRPr="003E6132" w:rsidRDefault="00F369F6" w:rsidP="008F0B9D">
            <w:pPr>
              <w:rPr>
                <w:rFonts w:asciiTheme="majorHAnsi" w:hAnsiTheme="majorHAnsi" w:cstheme="majorHAnsi"/>
                <w:sz w:val="16"/>
                <w:szCs w:val="16"/>
              </w:rPr>
            </w:pPr>
            <w:r w:rsidRPr="003E6132">
              <w:rPr>
                <w:rFonts w:asciiTheme="majorHAnsi" w:hAnsiTheme="majorHAnsi" w:cstheme="majorHAnsi"/>
                <w:sz w:val="16"/>
                <w:szCs w:val="16"/>
              </w:rPr>
              <w:t xml:space="preserve">Explore floating and sinking through making boats from different materials for </w:t>
            </w:r>
            <w:r w:rsidR="008F0B9D" w:rsidRPr="003E6132">
              <w:rPr>
                <w:rFonts w:asciiTheme="majorHAnsi" w:hAnsiTheme="majorHAnsi" w:cstheme="majorHAnsi"/>
                <w:sz w:val="16"/>
                <w:szCs w:val="16"/>
              </w:rPr>
              <w:t xml:space="preserve">Jack to travel to the Isle of Blow </w:t>
            </w:r>
            <w:proofErr w:type="spellStart"/>
            <w:r w:rsidR="008F0B9D" w:rsidRPr="003E6132">
              <w:rPr>
                <w:rFonts w:asciiTheme="majorHAnsi" w:hAnsiTheme="majorHAnsi" w:cstheme="majorHAnsi"/>
                <w:sz w:val="16"/>
                <w:szCs w:val="16"/>
              </w:rPr>
              <w:t>yer</w:t>
            </w:r>
            <w:proofErr w:type="spellEnd"/>
            <w:r w:rsidR="008F0B9D" w:rsidRPr="003E6132">
              <w:rPr>
                <w:rFonts w:asciiTheme="majorHAnsi" w:hAnsiTheme="majorHAnsi" w:cstheme="majorHAnsi"/>
                <w:sz w:val="16"/>
                <w:szCs w:val="16"/>
              </w:rPr>
              <w:t xml:space="preserve"> Nose in</w:t>
            </w:r>
            <w:r w:rsidRPr="003E6132">
              <w:rPr>
                <w:rFonts w:asciiTheme="majorHAnsi" w:hAnsiTheme="majorHAnsi" w:cstheme="majorHAnsi"/>
                <w:sz w:val="16"/>
                <w:szCs w:val="16"/>
              </w:rPr>
              <w:t xml:space="preserve">. </w:t>
            </w:r>
          </w:p>
          <w:p w:rsidR="008F0B9D" w:rsidRPr="003E6132" w:rsidRDefault="008F0B9D" w:rsidP="008F0B9D">
            <w:pPr>
              <w:rPr>
                <w:rFonts w:asciiTheme="majorHAnsi" w:hAnsiTheme="majorHAnsi" w:cstheme="majorHAnsi"/>
                <w:sz w:val="16"/>
                <w:szCs w:val="16"/>
              </w:rPr>
            </w:pPr>
          </w:p>
          <w:p w:rsidR="008F0B9D" w:rsidRPr="003E6132" w:rsidRDefault="008F0B9D" w:rsidP="008F0B9D">
            <w:pPr>
              <w:rPr>
                <w:rFonts w:asciiTheme="majorHAnsi" w:hAnsiTheme="majorHAnsi" w:cstheme="majorHAnsi"/>
                <w:sz w:val="16"/>
                <w:szCs w:val="16"/>
              </w:rPr>
            </w:pPr>
            <w:r w:rsidRPr="003E6132">
              <w:rPr>
                <w:rFonts w:asciiTheme="majorHAnsi" w:hAnsiTheme="majorHAnsi" w:cstheme="majorHAnsi"/>
                <w:sz w:val="16"/>
                <w:szCs w:val="16"/>
              </w:rPr>
              <w:t>Make rocket nose cones from paper and investigate which shape travels the furthest when air is squeezed out of the bottle.</w:t>
            </w:r>
            <w:r w:rsidR="00D672FE">
              <w:rPr>
                <w:rFonts w:asciiTheme="majorHAnsi" w:hAnsiTheme="majorHAnsi" w:cstheme="majorHAnsi"/>
                <w:sz w:val="16"/>
                <w:szCs w:val="16"/>
              </w:rPr>
              <w:t xml:space="preserve"> Look at other examples of pointy things that travel quickly- boats, cars, birds </w:t>
            </w:r>
            <w:proofErr w:type="spellStart"/>
            <w:r w:rsidR="00D672FE">
              <w:rPr>
                <w:rFonts w:asciiTheme="majorHAnsi" w:hAnsiTheme="majorHAnsi" w:cstheme="majorHAnsi"/>
                <w:sz w:val="16"/>
                <w:szCs w:val="16"/>
              </w:rPr>
              <w:t>etc</w:t>
            </w:r>
            <w:proofErr w:type="spellEnd"/>
          </w:p>
          <w:p w:rsidR="003E6132" w:rsidRPr="003E6132" w:rsidRDefault="003E6132" w:rsidP="008F0B9D">
            <w:pPr>
              <w:rPr>
                <w:rFonts w:asciiTheme="majorHAnsi" w:hAnsiTheme="majorHAnsi" w:cstheme="majorHAnsi"/>
                <w:sz w:val="16"/>
                <w:szCs w:val="16"/>
              </w:rPr>
            </w:pPr>
          </w:p>
          <w:p w:rsidR="003E6132" w:rsidRPr="003E6132" w:rsidRDefault="003E6132" w:rsidP="008F0B9D">
            <w:pPr>
              <w:rPr>
                <w:rFonts w:asciiTheme="majorHAnsi" w:hAnsiTheme="majorHAnsi" w:cstheme="majorHAnsi"/>
                <w:sz w:val="16"/>
                <w:szCs w:val="16"/>
              </w:rPr>
            </w:pPr>
            <w:r w:rsidRPr="003E6132">
              <w:rPr>
                <w:rFonts w:asciiTheme="majorHAnsi" w:hAnsiTheme="majorHAnsi" w:cstheme="majorHAnsi"/>
                <w:sz w:val="16"/>
                <w:szCs w:val="16"/>
              </w:rPr>
              <w:t>Learn about what is above us (The skies above our eyes) and how there are different layers to the sky/Space.</w:t>
            </w:r>
          </w:p>
          <w:p w:rsidR="003E6132" w:rsidRPr="00F31EC1" w:rsidRDefault="003E6132" w:rsidP="008F0B9D">
            <w:pPr>
              <w:rPr>
                <w:rFonts w:asciiTheme="majorHAnsi" w:hAnsiTheme="majorHAnsi" w:cstheme="majorHAnsi"/>
                <w:sz w:val="14"/>
                <w:szCs w:val="14"/>
              </w:rPr>
            </w:pPr>
          </w:p>
          <w:p w:rsidR="003E6132" w:rsidRPr="00F31EC1" w:rsidRDefault="003E6132" w:rsidP="008F0B9D">
            <w:pPr>
              <w:rPr>
                <w:rFonts w:asciiTheme="majorHAnsi" w:hAnsiTheme="majorHAnsi" w:cstheme="majorHAnsi"/>
                <w:sz w:val="14"/>
                <w:szCs w:val="14"/>
              </w:rPr>
            </w:pPr>
            <w:r w:rsidRPr="00F31EC1">
              <w:rPr>
                <w:rFonts w:asciiTheme="majorHAnsi" w:hAnsiTheme="majorHAnsi" w:cstheme="majorHAnsi"/>
                <w:sz w:val="14"/>
                <w:szCs w:val="14"/>
              </w:rPr>
              <w:t>Learn about the Sun, Moon and planets. Watch historical footage of the Moon landings.</w:t>
            </w:r>
          </w:p>
          <w:p w:rsidR="003E6132" w:rsidRPr="00F31EC1" w:rsidRDefault="003E6132" w:rsidP="008F0B9D">
            <w:pPr>
              <w:rPr>
                <w:rFonts w:asciiTheme="majorHAnsi" w:hAnsiTheme="majorHAnsi" w:cstheme="majorHAnsi"/>
                <w:sz w:val="14"/>
                <w:szCs w:val="14"/>
              </w:rPr>
            </w:pPr>
          </w:p>
          <w:p w:rsidR="003E6132" w:rsidRPr="00F31EC1" w:rsidRDefault="003E6132" w:rsidP="008F0B9D">
            <w:pPr>
              <w:rPr>
                <w:rFonts w:asciiTheme="majorHAnsi" w:hAnsiTheme="majorHAnsi" w:cstheme="majorHAnsi"/>
                <w:sz w:val="14"/>
                <w:szCs w:val="14"/>
              </w:rPr>
            </w:pPr>
            <w:r w:rsidRPr="00F31EC1">
              <w:rPr>
                <w:rFonts w:asciiTheme="majorHAnsi" w:hAnsiTheme="majorHAnsi" w:cstheme="majorHAnsi"/>
                <w:sz w:val="14"/>
                <w:szCs w:val="14"/>
              </w:rPr>
              <w:t>Learn about pollution of the oceans. Make a model of an ocean environment and show what happens when it is polluted by rubbish and oil.</w:t>
            </w:r>
          </w:p>
          <w:p w:rsidR="003E6132" w:rsidRPr="003E6132" w:rsidRDefault="003E6132" w:rsidP="008F0B9D">
            <w:pPr>
              <w:rPr>
                <w:rFonts w:asciiTheme="majorHAnsi" w:hAnsiTheme="majorHAnsi" w:cstheme="majorHAnsi"/>
                <w:sz w:val="16"/>
                <w:szCs w:val="16"/>
              </w:rPr>
            </w:pPr>
          </w:p>
          <w:p w:rsidR="003E6132" w:rsidRPr="00F31EC1" w:rsidRDefault="00F369F6" w:rsidP="008F0B9D">
            <w:pPr>
              <w:rPr>
                <w:rFonts w:asciiTheme="majorHAnsi" w:hAnsiTheme="majorHAnsi" w:cstheme="majorHAnsi"/>
                <w:sz w:val="14"/>
                <w:szCs w:val="14"/>
              </w:rPr>
            </w:pPr>
            <w:r w:rsidRPr="00F31EC1">
              <w:rPr>
                <w:rFonts w:asciiTheme="majorHAnsi" w:hAnsiTheme="majorHAnsi" w:cstheme="majorHAnsi"/>
                <w:sz w:val="14"/>
                <w:szCs w:val="14"/>
              </w:rPr>
              <w:t xml:space="preserve">Learn about </w:t>
            </w:r>
            <w:r w:rsidR="003E6132" w:rsidRPr="00F31EC1">
              <w:rPr>
                <w:rFonts w:asciiTheme="majorHAnsi" w:hAnsiTheme="majorHAnsi" w:cstheme="majorHAnsi"/>
                <w:sz w:val="14"/>
                <w:szCs w:val="14"/>
              </w:rPr>
              <w:t>Lunar</w:t>
            </w:r>
            <w:r w:rsidRPr="00F31EC1">
              <w:rPr>
                <w:rFonts w:asciiTheme="majorHAnsi" w:hAnsiTheme="majorHAnsi" w:cstheme="majorHAnsi"/>
                <w:sz w:val="14"/>
                <w:szCs w:val="14"/>
              </w:rPr>
              <w:t xml:space="preserve"> New Year, Valentine’s Day, Shrove Tuesday, Mother’s Day and Easter looking at how they are celebrated across the World. </w:t>
            </w:r>
          </w:p>
          <w:p w:rsidR="003E6132" w:rsidRPr="00F31EC1" w:rsidRDefault="003E6132" w:rsidP="008F0B9D">
            <w:pPr>
              <w:rPr>
                <w:rFonts w:asciiTheme="majorHAnsi" w:hAnsiTheme="majorHAnsi" w:cstheme="majorHAnsi"/>
                <w:sz w:val="14"/>
                <w:szCs w:val="14"/>
              </w:rPr>
            </w:pPr>
          </w:p>
          <w:p w:rsidR="00D5584A" w:rsidRPr="00F31EC1" w:rsidRDefault="00F369F6" w:rsidP="003E6132">
            <w:pPr>
              <w:rPr>
                <w:rFonts w:asciiTheme="majorHAnsi" w:hAnsiTheme="majorHAnsi" w:cstheme="majorHAnsi"/>
                <w:sz w:val="14"/>
                <w:szCs w:val="14"/>
              </w:rPr>
            </w:pPr>
            <w:r w:rsidRPr="00F31EC1">
              <w:rPr>
                <w:rFonts w:asciiTheme="majorHAnsi" w:hAnsiTheme="majorHAnsi" w:cstheme="majorHAnsi"/>
                <w:sz w:val="14"/>
                <w:szCs w:val="14"/>
              </w:rPr>
              <w:t xml:space="preserve">Locate China on a World map, identify the Chinese flag and look at and discuss the Great Wall of China </w:t>
            </w:r>
          </w:p>
          <w:p w:rsidR="003E6132" w:rsidRPr="003E6132" w:rsidRDefault="003E6132" w:rsidP="003E6132">
            <w:pPr>
              <w:rPr>
                <w:rFonts w:asciiTheme="majorHAnsi" w:hAnsiTheme="majorHAnsi" w:cstheme="majorHAnsi"/>
                <w:b/>
                <w:sz w:val="16"/>
                <w:szCs w:val="16"/>
              </w:rPr>
            </w:pPr>
          </w:p>
        </w:tc>
        <w:tc>
          <w:tcPr>
            <w:tcW w:w="1677" w:type="dxa"/>
          </w:tcPr>
          <w:p w:rsidR="00F31EC1" w:rsidRDefault="00F31EC1">
            <w:pPr>
              <w:rPr>
                <w:rFonts w:asciiTheme="majorHAnsi" w:hAnsiTheme="majorHAnsi" w:cstheme="majorHAnsi"/>
                <w:b/>
                <w:sz w:val="18"/>
                <w:szCs w:val="18"/>
              </w:rPr>
            </w:pPr>
            <w:r w:rsidRPr="0037369F">
              <w:rPr>
                <w:rFonts w:asciiTheme="majorHAnsi" w:hAnsiTheme="majorHAnsi" w:cstheme="majorHAnsi"/>
                <w:b/>
                <w:sz w:val="18"/>
                <w:szCs w:val="18"/>
              </w:rPr>
              <w:t>Explore the natural</w:t>
            </w:r>
            <w:r w:rsidRPr="0037369F">
              <w:rPr>
                <w:rFonts w:asciiTheme="majorHAnsi" w:hAnsiTheme="majorHAnsi" w:cstheme="majorHAnsi"/>
                <w:sz w:val="18"/>
                <w:szCs w:val="18"/>
              </w:rPr>
              <w:t xml:space="preserve"> </w:t>
            </w:r>
            <w:r w:rsidRPr="0037369F">
              <w:rPr>
                <w:rFonts w:asciiTheme="majorHAnsi" w:hAnsiTheme="majorHAnsi" w:cstheme="majorHAnsi"/>
                <w:b/>
                <w:sz w:val="18"/>
                <w:szCs w:val="18"/>
              </w:rPr>
              <w:t>world around them and describe what they see, hear and feel.</w:t>
            </w:r>
            <w:r>
              <w:rPr>
                <w:rFonts w:asciiTheme="majorHAnsi" w:hAnsiTheme="majorHAnsi" w:cstheme="majorHAnsi"/>
                <w:b/>
                <w:sz w:val="18"/>
                <w:szCs w:val="18"/>
              </w:rPr>
              <w:t xml:space="preserve"> </w:t>
            </w:r>
          </w:p>
          <w:p w:rsidR="00584ACF" w:rsidRDefault="00584ACF">
            <w:pPr>
              <w:rPr>
                <w:rFonts w:asciiTheme="majorHAnsi" w:hAnsiTheme="majorHAnsi" w:cstheme="majorHAnsi"/>
                <w:b/>
                <w:sz w:val="18"/>
                <w:szCs w:val="18"/>
              </w:rPr>
            </w:pPr>
          </w:p>
          <w:p w:rsidR="00584ACF" w:rsidRDefault="00584ACF">
            <w:pPr>
              <w:rPr>
                <w:rFonts w:asciiTheme="majorHAnsi" w:hAnsiTheme="majorHAnsi" w:cstheme="majorHAnsi"/>
                <w:b/>
                <w:sz w:val="18"/>
                <w:szCs w:val="18"/>
              </w:rPr>
            </w:pPr>
            <w:r>
              <w:rPr>
                <w:rFonts w:asciiTheme="majorHAnsi" w:hAnsiTheme="majorHAnsi" w:cstheme="majorHAnsi"/>
                <w:b/>
                <w:sz w:val="18"/>
                <w:szCs w:val="18"/>
              </w:rPr>
              <w:t>Investigate how plants grow, why they are so important and how we  can care for them</w:t>
            </w:r>
          </w:p>
          <w:p w:rsidR="00F31EC1" w:rsidRDefault="00F31EC1">
            <w:pPr>
              <w:rPr>
                <w:rFonts w:asciiTheme="majorHAnsi" w:hAnsiTheme="majorHAnsi" w:cstheme="majorHAnsi"/>
                <w:b/>
                <w:sz w:val="18"/>
                <w:szCs w:val="18"/>
              </w:rPr>
            </w:pPr>
          </w:p>
          <w:p w:rsidR="003E6132" w:rsidRDefault="00F31EC1">
            <w:pPr>
              <w:rPr>
                <w:rFonts w:asciiTheme="majorHAnsi" w:hAnsiTheme="majorHAnsi" w:cstheme="majorHAnsi"/>
                <w:b/>
                <w:sz w:val="18"/>
                <w:szCs w:val="18"/>
              </w:rPr>
            </w:pPr>
            <w:r>
              <w:rPr>
                <w:rFonts w:asciiTheme="majorHAnsi" w:hAnsiTheme="majorHAnsi" w:cstheme="majorHAnsi"/>
                <w:b/>
                <w:sz w:val="18"/>
                <w:szCs w:val="18"/>
              </w:rPr>
              <w:t>Develop an understanding of the animals in our environment and how we can care for them</w:t>
            </w:r>
          </w:p>
          <w:p w:rsidR="00F31EC1" w:rsidRDefault="00F31EC1">
            <w:pPr>
              <w:rPr>
                <w:rFonts w:asciiTheme="majorHAnsi" w:hAnsiTheme="majorHAnsi" w:cstheme="majorHAnsi"/>
                <w:b/>
                <w:sz w:val="18"/>
                <w:szCs w:val="18"/>
              </w:rPr>
            </w:pPr>
          </w:p>
          <w:p w:rsidR="003E6132"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Recognise some environments that are different from the one in which they live. </w:t>
            </w:r>
          </w:p>
          <w:p w:rsidR="003E6132" w:rsidRDefault="003E6132">
            <w:pPr>
              <w:rPr>
                <w:rFonts w:asciiTheme="majorHAnsi" w:hAnsiTheme="majorHAnsi" w:cstheme="majorHAnsi"/>
                <w:b/>
                <w:sz w:val="18"/>
                <w:szCs w:val="18"/>
              </w:rPr>
            </w:pPr>
          </w:p>
          <w:p w:rsidR="00D5584A" w:rsidRPr="00584ACF" w:rsidRDefault="00F369F6">
            <w:pPr>
              <w:rPr>
                <w:rFonts w:asciiTheme="majorHAnsi" w:hAnsiTheme="majorHAnsi" w:cstheme="majorHAnsi"/>
                <w:b/>
                <w:sz w:val="18"/>
                <w:szCs w:val="18"/>
              </w:rPr>
            </w:pPr>
            <w:r w:rsidRPr="0037369F">
              <w:rPr>
                <w:rFonts w:asciiTheme="majorHAnsi" w:hAnsiTheme="majorHAnsi" w:cstheme="majorHAnsi"/>
                <w:b/>
                <w:sz w:val="18"/>
                <w:szCs w:val="18"/>
              </w:rPr>
              <w:t xml:space="preserve">Compare and contrast characters from stories, including figures from the past. </w:t>
            </w:r>
          </w:p>
        </w:tc>
        <w:tc>
          <w:tcPr>
            <w:tcW w:w="3121" w:type="dxa"/>
            <w:shd w:val="clear" w:color="auto" w:fill="9CC2E5" w:themeFill="accent1" w:themeFillTint="99"/>
          </w:tcPr>
          <w:p w:rsidR="00AA6BC5" w:rsidRPr="00AA6BC5" w:rsidRDefault="00F369F6">
            <w:pPr>
              <w:rPr>
                <w:rFonts w:asciiTheme="majorHAnsi" w:hAnsiTheme="majorHAnsi" w:cstheme="majorHAnsi"/>
                <w:sz w:val="16"/>
                <w:szCs w:val="16"/>
              </w:rPr>
            </w:pPr>
            <w:r w:rsidRPr="00AA6BC5">
              <w:rPr>
                <w:rFonts w:asciiTheme="majorHAnsi" w:hAnsiTheme="majorHAnsi" w:cstheme="majorHAnsi"/>
                <w:sz w:val="16"/>
                <w:szCs w:val="16"/>
              </w:rPr>
              <w:t xml:space="preserve">Observe the butterfly lifecycle first hand and comment on what they see at each stage. Write about each of the stages using sentences. </w:t>
            </w:r>
          </w:p>
          <w:p w:rsidR="00AA6BC5" w:rsidRPr="00AA6BC5" w:rsidRDefault="00AA6BC5">
            <w:pPr>
              <w:rPr>
                <w:rFonts w:asciiTheme="majorHAnsi" w:hAnsiTheme="majorHAnsi" w:cstheme="majorHAnsi"/>
                <w:sz w:val="16"/>
                <w:szCs w:val="16"/>
              </w:rPr>
            </w:pPr>
          </w:p>
          <w:p w:rsidR="00F31EC1" w:rsidRDefault="00F31EC1" w:rsidP="00AA6BC5">
            <w:pPr>
              <w:rPr>
                <w:rFonts w:asciiTheme="majorHAnsi" w:hAnsiTheme="majorHAnsi" w:cstheme="majorHAnsi"/>
                <w:sz w:val="16"/>
                <w:szCs w:val="16"/>
              </w:rPr>
            </w:pPr>
            <w:r>
              <w:rPr>
                <w:rFonts w:asciiTheme="majorHAnsi" w:hAnsiTheme="majorHAnsi" w:cstheme="majorHAnsi"/>
                <w:sz w:val="16"/>
                <w:szCs w:val="16"/>
              </w:rPr>
              <w:t xml:space="preserve">Visit </w:t>
            </w:r>
            <w:proofErr w:type="spellStart"/>
            <w:r>
              <w:rPr>
                <w:rFonts w:asciiTheme="majorHAnsi" w:hAnsiTheme="majorHAnsi" w:cstheme="majorHAnsi"/>
                <w:sz w:val="16"/>
                <w:szCs w:val="16"/>
              </w:rPr>
              <w:t>Delamere</w:t>
            </w:r>
            <w:proofErr w:type="spellEnd"/>
            <w:r>
              <w:rPr>
                <w:rFonts w:asciiTheme="majorHAnsi" w:hAnsiTheme="majorHAnsi" w:cstheme="majorHAnsi"/>
                <w:sz w:val="16"/>
                <w:szCs w:val="16"/>
              </w:rPr>
              <w:t xml:space="preserve"> </w:t>
            </w:r>
            <w:r>
              <w:rPr>
                <w:rFonts w:asciiTheme="majorHAnsi" w:hAnsiTheme="majorHAnsi" w:cstheme="majorHAnsi"/>
                <w:sz w:val="16"/>
                <w:szCs w:val="16"/>
              </w:rPr>
              <w:t>Forest. Explore the environment, including plants, trees and animals. How is the forest different to Holmes Chapel?</w:t>
            </w:r>
          </w:p>
          <w:p w:rsidR="00F31EC1" w:rsidRDefault="00F31EC1" w:rsidP="00AA6BC5">
            <w:pPr>
              <w:rPr>
                <w:rFonts w:asciiTheme="majorHAnsi" w:hAnsiTheme="majorHAnsi" w:cstheme="majorHAnsi"/>
                <w:sz w:val="16"/>
                <w:szCs w:val="16"/>
              </w:rPr>
            </w:pPr>
          </w:p>
          <w:p w:rsidR="00AA6BC5" w:rsidRDefault="00F31EC1" w:rsidP="00AA6BC5">
            <w:pPr>
              <w:rPr>
                <w:rFonts w:asciiTheme="majorHAnsi" w:hAnsiTheme="majorHAnsi" w:cstheme="majorHAnsi"/>
                <w:sz w:val="16"/>
                <w:szCs w:val="16"/>
              </w:rPr>
            </w:pPr>
            <w:r>
              <w:rPr>
                <w:rFonts w:asciiTheme="majorHAnsi" w:hAnsiTheme="majorHAnsi" w:cstheme="majorHAnsi"/>
                <w:sz w:val="16"/>
                <w:szCs w:val="16"/>
              </w:rPr>
              <w:t>Look at animal habitats and create bug hotels</w:t>
            </w:r>
          </w:p>
          <w:p w:rsidR="00AA6BC5" w:rsidRDefault="00AA6BC5" w:rsidP="00AA6BC5">
            <w:pPr>
              <w:rPr>
                <w:rFonts w:asciiTheme="majorHAnsi" w:hAnsiTheme="majorHAnsi" w:cstheme="majorHAnsi"/>
                <w:sz w:val="16"/>
                <w:szCs w:val="16"/>
              </w:rPr>
            </w:pPr>
          </w:p>
          <w:p w:rsidR="00584ACF" w:rsidRDefault="00584ACF" w:rsidP="00584ACF">
            <w:pPr>
              <w:rPr>
                <w:rFonts w:asciiTheme="majorHAnsi" w:hAnsiTheme="majorHAnsi" w:cstheme="majorHAnsi"/>
                <w:sz w:val="16"/>
                <w:szCs w:val="16"/>
              </w:rPr>
            </w:pPr>
            <w:r w:rsidRPr="00AA6BC5">
              <w:rPr>
                <w:rFonts w:asciiTheme="majorHAnsi" w:hAnsiTheme="majorHAnsi" w:cstheme="majorHAnsi"/>
                <w:sz w:val="16"/>
                <w:szCs w:val="16"/>
              </w:rPr>
              <w:t>Discuss the difference between environ</w:t>
            </w:r>
            <w:r>
              <w:rPr>
                <w:rFonts w:asciiTheme="majorHAnsi" w:hAnsiTheme="majorHAnsi" w:cstheme="majorHAnsi"/>
                <w:sz w:val="16"/>
                <w:szCs w:val="16"/>
              </w:rPr>
              <w:t xml:space="preserve">ments featured in books shared: </w:t>
            </w:r>
            <w:proofErr w:type="spellStart"/>
            <w:r>
              <w:rPr>
                <w:rFonts w:asciiTheme="majorHAnsi" w:hAnsiTheme="majorHAnsi" w:cstheme="majorHAnsi"/>
                <w:sz w:val="16"/>
                <w:szCs w:val="16"/>
              </w:rPr>
              <w:t>Meerkat</w:t>
            </w:r>
            <w:proofErr w:type="spellEnd"/>
            <w:r>
              <w:rPr>
                <w:rFonts w:asciiTheme="majorHAnsi" w:hAnsiTheme="majorHAnsi" w:cstheme="majorHAnsi"/>
                <w:sz w:val="16"/>
                <w:szCs w:val="16"/>
              </w:rPr>
              <w:t xml:space="preserve"> Mail, Rainbow Fish and Augustus and his smile. </w:t>
            </w:r>
            <w:r w:rsidRPr="00AA6BC5">
              <w:rPr>
                <w:rFonts w:asciiTheme="majorHAnsi" w:hAnsiTheme="majorHAnsi" w:cstheme="majorHAnsi"/>
                <w:sz w:val="16"/>
                <w:szCs w:val="16"/>
              </w:rPr>
              <w:t xml:space="preserve">Compare animal habitats i.e. desert, jungle, savannah, rainforest, ocean, forest. </w:t>
            </w:r>
          </w:p>
          <w:p w:rsidR="00584ACF" w:rsidRPr="00584ACF" w:rsidRDefault="00584ACF" w:rsidP="00AA6BC5">
            <w:pPr>
              <w:rPr>
                <w:rFonts w:asciiTheme="majorHAnsi" w:hAnsiTheme="majorHAnsi" w:cstheme="majorHAnsi"/>
                <w:sz w:val="14"/>
                <w:szCs w:val="14"/>
              </w:rPr>
            </w:pPr>
          </w:p>
          <w:p w:rsidR="00AA6BC5" w:rsidRPr="00584ACF" w:rsidRDefault="00F369F6" w:rsidP="00AA6BC5">
            <w:pPr>
              <w:rPr>
                <w:rFonts w:asciiTheme="majorHAnsi" w:hAnsiTheme="majorHAnsi" w:cstheme="majorHAnsi"/>
                <w:sz w:val="14"/>
                <w:szCs w:val="14"/>
              </w:rPr>
            </w:pPr>
            <w:r w:rsidRPr="00584ACF">
              <w:rPr>
                <w:rFonts w:asciiTheme="majorHAnsi" w:hAnsiTheme="majorHAnsi" w:cstheme="majorHAnsi"/>
                <w:sz w:val="14"/>
                <w:szCs w:val="14"/>
              </w:rPr>
              <w:t>Learn</w:t>
            </w:r>
            <w:r w:rsidR="00AA6BC5" w:rsidRPr="00584ACF">
              <w:rPr>
                <w:rFonts w:asciiTheme="majorHAnsi" w:hAnsiTheme="majorHAnsi" w:cstheme="majorHAnsi"/>
                <w:sz w:val="14"/>
                <w:szCs w:val="14"/>
              </w:rPr>
              <w:t xml:space="preserve"> about </w:t>
            </w:r>
            <w:r w:rsidR="00584ACF" w:rsidRPr="00584ACF">
              <w:rPr>
                <w:rFonts w:asciiTheme="majorHAnsi" w:hAnsiTheme="majorHAnsi" w:cstheme="majorHAnsi"/>
                <w:sz w:val="14"/>
                <w:szCs w:val="14"/>
              </w:rPr>
              <w:t>dragons and other mythical animals. Create our own mythical animal and think about what sort of habitat it would live in, what it would eat, how it would move etc. Bridge back to learning about animals that have adapted to different environments</w:t>
            </w:r>
          </w:p>
          <w:p w:rsidR="00584ACF" w:rsidRPr="00584ACF" w:rsidRDefault="00584ACF" w:rsidP="00AA6BC5">
            <w:pPr>
              <w:rPr>
                <w:rFonts w:asciiTheme="majorHAnsi" w:hAnsiTheme="majorHAnsi" w:cstheme="majorHAnsi"/>
                <w:sz w:val="14"/>
                <w:szCs w:val="14"/>
              </w:rPr>
            </w:pPr>
          </w:p>
          <w:p w:rsidR="00584ACF" w:rsidRPr="00584ACF" w:rsidRDefault="00584ACF" w:rsidP="00AA6BC5">
            <w:pPr>
              <w:rPr>
                <w:rFonts w:asciiTheme="majorHAnsi" w:hAnsiTheme="majorHAnsi" w:cstheme="majorHAnsi"/>
                <w:sz w:val="14"/>
                <w:szCs w:val="14"/>
              </w:rPr>
            </w:pPr>
            <w:r w:rsidRPr="00584ACF">
              <w:rPr>
                <w:rFonts w:asciiTheme="majorHAnsi" w:hAnsiTheme="majorHAnsi" w:cstheme="majorHAnsi"/>
                <w:sz w:val="14"/>
                <w:szCs w:val="14"/>
              </w:rPr>
              <w:t>Learn about George and the dragon, compare with other stories about dragons.</w:t>
            </w:r>
          </w:p>
          <w:p w:rsidR="00AA6BC5" w:rsidRPr="00584ACF" w:rsidRDefault="00AA6BC5" w:rsidP="00AA6BC5">
            <w:pPr>
              <w:rPr>
                <w:rFonts w:asciiTheme="majorHAnsi" w:hAnsiTheme="majorHAnsi" w:cstheme="majorHAnsi"/>
                <w:sz w:val="14"/>
                <w:szCs w:val="14"/>
              </w:rPr>
            </w:pPr>
          </w:p>
          <w:p w:rsidR="00AA6BC5" w:rsidRPr="00584ACF" w:rsidRDefault="00F369F6" w:rsidP="00AA6BC5">
            <w:pPr>
              <w:rPr>
                <w:rFonts w:asciiTheme="majorHAnsi" w:hAnsiTheme="majorHAnsi" w:cstheme="majorHAnsi"/>
                <w:sz w:val="14"/>
                <w:szCs w:val="14"/>
              </w:rPr>
            </w:pPr>
            <w:r w:rsidRPr="00584ACF">
              <w:rPr>
                <w:rFonts w:asciiTheme="majorHAnsi" w:hAnsiTheme="majorHAnsi" w:cstheme="majorHAnsi"/>
                <w:sz w:val="14"/>
                <w:szCs w:val="14"/>
              </w:rPr>
              <w:t>Plant sunflower seeds</w:t>
            </w:r>
            <w:r w:rsidR="00AA6BC5" w:rsidRPr="00584ACF">
              <w:rPr>
                <w:rFonts w:asciiTheme="majorHAnsi" w:hAnsiTheme="majorHAnsi" w:cstheme="majorHAnsi"/>
                <w:sz w:val="14"/>
                <w:szCs w:val="14"/>
              </w:rPr>
              <w:t xml:space="preserve"> and peas</w:t>
            </w:r>
            <w:r w:rsidRPr="00584ACF">
              <w:rPr>
                <w:rFonts w:asciiTheme="majorHAnsi" w:hAnsiTheme="majorHAnsi" w:cstheme="majorHAnsi"/>
                <w:sz w:val="14"/>
                <w:szCs w:val="14"/>
              </w:rPr>
              <w:t xml:space="preserve"> and make observations. What do they need to grow? </w:t>
            </w:r>
          </w:p>
          <w:p w:rsidR="00AA6BC5" w:rsidRPr="00584ACF" w:rsidRDefault="00AA6BC5" w:rsidP="00AA6BC5">
            <w:pPr>
              <w:rPr>
                <w:rFonts w:asciiTheme="majorHAnsi" w:hAnsiTheme="majorHAnsi" w:cstheme="majorHAnsi"/>
                <w:sz w:val="14"/>
                <w:szCs w:val="14"/>
              </w:rPr>
            </w:pPr>
          </w:p>
          <w:p w:rsidR="00AA6BC5" w:rsidRPr="00AA6BC5" w:rsidRDefault="00AA6BC5" w:rsidP="00584ACF">
            <w:pPr>
              <w:rPr>
                <w:rFonts w:asciiTheme="majorHAnsi" w:hAnsiTheme="majorHAnsi" w:cstheme="majorHAnsi"/>
                <w:sz w:val="16"/>
                <w:szCs w:val="16"/>
              </w:rPr>
            </w:pPr>
          </w:p>
        </w:tc>
      </w:tr>
      <w:tr w:rsidR="00D5584A" w:rsidTr="00D5584A">
        <w:tc>
          <w:tcPr>
            <w:tcW w:w="16160" w:type="dxa"/>
            <w:gridSpan w:val="7"/>
            <w:shd w:val="clear" w:color="auto" w:fill="1F4E79" w:themeFill="accent1" w:themeFillShade="80"/>
          </w:tcPr>
          <w:p w:rsidR="00D5584A" w:rsidRPr="001342B2" w:rsidRDefault="00D5584A" w:rsidP="00D5584A">
            <w:pPr>
              <w:jc w:val="center"/>
              <w:rPr>
                <w:b/>
                <w:color w:val="FFFFFF" w:themeColor="background1"/>
                <w:sz w:val="28"/>
                <w:szCs w:val="28"/>
              </w:rPr>
            </w:pPr>
            <w:r w:rsidRPr="001342B2">
              <w:rPr>
                <w:b/>
                <w:color w:val="FFFFFF" w:themeColor="background1"/>
                <w:sz w:val="28"/>
                <w:szCs w:val="28"/>
              </w:rPr>
              <w:lastRenderedPageBreak/>
              <w:t>Holmes Chapel Primary School</w:t>
            </w:r>
          </w:p>
          <w:p w:rsidR="00D5584A" w:rsidRDefault="00D5584A" w:rsidP="00D5584A">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rsidR="00D5584A" w:rsidRPr="00B213BC" w:rsidRDefault="00DD0535" w:rsidP="00DD0535">
            <w:pPr>
              <w:jc w:val="center"/>
              <w:rPr>
                <w:rFonts w:asciiTheme="majorHAnsi" w:hAnsiTheme="majorHAnsi" w:cstheme="majorHAnsi"/>
                <w:sz w:val="18"/>
                <w:szCs w:val="18"/>
              </w:rPr>
            </w:pPr>
            <w:r>
              <w:rPr>
                <w:b/>
                <w:color w:val="FFFFFF" w:themeColor="background1"/>
                <w:sz w:val="28"/>
                <w:szCs w:val="28"/>
              </w:rPr>
              <w:t>Expressive Arts and Design</w:t>
            </w:r>
          </w:p>
        </w:tc>
      </w:tr>
      <w:tr w:rsidR="00AA6BC5" w:rsidTr="00DD0535">
        <w:tc>
          <w:tcPr>
            <w:tcW w:w="1668" w:type="dxa"/>
            <w:vMerge w:val="restart"/>
          </w:tcPr>
          <w:p w:rsidR="00AA6BC5" w:rsidRDefault="00AA6BC5" w:rsidP="00D5584A">
            <w:pPr>
              <w:rPr>
                <w:b/>
                <w:color w:val="002060"/>
              </w:rPr>
            </w:pPr>
            <w:r w:rsidRPr="00021179">
              <w:rPr>
                <w:b/>
                <w:color w:val="002060"/>
              </w:rPr>
              <w:t>Areas of Learning</w:t>
            </w:r>
          </w:p>
          <w:p w:rsidR="00021179" w:rsidRPr="00021179" w:rsidRDefault="00021179" w:rsidP="00D5584A">
            <w:pPr>
              <w:rPr>
                <w:b/>
                <w:color w:val="002060"/>
              </w:rPr>
            </w:pPr>
          </w:p>
          <w:p w:rsidR="00AA6BC5" w:rsidRPr="00021179" w:rsidRDefault="00AA6BC5" w:rsidP="00D5584A">
            <w:pPr>
              <w:rPr>
                <w:b/>
                <w:color w:val="002060"/>
              </w:rPr>
            </w:pPr>
            <w:r w:rsidRPr="00021179">
              <w:rPr>
                <w:b/>
                <w:color w:val="002060"/>
              </w:rPr>
              <w:t>Expressive Arts and Design</w:t>
            </w:r>
          </w:p>
          <w:p w:rsidR="00AA6BC5" w:rsidRDefault="00AA6BC5" w:rsidP="00D5584A"/>
          <w:p w:rsidR="00AA6BC5" w:rsidRDefault="00AA6BC5" w:rsidP="00D5584A"/>
          <w:p w:rsidR="00AA6BC5" w:rsidRDefault="00AA6BC5" w:rsidP="004D44B9">
            <w:r w:rsidRPr="004D44B9">
              <w:rPr>
                <w:color w:val="2F5496" w:themeColor="accent5" w:themeShade="BF"/>
              </w:rPr>
              <w:t xml:space="preserve">National Curriculum links to </w:t>
            </w:r>
            <w:r>
              <w:rPr>
                <w:color w:val="2F5496" w:themeColor="accent5" w:themeShade="BF"/>
              </w:rPr>
              <w:t>Art, Music  and DT</w:t>
            </w:r>
          </w:p>
        </w:tc>
        <w:tc>
          <w:tcPr>
            <w:tcW w:w="4711" w:type="dxa"/>
            <w:gridSpan w:val="2"/>
          </w:tcPr>
          <w:p w:rsidR="00AA6BC5" w:rsidRPr="00390F3C" w:rsidRDefault="00AA6BC5" w:rsidP="00D5584A">
            <w:pPr>
              <w:jc w:val="center"/>
              <w:rPr>
                <w:b/>
              </w:rPr>
            </w:pPr>
            <w:r w:rsidRPr="00390F3C">
              <w:rPr>
                <w:b/>
              </w:rPr>
              <w:t>Autumn</w:t>
            </w:r>
          </w:p>
          <w:p w:rsidR="00AA6BC5" w:rsidRPr="003378A6" w:rsidRDefault="00AA6BC5" w:rsidP="00D5584A">
            <w:pPr>
              <w:jc w:val="center"/>
            </w:pPr>
            <w:r w:rsidRPr="003378A6">
              <w:t>Friendship and belonging</w:t>
            </w:r>
          </w:p>
          <w:p w:rsidR="00AA6BC5" w:rsidRDefault="00AA6BC5" w:rsidP="00D5584A">
            <w:pPr>
              <w:jc w:val="center"/>
            </w:pPr>
            <w:r w:rsidRPr="003378A6">
              <w:t>Superhero, Super me</w:t>
            </w:r>
          </w:p>
        </w:tc>
        <w:tc>
          <w:tcPr>
            <w:tcW w:w="4983" w:type="dxa"/>
            <w:gridSpan w:val="2"/>
          </w:tcPr>
          <w:p w:rsidR="00AA6BC5" w:rsidRPr="003378A6" w:rsidRDefault="00AA6BC5" w:rsidP="00D5584A">
            <w:pPr>
              <w:jc w:val="center"/>
              <w:rPr>
                <w:b/>
              </w:rPr>
            </w:pPr>
            <w:r w:rsidRPr="003378A6">
              <w:rPr>
                <w:b/>
              </w:rPr>
              <w:t>Spring</w:t>
            </w:r>
          </w:p>
          <w:p w:rsidR="00AA6BC5" w:rsidRPr="003378A6" w:rsidRDefault="00AA6BC5" w:rsidP="00D5584A">
            <w:pPr>
              <w:jc w:val="center"/>
            </w:pPr>
            <w:r w:rsidRPr="003378A6">
              <w:t>Space and Sky</w:t>
            </w:r>
          </w:p>
          <w:p w:rsidR="00AA6BC5" w:rsidRDefault="00AA6BC5" w:rsidP="00D5584A">
            <w:pPr>
              <w:jc w:val="center"/>
            </w:pPr>
            <w:r w:rsidRPr="003378A6">
              <w:t>Amazing adventures</w:t>
            </w:r>
          </w:p>
        </w:tc>
        <w:tc>
          <w:tcPr>
            <w:tcW w:w="4798" w:type="dxa"/>
            <w:gridSpan w:val="2"/>
          </w:tcPr>
          <w:p w:rsidR="00AA6BC5" w:rsidRPr="003378A6" w:rsidRDefault="00AA6BC5" w:rsidP="00D5584A">
            <w:pPr>
              <w:jc w:val="center"/>
              <w:rPr>
                <w:b/>
              </w:rPr>
            </w:pPr>
            <w:r w:rsidRPr="003378A6">
              <w:rPr>
                <w:b/>
              </w:rPr>
              <w:t>Summer</w:t>
            </w:r>
          </w:p>
          <w:p w:rsidR="00AA6BC5" w:rsidRPr="003378A6" w:rsidRDefault="00AA6BC5" w:rsidP="00D5584A">
            <w:pPr>
              <w:jc w:val="center"/>
            </w:pPr>
            <w:r w:rsidRPr="003378A6">
              <w:t>Animals and their homes</w:t>
            </w:r>
          </w:p>
          <w:p w:rsidR="00AA6BC5" w:rsidRDefault="00AA6BC5" w:rsidP="00D5584A">
            <w:pPr>
              <w:jc w:val="center"/>
            </w:pPr>
            <w:r w:rsidRPr="003378A6">
              <w:t>Dragons</w:t>
            </w:r>
          </w:p>
        </w:tc>
      </w:tr>
      <w:tr w:rsidR="00AA6BC5" w:rsidTr="00CE474B">
        <w:tc>
          <w:tcPr>
            <w:tcW w:w="1668" w:type="dxa"/>
            <w:vMerge/>
          </w:tcPr>
          <w:p w:rsidR="00AA6BC5" w:rsidRDefault="00AA6BC5" w:rsidP="004D44B9"/>
        </w:tc>
        <w:tc>
          <w:tcPr>
            <w:tcW w:w="1687" w:type="dxa"/>
          </w:tcPr>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Explore, use and refine a variety of artistic effects to express their ideas and feelings.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Create collaboratively, sharing ideas, resources and skills.</w:t>
            </w:r>
            <w:r w:rsidR="00635BBA">
              <w:rPr>
                <w:rFonts w:asciiTheme="majorHAnsi" w:hAnsiTheme="majorHAnsi" w:cstheme="majorHAnsi"/>
                <w:b/>
                <w:sz w:val="18"/>
                <w:szCs w:val="18"/>
              </w:rPr>
              <w:t xml:space="preserve"> Investigate manipulation of materials and joining techniques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Sing in a group or on their own, increasingly matching the pitch and following the melody.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Develop storylines in their pretend play.</w:t>
            </w:r>
          </w:p>
          <w:p w:rsidR="00DC4C89" w:rsidRDefault="00DC4C89">
            <w:pPr>
              <w:rPr>
                <w:rFonts w:asciiTheme="majorHAnsi" w:hAnsiTheme="majorHAnsi" w:cstheme="majorHAnsi"/>
                <w:b/>
                <w:sz w:val="18"/>
                <w:szCs w:val="18"/>
              </w:rPr>
            </w:pPr>
          </w:p>
          <w:p w:rsidR="00DC4C89" w:rsidRPr="0037369F" w:rsidRDefault="00DC4C89">
            <w:pPr>
              <w:rPr>
                <w:rFonts w:asciiTheme="majorHAnsi" w:hAnsiTheme="majorHAnsi" w:cstheme="majorHAnsi"/>
                <w:b/>
                <w:sz w:val="18"/>
                <w:szCs w:val="18"/>
              </w:rPr>
            </w:pPr>
            <w:r>
              <w:rPr>
                <w:rFonts w:asciiTheme="majorHAnsi" w:hAnsiTheme="majorHAnsi" w:cstheme="majorHAnsi"/>
                <w:b/>
                <w:sz w:val="18"/>
                <w:szCs w:val="18"/>
              </w:rPr>
              <w:t>Explore and engage in music making and dance, performing solo or in groups</w:t>
            </w:r>
          </w:p>
        </w:tc>
        <w:tc>
          <w:tcPr>
            <w:tcW w:w="3024" w:type="dxa"/>
            <w:shd w:val="clear" w:color="auto" w:fill="DEEAF6" w:themeFill="accent1" w:themeFillTint="33"/>
          </w:tcPr>
          <w:p w:rsidR="00DC4C89" w:rsidRPr="00DC4C89" w:rsidRDefault="00DC4C89">
            <w:pPr>
              <w:rPr>
                <w:rFonts w:asciiTheme="majorHAnsi" w:hAnsiTheme="majorHAnsi" w:cstheme="majorHAnsi"/>
                <w:sz w:val="16"/>
                <w:szCs w:val="16"/>
              </w:rPr>
            </w:pPr>
            <w:r w:rsidRPr="00DC4C89">
              <w:rPr>
                <w:rFonts w:asciiTheme="majorHAnsi" w:hAnsiTheme="majorHAnsi" w:cstheme="majorHAnsi"/>
                <w:sz w:val="16"/>
                <w:szCs w:val="16"/>
              </w:rPr>
              <w:t>Draw, then paint a s</w:t>
            </w:r>
            <w:r w:rsidR="00AA6BC5" w:rsidRPr="00DC4C89">
              <w:rPr>
                <w:rFonts w:asciiTheme="majorHAnsi" w:hAnsiTheme="majorHAnsi" w:cstheme="majorHAnsi"/>
                <w:sz w:val="16"/>
                <w:szCs w:val="16"/>
              </w:rPr>
              <w:t xml:space="preserve">elf-portrait, using mirrors, looking at features of ourselves and choosing appropriate colours. </w:t>
            </w:r>
          </w:p>
          <w:p w:rsidR="00DC4C89" w:rsidRPr="00DC4C89" w:rsidRDefault="00DC4C89">
            <w:pPr>
              <w:rPr>
                <w:rFonts w:asciiTheme="majorHAnsi" w:hAnsiTheme="majorHAnsi" w:cstheme="majorHAnsi"/>
                <w:sz w:val="16"/>
                <w:szCs w:val="16"/>
              </w:rPr>
            </w:pPr>
          </w:p>
          <w:p w:rsidR="00DC4C89" w:rsidRPr="00DC4C89" w:rsidRDefault="00DC4C89">
            <w:pPr>
              <w:rPr>
                <w:rFonts w:asciiTheme="majorHAnsi" w:hAnsiTheme="majorHAnsi" w:cstheme="majorHAnsi"/>
                <w:sz w:val="16"/>
                <w:szCs w:val="16"/>
              </w:rPr>
            </w:pPr>
            <w:r w:rsidRPr="00DC4C89">
              <w:rPr>
                <w:rFonts w:asciiTheme="majorHAnsi" w:hAnsiTheme="majorHAnsi" w:cstheme="majorHAnsi"/>
                <w:sz w:val="16"/>
                <w:szCs w:val="16"/>
              </w:rPr>
              <w:t>Look at examples of self-portraits by artists, include variety of painting styles, photographs and sculpture</w:t>
            </w:r>
          </w:p>
          <w:p w:rsidR="00DC4C89" w:rsidRPr="00DC4C89" w:rsidRDefault="00DC4C89">
            <w:pPr>
              <w:rPr>
                <w:rFonts w:asciiTheme="majorHAnsi" w:hAnsiTheme="majorHAnsi" w:cstheme="majorHAnsi"/>
                <w:sz w:val="16"/>
                <w:szCs w:val="16"/>
              </w:rPr>
            </w:pPr>
          </w:p>
          <w:p w:rsidR="00DC4C89" w:rsidRP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 xml:space="preserve">Produce </w:t>
            </w:r>
            <w:proofErr w:type="spellStart"/>
            <w:r w:rsidRPr="00DC4C89">
              <w:rPr>
                <w:rFonts w:asciiTheme="majorHAnsi" w:hAnsiTheme="majorHAnsi" w:cstheme="majorHAnsi"/>
                <w:sz w:val="16"/>
                <w:szCs w:val="16"/>
              </w:rPr>
              <w:t>Super</w:t>
            </w:r>
            <w:r w:rsidR="00DC4C89" w:rsidRPr="00DC4C89">
              <w:rPr>
                <w:rFonts w:asciiTheme="majorHAnsi" w:hAnsiTheme="majorHAnsi" w:cstheme="majorHAnsi"/>
                <w:sz w:val="16"/>
                <w:szCs w:val="16"/>
              </w:rPr>
              <w:t>veggie</w:t>
            </w:r>
            <w:proofErr w:type="spellEnd"/>
            <w:r w:rsidRPr="00DC4C89">
              <w:rPr>
                <w:rFonts w:asciiTheme="majorHAnsi" w:hAnsiTheme="majorHAnsi" w:cstheme="majorHAnsi"/>
                <w:sz w:val="16"/>
                <w:szCs w:val="16"/>
              </w:rPr>
              <w:t xml:space="preserve"> </w:t>
            </w:r>
            <w:r w:rsidR="00DC4C89" w:rsidRPr="00DC4C89">
              <w:rPr>
                <w:rFonts w:asciiTheme="majorHAnsi" w:hAnsiTheme="majorHAnsi" w:cstheme="majorHAnsi"/>
                <w:sz w:val="16"/>
                <w:szCs w:val="16"/>
              </w:rPr>
              <w:t xml:space="preserve">models, based on our </w:t>
            </w:r>
            <w:proofErr w:type="spellStart"/>
            <w:r w:rsidR="00DC4C89" w:rsidRPr="00DC4C89">
              <w:rPr>
                <w:rFonts w:asciiTheme="majorHAnsi" w:hAnsiTheme="majorHAnsi" w:cstheme="majorHAnsi"/>
                <w:sz w:val="16"/>
                <w:szCs w:val="16"/>
              </w:rPr>
              <w:t>supertato</w:t>
            </w:r>
            <w:proofErr w:type="spellEnd"/>
            <w:r w:rsidR="00DC4C89" w:rsidRPr="00DC4C89">
              <w:rPr>
                <w:rFonts w:asciiTheme="majorHAnsi" w:hAnsiTheme="majorHAnsi" w:cstheme="majorHAnsi"/>
                <w:sz w:val="16"/>
                <w:szCs w:val="16"/>
              </w:rPr>
              <w:t xml:space="preserve"> story. Look at different ways we can join materials and add features and legs etc. What sort of materials would be good to use for his legs, cape etc. why?</w:t>
            </w:r>
          </w:p>
          <w:p w:rsidR="00DC4C89" w:rsidRPr="00DC4C89" w:rsidRDefault="00DC4C89" w:rsidP="00DC4C89">
            <w:pPr>
              <w:rPr>
                <w:rFonts w:asciiTheme="majorHAnsi" w:hAnsiTheme="majorHAnsi" w:cstheme="majorHAnsi"/>
                <w:sz w:val="16"/>
                <w:szCs w:val="16"/>
              </w:rPr>
            </w:pPr>
          </w:p>
          <w:p w:rsidR="00DC4C89" w:rsidRPr="00DC4C89" w:rsidRDefault="00DC4C89" w:rsidP="00DC4C89">
            <w:pPr>
              <w:rPr>
                <w:rFonts w:asciiTheme="majorHAnsi" w:hAnsiTheme="majorHAnsi" w:cstheme="majorHAnsi"/>
                <w:sz w:val="16"/>
                <w:szCs w:val="16"/>
              </w:rPr>
            </w:pPr>
            <w:r w:rsidRPr="00DC4C89">
              <w:rPr>
                <w:rFonts w:asciiTheme="majorHAnsi" w:hAnsiTheme="majorHAnsi" w:cstheme="majorHAnsi"/>
                <w:sz w:val="16"/>
                <w:szCs w:val="16"/>
              </w:rPr>
              <w:t>Design and make traps to trap the evil peas that have escaped from the freezer. Draw and label design first. Choice of working independently or collaboratively. Investigate how to join materials with tape, string, glue.</w:t>
            </w:r>
          </w:p>
          <w:p w:rsidR="00DC4C89" w:rsidRPr="00DC4C89" w:rsidRDefault="00DC4C89" w:rsidP="00DC4C89">
            <w:pPr>
              <w:rPr>
                <w:rFonts w:asciiTheme="majorHAnsi" w:hAnsiTheme="majorHAnsi" w:cstheme="majorHAnsi"/>
                <w:sz w:val="16"/>
                <w:szCs w:val="16"/>
              </w:rPr>
            </w:pPr>
          </w:p>
          <w:p w:rsidR="00DC4C89" w:rsidRP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Recognise and use Autumn colours and p</w:t>
            </w:r>
            <w:r w:rsidR="00DC4C89" w:rsidRPr="00DC4C89">
              <w:rPr>
                <w:rFonts w:asciiTheme="majorHAnsi" w:hAnsiTheme="majorHAnsi" w:cstheme="majorHAnsi"/>
                <w:sz w:val="16"/>
                <w:szCs w:val="16"/>
              </w:rPr>
              <w:t>articipate in transient art, combining found materials with paint and collage</w:t>
            </w:r>
            <w:r w:rsidRPr="00DC4C89">
              <w:rPr>
                <w:rFonts w:asciiTheme="majorHAnsi" w:hAnsiTheme="majorHAnsi" w:cstheme="majorHAnsi"/>
                <w:sz w:val="16"/>
                <w:szCs w:val="16"/>
              </w:rPr>
              <w:t xml:space="preserve">. </w:t>
            </w:r>
          </w:p>
          <w:p w:rsidR="00DC4C89" w:rsidRPr="00DC4C89" w:rsidRDefault="00DC4C89" w:rsidP="00DC4C89">
            <w:pPr>
              <w:rPr>
                <w:rFonts w:asciiTheme="majorHAnsi" w:hAnsiTheme="majorHAnsi" w:cstheme="majorHAnsi"/>
                <w:sz w:val="16"/>
                <w:szCs w:val="16"/>
              </w:rPr>
            </w:pPr>
          </w:p>
          <w:p w:rsidR="00DC4C89" w:rsidRPr="00DC4C89" w:rsidRDefault="00DC4C89" w:rsidP="00DC4C89">
            <w:pPr>
              <w:rPr>
                <w:rFonts w:asciiTheme="majorHAnsi" w:hAnsiTheme="majorHAnsi" w:cstheme="majorHAnsi"/>
                <w:sz w:val="16"/>
                <w:szCs w:val="16"/>
              </w:rPr>
            </w:pPr>
            <w:r w:rsidRPr="00DC4C89">
              <w:rPr>
                <w:rFonts w:asciiTheme="majorHAnsi" w:hAnsiTheme="majorHAnsi" w:cstheme="majorHAnsi"/>
                <w:sz w:val="16"/>
                <w:szCs w:val="16"/>
              </w:rPr>
              <w:t>Daily nursery rhyme and number rhyme singing</w:t>
            </w:r>
          </w:p>
          <w:p w:rsid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 xml:space="preserve">Singing songs, dancing and performing in the Nativity play. </w:t>
            </w:r>
          </w:p>
          <w:p w:rsidR="00635BBA" w:rsidRDefault="00635BBA" w:rsidP="00DC4C89">
            <w:pPr>
              <w:rPr>
                <w:rFonts w:asciiTheme="majorHAnsi" w:hAnsiTheme="majorHAnsi" w:cstheme="majorHAnsi"/>
                <w:sz w:val="16"/>
                <w:szCs w:val="16"/>
              </w:rPr>
            </w:pPr>
          </w:p>
          <w:p w:rsidR="00635BBA" w:rsidRPr="00DC4C89" w:rsidRDefault="00635BBA" w:rsidP="00DC4C89">
            <w:pPr>
              <w:rPr>
                <w:rFonts w:asciiTheme="majorHAnsi" w:hAnsiTheme="majorHAnsi" w:cstheme="majorHAnsi"/>
                <w:sz w:val="16"/>
                <w:szCs w:val="16"/>
              </w:rPr>
            </w:pPr>
            <w:r>
              <w:rPr>
                <w:rFonts w:asciiTheme="majorHAnsi" w:hAnsiTheme="majorHAnsi" w:cstheme="majorHAnsi"/>
                <w:sz w:val="16"/>
                <w:szCs w:val="16"/>
              </w:rPr>
              <w:t>Retell and act out the Gunpowder story</w:t>
            </w:r>
          </w:p>
          <w:p w:rsidR="00DC4C89" w:rsidRPr="00DC4C89" w:rsidRDefault="00DC4C89" w:rsidP="00DC4C89">
            <w:pPr>
              <w:rPr>
                <w:rFonts w:asciiTheme="majorHAnsi" w:hAnsiTheme="majorHAnsi" w:cstheme="majorHAnsi"/>
                <w:sz w:val="16"/>
                <w:szCs w:val="16"/>
              </w:rPr>
            </w:pPr>
          </w:p>
          <w:p w:rsidR="00AA6BC5" w:rsidRPr="00DC4C89" w:rsidRDefault="00AA6BC5" w:rsidP="00DC4C89">
            <w:pPr>
              <w:rPr>
                <w:rFonts w:asciiTheme="majorHAnsi" w:hAnsiTheme="majorHAnsi" w:cstheme="majorHAnsi"/>
                <w:sz w:val="16"/>
                <w:szCs w:val="16"/>
              </w:rPr>
            </w:pPr>
            <w:r w:rsidRPr="00DC4C89">
              <w:rPr>
                <w:rFonts w:asciiTheme="majorHAnsi" w:hAnsiTheme="majorHAnsi" w:cstheme="majorHAnsi"/>
                <w:sz w:val="16"/>
                <w:szCs w:val="16"/>
              </w:rPr>
              <w:t xml:space="preserve">Incorporate masks and props in the </w:t>
            </w:r>
            <w:r w:rsidR="00DC4C89" w:rsidRPr="00DC4C89">
              <w:rPr>
                <w:rFonts w:asciiTheme="majorHAnsi" w:hAnsiTheme="majorHAnsi" w:cstheme="majorHAnsi"/>
                <w:sz w:val="16"/>
                <w:szCs w:val="16"/>
              </w:rPr>
              <w:t xml:space="preserve">witches café </w:t>
            </w:r>
            <w:r w:rsidRPr="00DC4C89">
              <w:rPr>
                <w:rFonts w:asciiTheme="majorHAnsi" w:hAnsiTheme="majorHAnsi" w:cstheme="majorHAnsi"/>
                <w:sz w:val="16"/>
                <w:szCs w:val="16"/>
              </w:rPr>
              <w:t xml:space="preserve">role play area to support the retelling of stories </w:t>
            </w:r>
          </w:p>
        </w:tc>
        <w:tc>
          <w:tcPr>
            <w:tcW w:w="1868" w:type="dxa"/>
          </w:tcPr>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Create collaboratively, sharing ideas, resources and skills. </w:t>
            </w:r>
            <w:r w:rsidR="00635BBA">
              <w:rPr>
                <w:rFonts w:asciiTheme="majorHAnsi" w:hAnsiTheme="majorHAnsi" w:cstheme="majorHAnsi"/>
                <w:b/>
                <w:sz w:val="18"/>
                <w:szCs w:val="18"/>
              </w:rPr>
              <w:t>Investigate measuring and observation skills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Return to and build on their previous learning, refining ideas and developing their ability to represent them.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Listen attentively, move to and talk about music, expressing their feelings and responses. </w:t>
            </w:r>
          </w:p>
          <w:p w:rsidR="00AA6BC5" w:rsidRDefault="00AA6BC5">
            <w:pPr>
              <w:rPr>
                <w:rFonts w:asciiTheme="majorHAnsi" w:hAnsiTheme="majorHAnsi" w:cstheme="majorHAnsi"/>
                <w:b/>
                <w:sz w:val="18"/>
                <w:szCs w:val="18"/>
              </w:rPr>
            </w:pPr>
          </w:p>
          <w:p w:rsidR="00AA6BC5" w:rsidRPr="0037369F" w:rsidRDefault="00AA6BC5">
            <w:pPr>
              <w:rPr>
                <w:rFonts w:asciiTheme="majorHAnsi" w:hAnsiTheme="majorHAnsi" w:cstheme="majorHAnsi"/>
                <w:b/>
                <w:sz w:val="18"/>
                <w:szCs w:val="18"/>
              </w:rPr>
            </w:pPr>
            <w:r w:rsidRPr="0037369F">
              <w:rPr>
                <w:rFonts w:asciiTheme="majorHAnsi" w:hAnsiTheme="majorHAnsi" w:cstheme="majorHAnsi"/>
                <w:b/>
                <w:sz w:val="18"/>
                <w:szCs w:val="18"/>
              </w:rPr>
              <w:t>Develop storylines in their pretend play</w:t>
            </w:r>
          </w:p>
        </w:tc>
        <w:tc>
          <w:tcPr>
            <w:tcW w:w="3115" w:type="dxa"/>
            <w:shd w:val="clear" w:color="auto" w:fill="BDD6EE" w:themeFill="accent1" w:themeFillTint="66"/>
          </w:tcPr>
          <w:p w:rsidR="00AA6BC5"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Children look at examples of rockets and create their own. What shape does it need to be and why?</w:t>
            </w:r>
          </w:p>
          <w:p w:rsidR="00AA6BC5" w:rsidRPr="00F550D0" w:rsidRDefault="00AA6BC5">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Designing our own Paper Dolls, having read the story 9Paper Dolls’ Think about all the different ways we can change their appearance- hair, skin, clothes etc.</w:t>
            </w:r>
          </w:p>
          <w:p w:rsidR="00F550D0" w:rsidRPr="00F550D0" w:rsidRDefault="00F550D0">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 xml:space="preserve">Take our paper dolls on an adventure around and outside of school, retell the story, </w:t>
            </w:r>
            <w:proofErr w:type="gramStart"/>
            <w:r w:rsidRPr="00F550D0">
              <w:rPr>
                <w:rFonts w:asciiTheme="majorHAnsi" w:hAnsiTheme="majorHAnsi" w:cstheme="majorHAnsi"/>
                <w:sz w:val="16"/>
                <w:szCs w:val="16"/>
              </w:rPr>
              <w:t>then</w:t>
            </w:r>
            <w:proofErr w:type="gramEnd"/>
            <w:r w:rsidRPr="00F550D0">
              <w:rPr>
                <w:rFonts w:asciiTheme="majorHAnsi" w:hAnsiTheme="majorHAnsi" w:cstheme="majorHAnsi"/>
                <w:sz w:val="16"/>
                <w:szCs w:val="16"/>
              </w:rPr>
              <w:t xml:space="preserve"> create our own version. Send paper dolls home. Children record what adventure they got up to there.</w:t>
            </w:r>
          </w:p>
          <w:p w:rsidR="00F550D0" w:rsidRPr="00F550D0" w:rsidRDefault="00F550D0">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 xml:space="preserve">Use their imagination to create </w:t>
            </w:r>
            <w:r w:rsidRPr="00F550D0">
              <w:rPr>
                <w:rFonts w:asciiTheme="majorHAnsi" w:hAnsiTheme="majorHAnsi" w:cstheme="majorHAnsi"/>
                <w:sz w:val="16"/>
                <w:szCs w:val="16"/>
              </w:rPr>
              <w:t>their own alien painting</w:t>
            </w:r>
            <w:r w:rsidRPr="00F550D0">
              <w:rPr>
                <w:rFonts w:asciiTheme="majorHAnsi" w:hAnsiTheme="majorHAnsi" w:cstheme="majorHAnsi"/>
                <w:sz w:val="16"/>
                <w:szCs w:val="16"/>
              </w:rPr>
              <w:t xml:space="preserve"> and 3D models of rockets,</w:t>
            </w:r>
            <w:r w:rsidRPr="00F550D0">
              <w:rPr>
                <w:rFonts w:asciiTheme="majorHAnsi" w:hAnsiTheme="majorHAnsi" w:cstheme="majorHAnsi"/>
                <w:sz w:val="16"/>
                <w:szCs w:val="16"/>
              </w:rPr>
              <w:t xml:space="preserve"> spacecraft, aliens and planets.</w:t>
            </w:r>
          </w:p>
          <w:p w:rsidR="00F550D0" w:rsidRPr="00F550D0" w:rsidRDefault="00F550D0">
            <w:pPr>
              <w:rPr>
                <w:rFonts w:asciiTheme="majorHAnsi" w:hAnsiTheme="majorHAnsi" w:cstheme="majorHAnsi"/>
                <w:sz w:val="16"/>
                <w:szCs w:val="16"/>
              </w:rPr>
            </w:pPr>
          </w:p>
          <w:p w:rsidR="00F550D0"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 xml:space="preserve">Look at </w:t>
            </w:r>
            <w:r w:rsidR="00AA6BC5" w:rsidRPr="00F550D0">
              <w:rPr>
                <w:rFonts w:asciiTheme="majorHAnsi" w:hAnsiTheme="majorHAnsi" w:cstheme="majorHAnsi"/>
                <w:sz w:val="16"/>
                <w:szCs w:val="16"/>
              </w:rPr>
              <w:t xml:space="preserve">Kandinsky </w:t>
            </w:r>
            <w:r w:rsidRPr="00F550D0">
              <w:rPr>
                <w:rFonts w:asciiTheme="majorHAnsi" w:hAnsiTheme="majorHAnsi" w:cstheme="majorHAnsi"/>
                <w:sz w:val="16"/>
                <w:szCs w:val="16"/>
              </w:rPr>
              <w:t xml:space="preserve">and link to shape work in maths. Use variety of pens, pastels, </w:t>
            </w:r>
            <w:r w:rsidR="00AA6BC5" w:rsidRPr="00F550D0">
              <w:rPr>
                <w:rFonts w:asciiTheme="majorHAnsi" w:hAnsiTheme="majorHAnsi" w:cstheme="majorHAnsi"/>
                <w:sz w:val="16"/>
                <w:szCs w:val="16"/>
              </w:rPr>
              <w:t>coloured pencils</w:t>
            </w:r>
            <w:r w:rsidRPr="00F550D0">
              <w:rPr>
                <w:rFonts w:asciiTheme="majorHAnsi" w:hAnsiTheme="majorHAnsi" w:cstheme="majorHAnsi"/>
                <w:sz w:val="16"/>
                <w:szCs w:val="16"/>
              </w:rPr>
              <w:t xml:space="preserve"> and papers to create our own versions</w:t>
            </w:r>
            <w:r w:rsidR="00AA6BC5" w:rsidRPr="00F550D0">
              <w:rPr>
                <w:rFonts w:asciiTheme="majorHAnsi" w:hAnsiTheme="majorHAnsi" w:cstheme="majorHAnsi"/>
                <w:sz w:val="16"/>
                <w:szCs w:val="16"/>
              </w:rPr>
              <w:t xml:space="preserve">. </w:t>
            </w:r>
          </w:p>
          <w:p w:rsidR="00F550D0" w:rsidRDefault="00F550D0">
            <w:pPr>
              <w:rPr>
                <w:rFonts w:asciiTheme="majorHAnsi" w:hAnsiTheme="majorHAnsi" w:cstheme="majorHAnsi"/>
                <w:sz w:val="16"/>
                <w:szCs w:val="16"/>
              </w:rPr>
            </w:pPr>
          </w:p>
          <w:p w:rsidR="00A73DDB" w:rsidRDefault="00A73DDB">
            <w:pPr>
              <w:rPr>
                <w:rFonts w:asciiTheme="majorHAnsi" w:hAnsiTheme="majorHAnsi" w:cstheme="majorHAnsi"/>
                <w:sz w:val="16"/>
                <w:szCs w:val="16"/>
              </w:rPr>
            </w:pPr>
            <w:r>
              <w:rPr>
                <w:rFonts w:asciiTheme="majorHAnsi" w:hAnsiTheme="majorHAnsi" w:cstheme="majorHAnsi"/>
                <w:sz w:val="16"/>
                <w:szCs w:val="16"/>
              </w:rPr>
              <w:t>Look at Van Gogh’s Starry Night painting. Recreate marks used to colour picture of the stars</w:t>
            </w:r>
          </w:p>
          <w:p w:rsidR="00A73DDB" w:rsidRPr="00F550D0" w:rsidRDefault="00A73DDB">
            <w:pPr>
              <w:rPr>
                <w:rFonts w:asciiTheme="majorHAnsi" w:hAnsiTheme="majorHAnsi" w:cstheme="majorHAnsi"/>
                <w:sz w:val="16"/>
                <w:szCs w:val="16"/>
              </w:rPr>
            </w:pPr>
          </w:p>
          <w:p w:rsidR="00F550D0" w:rsidRPr="00F550D0" w:rsidRDefault="00AA6BC5">
            <w:pPr>
              <w:rPr>
                <w:rFonts w:asciiTheme="majorHAnsi" w:hAnsiTheme="majorHAnsi" w:cstheme="majorHAnsi"/>
                <w:sz w:val="16"/>
                <w:szCs w:val="16"/>
              </w:rPr>
            </w:pPr>
            <w:r w:rsidRPr="00F550D0">
              <w:rPr>
                <w:rFonts w:asciiTheme="majorHAnsi" w:hAnsiTheme="majorHAnsi" w:cstheme="majorHAnsi"/>
                <w:sz w:val="16"/>
                <w:szCs w:val="16"/>
              </w:rPr>
              <w:t xml:space="preserve">Direct observational drawings of spring flowers using </w:t>
            </w:r>
            <w:r w:rsidR="00F550D0" w:rsidRPr="00F550D0">
              <w:rPr>
                <w:rFonts w:asciiTheme="majorHAnsi" w:hAnsiTheme="majorHAnsi" w:cstheme="majorHAnsi"/>
                <w:sz w:val="16"/>
                <w:szCs w:val="16"/>
              </w:rPr>
              <w:t>watercolour</w:t>
            </w:r>
            <w:r w:rsidRPr="00F550D0">
              <w:rPr>
                <w:rFonts w:asciiTheme="majorHAnsi" w:hAnsiTheme="majorHAnsi" w:cstheme="majorHAnsi"/>
                <w:sz w:val="16"/>
                <w:szCs w:val="16"/>
              </w:rPr>
              <w:t xml:space="preserve"> techniques.</w:t>
            </w:r>
          </w:p>
          <w:p w:rsidR="00F550D0" w:rsidRPr="00F550D0" w:rsidRDefault="00F550D0">
            <w:pPr>
              <w:rPr>
                <w:rFonts w:asciiTheme="majorHAnsi" w:hAnsiTheme="majorHAnsi" w:cstheme="majorHAnsi"/>
                <w:sz w:val="16"/>
                <w:szCs w:val="16"/>
              </w:rPr>
            </w:pPr>
          </w:p>
          <w:p w:rsidR="00F550D0" w:rsidRPr="00F550D0" w:rsidRDefault="00AA6BC5">
            <w:pPr>
              <w:rPr>
                <w:rFonts w:asciiTheme="majorHAnsi" w:hAnsiTheme="majorHAnsi" w:cstheme="majorHAnsi"/>
                <w:sz w:val="16"/>
                <w:szCs w:val="16"/>
              </w:rPr>
            </w:pPr>
            <w:r w:rsidRPr="00F550D0">
              <w:rPr>
                <w:rFonts w:asciiTheme="majorHAnsi" w:hAnsiTheme="majorHAnsi" w:cstheme="majorHAnsi"/>
                <w:sz w:val="16"/>
                <w:szCs w:val="16"/>
              </w:rPr>
              <w:t xml:space="preserve">Dancing to Chinese Dragon music showing awareness of the rhythm and beat. </w:t>
            </w:r>
          </w:p>
          <w:p w:rsidR="00DC4C89" w:rsidRPr="00F550D0" w:rsidRDefault="00F550D0">
            <w:pPr>
              <w:rPr>
                <w:rFonts w:asciiTheme="majorHAnsi" w:hAnsiTheme="majorHAnsi" w:cstheme="majorHAnsi"/>
                <w:sz w:val="16"/>
                <w:szCs w:val="16"/>
              </w:rPr>
            </w:pPr>
            <w:r w:rsidRPr="00F550D0">
              <w:rPr>
                <w:rFonts w:asciiTheme="majorHAnsi" w:hAnsiTheme="majorHAnsi" w:cstheme="majorHAnsi"/>
                <w:sz w:val="16"/>
                <w:szCs w:val="16"/>
              </w:rPr>
              <w:t>Watch Chinese drumming clips. Can we copy and follow a beat.</w:t>
            </w:r>
          </w:p>
        </w:tc>
        <w:tc>
          <w:tcPr>
            <w:tcW w:w="1677" w:type="dxa"/>
          </w:tcPr>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Explore, use and refine a variety of artistic effects to express their ideas and feelings. </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 xml:space="preserve">Create collaboratively, sharing ideas, resources and skills. </w:t>
            </w:r>
            <w:r w:rsidR="00635BBA">
              <w:rPr>
                <w:rFonts w:asciiTheme="majorHAnsi" w:hAnsiTheme="majorHAnsi" w:cstheme="majorHAnsi"/>
                <w:b/>
                <w:sz w:val="18"/>
                <w:szCs w:val="18"/>
              </w:rPr>
              <w:t xml:space="preserve">Investigate </w:t>
            </w:r>
            <w:r w:rsidR="00F550D0">
              <w:rPr>
                <w:rFonts w:asciiTheme="majorHAnsi" w:hAnsiTheme="majorHAnsi" w:cstheme="majorHAnsi"/>
                <w:b/>
                <w:sz w:val="18"/>
                <w:szCs w:val="18"/>
              </w:rPr>
              <w:t>measuring skills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Listen attentively, move to and talk about music, expressing their feelings and responses.</w:t>
            </w:r>
          </w:p>
          <w:p w:rsidR="00AA6BC5" w:rsidRDefault="00AA6BC5">
            <w:pPr>
              <w:rPr>
                <w:rFonts w:asciiTheme="majorHAnsi" w:hAnsiTheme="majorHAnsi" w:cstheme="majorHAnsi"/>
                <w:b/>
                <w:sz w:val="18"/>
                <w:szCs w:val="18"/>
              </w:rPr>
            </w:pPr>
          </w:p>
          <w:p w:rsidR="00AA6BC5" w:rsidRDefault="00AA6BC5">
            <w:pPr>
              <w:rPr>
                <w:rFonts w:asciiTheme="majorHAnsi" w:hAnsiTheme="majorHAnsi" w:cstheme="majorHAnsi"/>
                <w:b/>
                <w:sz w:val="18"/>
                <w:szCs w:val="18"/>
              </w:rPr>
            </w:pPr>
            <w:r w:rsidRPr="0037369F">
              <w:rPr>
                <w:rFonts w:asciiTheme="majorHAnsi" w:hAnsiTheme="majorHAnsi" w:cstheme="majorHAnsi"/>
                <w:b/>
                <w:sz w:val="18"/>
                <w:szCs w:val="18"/>
              </w:rPr>
              <w:t>Develop storylines in their pretend play.</w:t>
            </w:r>
          </w:p>
          <w:p w:rsidR="00DC4C89" w:rsidRDefault="00DC4C89">
            <w:pPr>
              <w:rPr>
                <w:rFonts w:asciiTheme="majorHAnsi" w:hAnsiTheme="majorHAnsi" w:cstheme="majorHAnsi"/>
                <w:b/>
                <w:sz w:val="18"/>
                <w:szCs w:val="18"/>
              </w:rPr>
            </w:pPr>
          </w:p>
          <w:p w:rsidR="00DC4C89" w:rsidRPr="0037369F" w:rsidRDefault="00DC4C89">
            <w:pPr>
              <w:rPr>
                <w:rFonts w:asciiTheme="majorHAnsi" w:hAnsiTheme="majorHAnsi" w:cstheme="majorHAnsi"/>
                <w:b/>
                <w:sz w:val="18"/>
                <w:szCs w:val="18"/>
              </w:rPr>
            </w:pPr>
            <w:r>
              <w:rPr>
                <w:rFonts w:asciiTheme="majorHAnsi" w:hAnsiTheme="majorHAnsi" w:cstheme="majorHAnsi"/>
                <w:b/>
                <w:sz w:val="18"/>
                <w:szCs w:val="18"/>
              </w:rPr>
              <w:t>Explore and engage in music making and dance, performing solo or in groups</w:t>
            </w:r>
          </w:p>
        </w:tc>
        <w:tc>
          <w:tcPr>
            <w:tcW w:w="3121" w:type="dxa"/>
            <w:shd w:val="clear" w:color="auto" w:fill="9CC2E5" w:themeFill="accent1" w:themeFillTint="99"/>
          </w:tcPr>
          <w:p w:rsidR="00A73DDB" w:rsidRDefault="00AA6BC5">
            <w:pPr>
              <w:rPr>
                <w:rFonts w:asciiTheme="majorHAnsi" w:hAnsiTheme="majorHAnsi" w:cstheme="majorHAnsi"/>
                <w:sz w:val="18"/>
                <w:szCs w:val="18"/>
              </w:rPr>
            </w:pPr>
            <w:r w:rsidRPr="00F369F6">
              <w:rPr>
                <w:rFonts w:asciiTheme="majorHAnsi" w:hAnsiTheme="majorHAnsi" w:cstheme="majorHAnsi"/>
                <w:sz w:val="18"/>
                <w:szCs w:val="18"/>
              </w:rPr>
              <w:t>Use small world figures, puppets, masks and props to retell the story of St George and the Dragon, The Rainbow Fish,</w:t>
            </w:r>
            <w:r w:rsidR="00A73DDB">
              <w:rPr>
                <w:rFonts w:asciiTheme="majorHAnsi" w:hAnsiTheme="majorHAnsi" w:cstheme="majorHAnsi"/>
                <w:sz w:val="18"/>
                <w:szCs w:val="18"/>
              </w:rPr>
              <w:t xml:space="preserve"> August and his smile, </w:t>
            </w:r>
            <w:proofErr w:type="spellStart"/>
            <w:r w:rsidR="00A73DDB">
              <w:rPr>
                <w:rFonts w:asciiTheme="majorHAnsi" w:hAnsiTheme="majorHAnsi" w:cstheme="majorHAnsi"/>
                <w:sz w:val="18"/>
                <w:szCs w:val="18"/>
              </w:rPr>
              <w:t>Meerkat</w:t>
            </w:r>
            <w:proofErr w:type="spellEnd"/>
            <w:r w:rsidR="00A73DDB">
              <w:rPr>
                <w:rFonts w:asciiTheme="majorHAnsi" w:hAnsiTheme="majorHAnsi" w:cstheme="majorHAnsi"/>
                <w:sz w:val="18"/>
                <w:szCs w:val="18"/>
              </w:rPr>
              <w:t xml:space="preserve"> mail</w:t>
            </w:r>
            <w:r w:rsidRPr="00F369F6">
              <w:rPr>
                <w:rFonts w:asciiTheme="majorHAnsi" w:hAnsiTheme="majorHAnsi" w:cstheme="majorHAnsi"/>
                <w:sz w:val="18"/>
                <w:szCs w:val="18"/>
              </w:rPr>
              <w:t xml:space="preserve">. </w:t>
            </w:r>
          </w:p>
          <w:p w:rsidR="00A73DDB" w:rsidRDefault="00A73DDB">
            <w:pPr>
              <w:rPr>
                <w:rFonts w:asciiTheme="majorHAnsi" w:hAnsiTheme="majorHAnsi" w:cstheme="majorHAnsi"/>
                <w:sz w:val="18"/>
                <w:szCs w:val="18"/>
              </w:rPr>
            </w:pPr>
          </w:p>
          <w:p w:rsidR="00A73DDB" w:rsidRDefault="00A73DDB">
            <w:pPr>
              <w:rPr>
                <w:rFonts w:asciiTheme="majorHAnsi" w:hAnsiTheme="majorHAnsi" w:cstheme="majorHAnsi"/>
                <w:sz w:val="18"/>
                <w:szCs w:val="18"/>
              </w:rPr>
            </w:pPr>
            <w:r>
              <w:rPr>
                <w:rFonts w:asciiTheme="majorHAnsi" w:hAnsiTheme="majorHAnsi" w:cstheme="majorHAnsi"/>
                <w:sz w:val="18"/>
                <w:szCs w:val="18"/>
              </w:rPr>
              <w:t>Perform a Summer singing concert with Year 6 buddies</w:t>
            </w:r>
          </w:p>
          <w:p w:rsidR="00A73DDB" w:rsidRDefault="00A73DDB">
            <w:pPr>
              <w:rPr>
                <w:rFonts w:asciiTheme="majorHAnsi" w:hAnsiTheme="majorHAnsi" w:cstheme="majorHAnsi"/>
                <w:sz w:val="18"/>
                <w:szCs w:val="18"/>
              </w:rPr>
            </w:pPr>
          </w:p>
          <w:p w:rsidR="00A73DDB" w:rsidRDefault="00AA6BC5">
            <w:pPr>
              <w:rPr>
                <w:rFonts w:asciiTheme="majorHAnsi" w:hAnsiTheme="majorHAnsi" w:cstheme="majorHAnsi"/>
                <w:sz w:val="18"/>
                <w:szCs w:val="18"/>
              </w:rPr>
            </w:pPr>
            <w:r w:rsidRPr="00F369F6">
              <w:rPr>
                <w:rFonts w:asciiTheme="majorHAnsi" w:hAnsiTheme="majorHAnsi" w:cstheme="majorHAnsi"/>
                <w:sz w:val="18"/>
                <w:szCs w:val="18"/>
              </w:rPr>
              <w:t xml:space="preserve">Oil pastel pictures of </w:t>
            </w:r>
            <w:r w:rsidR="00A73DDB">
              <w:rPr>
                <w:rFonts w:asciiTheme="majorHAnsi" w:hAnsiTheme="majorHAnsi" w:cstheme="majorHAnsi"/>
                <w:sz w:val="18"/>
                <w:szCs w:val="18"/>
              </w:rPr>
              <w:t>tiger faces</w:t>
            </w:r>
            <w:r w:rsidRPr="00F369F6">
              <w:rPr>
                <w:rFonts w:asciiTheme="majorHAnsi" w:hAnsiTheme="majorHAnsi" w:cstheme="majorHAnsi"/>
                <w:sz w:val="18"/>
                <w:szCs w:val="18"/>
              </w:rPr>
              <w:t xml:space="preserve"> showing smudging and blending of shades of colour </w:t>
            </w:r>
          </w:p>
          <w:p w:rsidR="00A73DDB" w:rsidRDefault="00A73DDB">
            <w:pPr>
              <w:rPr>
                <w:rFonts w:asciiTheme="majorHAnsi" w:hAnsiTheme="majorHAnsi" w:cstheme="majorHAnsi"/>
                <w:sz w:val="18"/>
                <w:szCs w:val="18"/>
              </w:rPr>
            </w:pPr>
          </w:p>
          <w:p w:rsidR="00A73DDB" w:rsidRDefault="00A73DDB">
            <w:pPr>
              <w:rPr>
                <w:rFonts w:asciiTheme="majorHAnsi" w:hAnsiTheme="majorHAnsi" w:cstheme="majorHAnsi"/>
                <w:sz w:val="18"/>
                <w:szCs w:val="18"/>
              </w:rPr>
            </w:pPr>
            <w:r>
              <w:rPr>
                <w:rFonts w:asciiTheme="majorHAnsi" w:hAnsiTheme="majorHAnsi" w:cstheme="majorHAnsi"/>
                <w:sz w:val="18"/>
                <w:szCs w:val="18"/>
              </w:rPr>
              <w:t>Create a press print drawing of a dragon and use printing ink and rollers to create multiple dragon prints.</w:t>
            </w:r>
          </w:p>
          <w:p w:rsidR="00DC4C89" w:rsidRDefault="00DC4C89">
            <w:pPr>
              <w:rPr>
                <w:rFonts w:asciiTheme="majorHAnsi" w:hAnsiTheme="majorHAnsi" w:cstheme="majorHAnsi"/>
                <w:sz w:val="18"/>
                <w:szCs w:val="18"/>
              </w:rPr>
            </w:pPr>
          </w:p>
          <w:p w:rsidR="00AA6BC5" w:rsidRPr="00F369F6" w:rsidRDefault="00DC4C89" w:rsidP="00A73DDB">
            <w:pPr>
              <w:rPr>
                <w:rFonts w:asciiTheme="majorHAnsi" w:hAnsiTheme="majorHAnsi" w:cstheme="majorHAnsi"/>
                <w:sz w:val="18"/>
                <w:szCs w:val="18"/>
              </w:rPr>
            </w:pPr>
            <w:r w:rsidRPr="00F369F6">
              <w:rPr>
                <w:rFonts w:asciiTheme="majorHAnsi" w:hAnsiTheme="majorHAnsi" w:cstheme="majorHAnsi"/>
                <w:sz w:val="18"/>
                <w:szCs w:val="18"/>
              </w:rPr>
              <w:t xml:space="preserve">Moulding clay to create </w:t>
            </w:r>
            <w:r w:rsidR="00A73DDB">
              <w:rPr>
                <w:rFonts w:asciiTheme="majorHAnsi" w:hAnsiTheme="majorHAnsi" w:cstheme="majorHAnsi"/>
                <w:sz w:val="18"/>
                <w:szCs w:val="18"/>
              </w:rPr>
              <w:t>faces on the trees in the forest. Look at images of Green Man carvings</w:t>
            </w:r>
          </w:p>
        </w:tc>
      </w:tr>
    </w:tbl>
    <w:p w:rsidR="00390F3C" w:rsidRDefault="00390F3C"/>
    <w:sectPr w:rsidR="00390F3C" w:rsidSect="001342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12"/>
    <w:rsid w:val="00021179"/>
    <w:rsid w:val="00057E4F"/>
    <w:rsid w:val="000D6123"/>
    <w:rsid w:val="001342B2"/>
    <w:rsid w:val="001635B8"/>
    <w:rsid w:val="00236473"/>
    <w:rsid w:val="002C0C1D"/>
    <w:rsid w:val="003378A6"/>
    <w:rsid w:val="0037369F"/>
    <w:rsid w:val="00390F3C"/>
    <w:rsid w:val="003B233C"/>
    <w:rsid w:val="003E6132"/>
    <w:rsid w:val="0046227C"/>
    <w:rsid w:val="004D44B9"/>
    <w:rsid w:val="00584ACF"/>
    <w:rsid w:val="00635BBA"/>
    <w:rsid w:val="006A7995"/>
    <w:rsid w:val="006B0843"/>
    <w:rsid w:val="006C3F9D"/>
    <w:rsid w:val="0078740B"/>
    <w:rsid w:val="007A5A12"/>
    <w:rsid w:val="007D05D3"/>
    <w:rsid w:val="007F5E88"/>
    <w:rsid w:val="00840621"/>
    <w:rsid w:val="00846F4B"/>
    <w:rsid w:val="00855661"/>
    <w:rsid w:val="00872E37"/>
    <w:rsid w:val="008A6E10"/>
    <w:rsid w:val="008F0B9D"/>
    <w:rsid w:val="00901EE9"/>
    <w:rsid w:val="0090657E"/>
    <w:rsid w:val="00931482"/>
    <w:rsid w:val="00997224"/>
    <w:rsid w:val="00A73DDB"/>
    <w:rsid w:val="00A81E97"/>
    <w:rsid w:val="00AA495D"/>
    <w:rsid w:val="00AA6BC5"/>
    <w:rsid w:val="00B213BC"/>
    <w:rsid w:val="00B354C7"/>
    <w:rsid w:val="00C670E4"/>
    <w:rsid w:val="00C71108"/>
    <w:rsid w:val="00C91381"/>
    <w:rsid w:val="00CC3F51"/>
    <w:rsid w:val="00CE474B"/>
    <w:rsid w:val="00D5584A"/>
    <w:rsid w:val="00D672FE"/>
    <w:rsid w:val="00DC1B85"/>
    <w:rsid w:val="00DC4C89"/>
    <w:rsid w:val="00DD0535"/>
    <w:rsid w:val="00DD4D28"/>
    <w:rsid w:val="00E04DE7"/>
    <w:rsid w:val="00E53E99"/>
    <w:rsid w:val="00EC7480"/>
    <w:rsid w:val="00EC78D2"/>
    <w:rsid w:val="00F16A1C"/>
    <w:rsid w:val="00F31EC1"/>
    <w:rsid w:val="00F369F6"/>
    <w:rsid w:val="00F550D0"/>
    <w:rsid w:val="00FD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5C8B"/>
  <w15:chartTrackingRefBased/>
  <w15:docId w15:val="{04C6E46C-3AA9-4353-B5D4-18C20980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5319</Words>
  <Characters>30323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Tiffanie.Noble</dc:creator>
  <cp:keywords/>
  <dc:description/>
  <cp:lastModifiedBy>Tiffanie.Noble</cp:lastModifiedBy>
  <cp:revision>2</cp:revision>
  <cp:lastPrinted>2025-11-18T08:54:00Z</cp:lastPrinted>
  <dcterms:created xsi:type="dcterms:W3CDTF">2025-11-27T13:46:00Z</dcterms:created>
  <dcterms:modified xsi:type="dcterms:W3CDTF">2025-11-27T13:46:00Z</dcterms:modified>
</cp:coreProperties>
</file>